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327EB" w14:textId="77777777" w:rsidR="00115228" w:rsidRPr="00CD047B" w:rsidRDefault="00115228" w:rsidP="004863E2">
      <w:pPr>
        <w:jc w:val="center"/>
        <w:rPr>
          <w:rFonts w:ascii="Century Gothic" w:eastAsia="Times New Roman" w:hAnsi="Century Gothic" w:cs="Arial"/>
          <w:b/>
          <w:bCs/>
          <w:sz w:val="22"/>
          <w:szCs w:val="22"/>
          <w:lang w:val="en"/>
        </w:rPr>
      </w:pPr>
    </w:p>
    <w:p w14:paraId="151F6B6B" w14:textId="77777777" w:rsidR="00115228" w:rsidRPr="00CD047B" w:rsidRDefault="00115228" w:rsidP="004863E2">
      <w:pPr>
        <w:jc w:val="center"/>
        <w:rPr>
          <w:rFonts w:ascii="Century Gothic" w:eastAsia="Times New Roman" w:hAnsi="Century Gothic" w:cs="Arial"/>
          <w:b/>
          <w:bCs/>
          <w:sz w:val="22"/>
          <w:szCs w:val="22"/>
          <w:lang w:val="en"/>
        </w:rPr>
      </w:pPr>
    </w:p>
    <w:p w14:paraId="7168A3E3" w14:textId="77777777" w:rsidR="00115228" w:rsidRPr="00CD047B" w:rsidRDefault="00115228" w:rsidP="004863E2">
      <w:pPr>
        <w:jc w:val="center"/>
        <w:rPr>
          <w:rFonts w:ascii="Century Gothic" w:eastAsia="Times New Roman" w:hAnsi="Century Gothic" w:cs="Arial"/>
          <w:b/>
          <w:bCs/>
          <w:sz w:val="22"/>
          <w:szCs w:val="22"/>
          <w:lang w:val="en"/>
        </w:rPr>
      </w:pPr>
    </w:p>
    <w:p w14:paraId="56642842" w14:textId="77777777" w:rsidR="00115228" w:rsidRPr="00CD047B" w:rsidRDefault="00115228" w:rsidP="004863E2">
      <w:pPr>
        <w:jc w:val="center"/>
        <w:rPr>
          <w:rFonts w:ascii="Century Gothic" w:eastAsia="Times New Roman" w:hAnsi="Century Gothic" w:cs="Arial"/>
          <w:b/>
          <w:bCs/>
          <w:sz w:val="22"/>
          <w:szCs w:val="22"/>
          <w:lang w:val="en"/>
        </w:rPr>
      </w:pPr>
    </w:p>
    <w:p w14:paraId="5B696249" w14:textId="77777777" w:rsidR="00115228" w:rsidRPr="00CD047B" w:rsidRDefault="00115228" w:rsidP="004863E2">
      <w:pPr>
        <w:jc w:val="center"/>
        <w:rPr>
          <w:rFonts w:ascii="Century Gothic" w:eastAsia="Times New Roman" w:hAnsi="Century Gothic" w:cs="Arial"/>
          <w:b/>
          <w:bCs/>
          <w:sz w:val="22"/>
          <w:szCs w:val="22"/>
          <w:lang w:val="en"/>
        </w:rPr>
      </w:pPr>
    </w:p>
    <w:p w14:paraId="74EC8373" w14:textId="77777777" w:rsidR="00115228" w:rsidRPr="00CD047B" w:rsidRDefault="00E32E2D" w:rsidP="004863E2">
      <w:pPr>
        <w:jc w:val="center"/>
        <w:rPr>
          <w:rFonts w:ascii="Century Gothic" w:eastAsia="Times New Roman" w:hAnsi="Century Gothic" w:cs="Arial"/>
          <w:b/>
          <w:bCs/>
          <w:sz w:val="22"/>
          <w:szCs w:val="22"/>
          <w:lang w:val="en"/>
        </w:rPr>
      </w:pPr>
      <w:r>
        <w:rPr>
          <w:noProof/>
        </w:rPr>
        <w:drawing>
          <wp:anchor distT="0" distB="0" distL="114300" distR="114300" simplePos="0" relativeHeight="251659776" behindDoc="0" locked="0" layoutInCell="1" allowOverlap="1" wp14:anchorId="2CB6A4A2" wp14:editId="75D69811">
            <wp:simplePos x="0" y="0"/>
            <wp:positionH relativeFrom="margin">
              <wp:align>center</wp:align>
            </wp:positionH>
            <wp:positionV relativeFrom="paragraph">
              <wp:posOffset>14605</wp:posOffset>
            </wp:positionV>
            <wp:extent cx="1675130" cy="16878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130" cy="1687830"/>
                    </a:xfrm>
                    <a:prstGeom prst="rect">
                      <a:avLst/>
                    </a:prstGeom>
                    <a:noFill/>
                  </pic:spPr>
                </pic:pic>
              </a:graphicData>
            </a:graphic>
            <wp14:sizeRelH relativeFrom="page">
              <wp14:pctWidth>0</wp14:pctWidth>
            </wp14:sizeRelH>
            <wp14:sizeRelV relativeFrom="page">
              <wp14:pctHeight>0</wp14:pctHeight>
            </wp14:sizeRelV>
          </wp:anchor>
        </w:drawing>
      </w:r>
    </w:p>
    <w:p w14:paraId="307BD96D" w14:textId="77777777" w:rsidR="00115228" w:rsidRPr="00CD047B" w:rsidRDefault="00115228" w:rsidP="004863E2">
      <w:pPr>
        <w:jc w:val="center"/>
        <w:rPr>
          <w:rFonts w:ascii="Century Gothic" w:eastAsia="Times New Roman" w:hAnsi="Century Gothic" w:cs="Arial"/>
          <w:b/>
          <w:bCs/>
          <w:sz w:val="22"/>
          <w:szCs w:val="22"/>
          <w:lang w:val="en"/>
        </w:rPr>
      </w:pPr>
    </w:p>
    <w:p w14:paraId="1A50EDD0" w14:textId="77777777" w:rsidR="00A83F4F" w:rsidRPr="00CD047B" w:rsidRDefault="00A83F4F" w:rsidP="004863E2">
      <w:pPr>
        <w:jc w:val="center"/>
        <w:rPr>
          <w:rFonts w:ascii="Century Gothic" w:eastAsia="Times New Roman" w:hAnsi="Century Gothic" w:cs="Arial"/>
          <w:b/>
          <w:bCs/>
          <w:sz w:val="22"/>
          <w:szCs w:val="22"/>
          <w:lang w:val="en"/>
        </w:rPr>
      </w:pPr>
    </w:p>
    <w:p w14:paraId="2DBFF56B" w14:textId="77777777" w:rsidR="00A5350E" w:rsidRDefault="00A5350E" w:rsidP="004863E2">
      <w:pPr>
        <w:jc w:val="center"/>
        <w:rPr>
          <w:rFonts w:ascii="Century Gothic" w:eastAsia="Times New Roman" w:hAnsi="Century Gothic" w:cs="Arial"/>
          <w:b/>
          <w:bCs/>
          <w:i/>
          <w:iCs/>
          <w:szCs w:val="24"/>
          <w:lang w:val="en"/>
        </w:rPr>
      </w:pPr>
    </w:p>
    <w:p w14:paraId="3836CDD5" w14:textId="77777777" w:rsidR="00A5350E" w:rsidRDefault="00A5350E" w:rsidP="00A5350E">
      <w:pPr>
        <w:ind w:left="500" w:right="700"/>
        <w:jc w:val="center"/>
        <w:rPr>
          <w:rFonts w:ascii="Comic Sans MS" w:hAnsi="Comic Sans MS"/>
          <w:color w:val="000000"/>
          <w:sz w:val="96"/>
          <w:szCs w:val="96"/>
        </w:rPr>
      </w:pPr>
    </w:p>
    <w:p w14:paraId="2983348E" w14:textId="77777777" w:rsidR="00A5350E" w:rsidRDefault="00A5350E" w:rsidP="00A5350E">
      <w:pPr>
        <w:ind w:left="500" w:right="700"/>
        <w:jc w:val="center"/>
        <w:rPr>
          <w:rFonts w:ascii="Comic Sans MS" w:hAnsi="Comic Sans MS"/>
          <w:color w:val="000000"/>
          <w:sz w:val="48"/>
          <w:szCs w:val="48"/>
        </w:rPr>
      </w:pPr>
    </w:p>
    <w:p w14:paraId="2983ECB3" w14:textId="77777777" w:rsidR="00A5350E" w:rsidRDefault="00A5350E" w:rsidP="00A5350E">
      <w:pPr>
        <w:ind w:left="500" w:right="700"/>
        <w:jc w:val="center"/>
        <w:rPr>
          <w:rFonts w:ascii="Comic Sans MS" w:hAnsi="Comic Sans MS"/>
          <w:color w:val="000000"/>
          <w:sz w:val="48"/>
          <w:szCs w:val="48"/>
        </w:rPr>
      </w:pPr>
      <w:r>
        <w:rPr>
          <w:rFonts w:ascii="Comic Sans MS" w:hAnsi="Comic Sans MS"/>
          <w:color w:val="000000"/>
          <w:sz w:val="48"/>
          <w:szCs w:val="48"/>
        </w:rPr>
        <w:t>Featherstone All Saints C of E Academy</w:t>
      </w:r>
    </w:p>
    <w:p w14:paraId="451C62F2" w14:textId="77777777" w:rsidR="00E32E2D" w:rsidRDefault="00E32E2D" w:rsidP="00E32E2D">
      <w:pPr>
        <w:ind w:left="500" w:right="700"/>
        <w:rPr>
          <w:rFonts w:ascii="Comic Sans MS" w:hAnsi="Comic Sans MS"/>
          <w:color w:val="000000"/>
          <w:sz w:val="48"/>
          <w:szCs w:val="48"/>
        </w:rPr>
      </w:pPr>
    </w:p>
    <w:p w14:paraId="6D0CC889" w14:textId="77777777" w:rsidR="00E32E2D" w:rsidRDefault="00603E14" w:rsidP="00E32E2D">
      <w:pPr>
        <w:ind w:left="500" w:right="700"/>
        <w:jc w:val="center"/>
        <w:rPr>
          <w:rFonts w:ascii="Comic Sans MS" w:hAnsi="Comic Sans MS"/>
          <w:color w:val="000000"/>
          <w:sz w:val="48"/>
          <w:szCs w:val="48"/>
        </w:rPr>
      </w:pPr>
      <w:r>
        <w:rPr>
          <w:rFonts w:ascii="Comic Sans MS" w:hAnsi="Comic Sans MS"/>
          <w:color w:val="000000"/>
          <w:sz w:val="48"/>
          <w:szCs w:val="48"/>
        </w:rPr>
        <w:t>E-Safety</w:t>
      </w:r>
      <w:r w:rsidR="00E32E2D">
        <w:rPr>
          <w:rFonts w:ascii="Comic Sans MS" w:hAnsi="Comic Sans MS"/>
          <w:color w:val="000000"/>
          <w:sz w:val="48"/>
          <w:szCs w:val="48"/>
        </w:rPr>
        <w:t xml:space="preserve"> Policy </w:t>
      </w:r>
    </w:p>
    <w:p w14:paraId="1E761BD2" w14:textId="77777777" w:rsidR="00E32E2D" w:rsidRDefault="00E32E2D" w:rsidP="00E32E2D">
      <w:pPr>
        <w:ind w:left="500" w:right="700"/>
        <w:jc w:val="center"/>
        <w:rPr>
          <w:rFonts w:ascii="Comic Sans MS" w:hAnsi="Comic Sans MS"/>
          <w:b/>
          <w:color w:val="000000"/>
          <w:sz w:val="20"/>
          <w:u w:val="single"/>
        </w:rPr>
      </w:pPr>
    </w:p>
    <w:p w14:paraId="3415F812" w14:textId="77777777" w:rsidR="00A5350E" w:rsidRDefault="00A5350E" w:rsidP="00A5350E">
      <w:pPr>
        <w:ind w:left="500" w:right="700"/>
        <w:jc w:val="center"/>
        <w:rPr>
          <w:rFonts w:ascii="Comic Sans MS" w:hAnsi="Comic Sans MS"/>
          <w:color w:val="000000"/>
          <w:sz w:val="20"/>
        </w:rPr>
      </w:pPr>
    </w:p>
    <w:p w14:paraId="49DA8788" w14:textId="77777777" w:rsidR="00A5350E" w:rsidRDefault="00A5350E" w:rsidP="00A5350E">
      <w:pPr>
        <w:spacing w:after="120"/>
        <w:jc w:val="center"/>
        <w:rPr>
          <w:rFonts w:ascii="Comic Sans MS" w:hAnsi="Comic Sans MS" w:cs="Arial"/>
          <w:szCs w:val="24"/>
        </w:rPr>
      </w:pPr>
      <w:r>
        <w:rPr>
          <w:rFonts w:ascii="Comic Sans MS" w:hAnsi="Comic Sans MS" w:cs="Arial"/>
          <w:szCs w:val="24"/>
        </w:rPr>
        <w:t>This Church of England Trust aim to serve its community by providing an excellent education for pupils of all abilities and backgrounds in the context of Christian belief and practice.</w:t>
      </w:r>
    </w:p>
    <w:p w14:paraId="5F8E40B3" w14:textId="77777777" w:rsidR="00A5350E" w:rsidRDefault="00A5350E" w:rsidP="00A5350E">
      <w:pPr>
        <w:jc w:val="center"/>
        <w:rPr>
          <w:rFonts w:ascii="Comic Sans MS" w:hAnsi="Comic Sans MS" w:cs="Arial"/>
          <w:szCs w:val="24"/>
        </w:rPr>
      </w:pPr>
      <w:r>
        <w:rPr>
          <w:rFonts w:ascii="Comic Sans MS" w:hAnsi="Comic Sans MS" w:cs="Arial"/>
          <w:szCs w:val="24"/>
        </w:rPr>
        <w:t>It encourages an understanding of the meaning and significance of faith</w:t>
      </w:r>
    </w:p>
    <w:p w14:paraId="6F54FA20" w14:textId="77777777" w:rsidR="00A5350E" w:rsidRDefault="00A5350E" w:rsidP="00A5350E">
      <w:pPr>
        <w:spacing w:after="120"/>
        <w:jc w:val="center"/>
        <w:rPr>
          <w:rFonts w:ascii="Comic Sans MS" w:hAnsi="Comic Sans MS" w:cs="Arial"/>
          <w:szCs w:val="24"/>
        </w:rPr>
      </w:pPr>
      <w:r>
        <w:rPr>
          <w:rFonts w:ascii="Comic Sans MS" w:hAnsi="Comic Sans MS" w:cs="Arial"/>
          <w:szCs w:val="24"/>
        </w:rPr>
        <w:t>and requires the valuing of other faiths.</w:t>
      </w:r>
    </w:p>
    <w:p w14:paraId="2A0C9B6E" w14:textId="77777777" w:rsidR="00A5350E" w:rsidRDefault="00A5350E" w:rsidP="00A5350E">
      <w:pPr>
        <w:jc w:val="center"/>
        <w:rPr>
          <w:rFonts w:ascii="Comic Sans MS" w:hAnsi="Comic Sans MS" w:cs="Arial"/>
          <w:szCs w:val="24"/>
        </w:rPr>
      </w:pPr>
      <w:r>
        <w:rPr>
          <w:rFonts w:ascii="Comic Sans MS" w:hAnsi="Comic Sans MS" w:cs="Arial"/>
          <w:szCs w:val="24"/>
        </w:rPr>
        <w:t>It promotes Christian values and spiritual development through the</w:t>
      </w:r>
    </w:p>
    <w:p w14:paraId="40B3A3E7" w14:textId="77777777" w:rsidR="00A5350E" w:rsidRDefault="00A5350E" w:rsidP="00A5350E">
      <w:pPr>
        <w:jc w:val="center"/>
        <w:rPr>
          <w:rFonts w:ascii="Comic Sans MS" w:hAnsi="Comic Sans MS" w:cs="Arial"/>
          <w:szCs w:val="24"/>
        </w:rPr>
      </w:pPr>
      <w:r>
        <w:rPr>
          <w:rFonts w:ascii="Comic Sans MS" w:hAnsi="Comic Sans MS" w:cs="Arial"/>
          <w:szCs w:val="24"/>
        </w:rPr>
        <w:t>experience it offers to all its pupils,</w:t>
      </w:r>
    </w:p>
    <w:p w14:paraId="46A39FB2" w14:textId="77777777" w:rsidR="00A5350E" w:rsidRDefault="00A5350E" w:rsidP="00A5350E">
      <w:pPr>
        <w:jc w:val="center"/>
        <w:rPr>
          <w:rFonts w:ascii="Comic Sans MS" w:hAnsi="Comic Sans MS" w:cs="Arial"/>
          <w:szCs w:val="24"/>
        </w:rPr>
      </w:pPr>
    </w:p>
    <w:p w14:paraId="0E325425" w14:textId="77777777" w:rsidR="00A5350E" w:rsidRDefault="00A5350E" w:rsidP="00A5350E">
      <w:pPr>
        <w:jc w:val="center"/>
        <w:outlineLvl w:val="0"/>
        <w:rPr>
          <w:rFonts w:ascii="Comic Sans MS" w:hAnsi="Comic Sans MS" w:cs="Arial"/>
          <w:szCs w:val="24"/>
        </w:rPr>
      </w:pPr>
      <w:r>
        <w:rPr>
          <w:rFonts w:ascii="Comic Sans MS" w:hAnsi="Comic Sans MS" w:cs="Arial"/>
          <w:szCs w:val="24"/>
        </w:rPr>
        <w:t>These values are implicit in this policy.</w:t>
      </w:r>
    </w:p>
    <w:p w14:paraId="07E2DF5C" w14:textId="36A2F299" w:rsidR="00A5350E" w:rsidRDefault="00A5350E" w:rsidP="004863E2">
      <w:pPr>
        <w:jc w:val="center"/>
        <w:rPr>
          <w:rFonts w:ascii="Century Gothic" w:eastAsia="Times New Roman" w:hAnsi="Century Gothic" w:cs="Arial"/>
          <w:b/>
          <w:bCs/>
          <w:i/>
          <w:iCs/>
          <w:szCs w:val="24"/>
          <w:lang w:val="en"/>
        </w:rPr>
      </w:pPr>
    </w:p>
    <w:p w14:paraId="2441B95E" w14:textId="08710034" w:rsidR="002B59D2" w:rsidRDefault="002B59D2" w:rsidP="004863E2">
      <w:pPr>
        <w:jc w:val="center"/>
        <w:rPr>
          <w:rFonts w:ascii="Century Gothic" w:eastAsia="Times New Roman" w:hAnsi="Century Gothic" w:cs="Arial"/>
          <w:b/>
          <w:bCs/>
          <w:i/>
          <w:iCs/>
          <w:szCs w:val="24"/>
          <w:lang w:val="en"/>
        </w:rPr>
      </w:pPr>
    </w:p>
    <w:p w14:paraId="72216F14" w14:textId="07AF4835" w:rsidR="002B59D2" w:rsidRDefault="002B59D2" w:rsidP="004863E2">
      <w:pPr>
        <w:jc w:val="center"/>
        <w:rPr>
          <w:rFonts w:ascii="Century Gothic" w:eastAsia="Times New Roman" w:hAnsi="Century Gothic" w:cs="Arial"/>
          <w:b/>
          <w:bCs/>
          <w:i/>
          <w:iCs/>
          <w:szCs w:val="24"/>
          <w:lang w:val="en"/>
        </w:rPr>
      </w:pPr>
    </w:p>
    <w:p w14:paraId="6A71C921" w14:textId="2A3DF9D1" w:rsidR="002B59D2" w:rsidRDefault="002B59D2" w:rsidP="004863E2">
      <w:pPr>
        <w:jc w:val="center"/>
        <w:rPr>
          <w:rFonts w:ascii="Century Gothic" w:eastAsia="Times New Roman" w:hAnsi="Century Gothic" w:cs="Arial"/>
          <w:b/>
          <w:bCs/>
          <w:i/>
          <w:iCs/>
          <w:szCs w:val="24"/>
          <w:lang w:val="en"/>
        </w:rPr>
      </w:pPr>
    </w:p>
    <w:p w14:paraId="26A57FF3" w14:textId="362A4985" w:rsidR="002B59D2" w:rsidRDefault="002B59D2" w:rsidP="004863E2">
      <w:pPr>
        <w:jc w:val="center"/>
        <w:rPr>
          <w:rFonts w:ascii="Century Gothic" w:eastAsia="Times New Roman" w:hAnsi="Century Gothic" w:cs="Arial"/>
          <w:b/>
          <w:bCs/>
          <w:i/>
          <w:iCs/>
          <w:szCs w:val="24"/>
          <w:lang w:val="en"/>
        </w:rPr>
      </w:pPr>
    </w:p>
    <w:p w14:paraId="0F534EA8" w14:textId="09FD469F" w:rsidR="002B59D2" w:rsidRDefault="002B59D2" w:rsidP="004863E2">
      <w:pPr>
        <w:jc w:val="center"/>
        <w:rPr>
          <w:rFonts w:ascii="Century Gothic" w:eastAsia="Times New Roman" w:hAnsi="Century Gothic" w:cs="Arial"/>
          <w:b/>
          <w:bCs/>
          <w:i/>
          <w:iCs/>
          <w:szCs w:val="24"/>
          <w:lang w:val="en"/>
        </w:rPr>
      </w:pPr>
    </w:p>
    <w:p w14:paraId="548AEF18" w14:textId="7103416F" w:rsidR="002B59D2" w:rsidRDefault="002B59D2" w:rsidP="004863E2">
      <w:pPr>
        <w:jc w:val="center"/>
        <w:rPr>
          <w:rFonts w:ascii="Century Gothic" w:eastAsia="Times New Roman" w:hAnsi="Century Gothic" w:cs="Arial"/>
          <w:b/>
          <w:bCs/>
          <w:i/>
          <w:iCs/>
          <w:szCs w:val="24"/>
          <w:lang w:val="en"/>
        </w:rPr>
      </w:pPr>
    </w:p>
    <w:p w14:paraId="24F237BC" w14:textId="573EE671" w:rsidR="002B59D2" w:rsidRDefault="002B59D2" w:rsidP="004863E2">
      <w:pPr>
        <w:jc w:val="center"/>
        <w:rPr>
          <w:rFonts w:ascii="Century Gothic" w:eastAsia="Times New Roman" w:hAnsi="Century Gothic" w:cs="Arial"/>
          <w:b/>
          <w:bCs/>
          <w:i/>
          <w:iCs/>
          <w:szCs w:val="24"/>
          <w:lang w:val="en"/>
        </w:rPr>
      </w:pPr>
    </w:p>
    <w:p w14:paraId="6D0FF41C" w14:textId="231B510C" w:rsidR="002B59D2" w:rsidRDefault="00881AA4" w:rsidP="004863E2">
      <w:pPr>
        <w:jc w:val="center"/>
        <w:rPr>
          <w:rFonts w:ascii="Century Gothic" w:eastAsia="Times New Roman" w:hAnsi="Century Gothic" w:cs="Arial"/>
          <w:b/>
          <w:bCs/>
          <w:i/>
          <w:iCs/>
          <w:szCs w:val="24"/>
          <w:lang w:val="en"/>
        </w:rPr>
      </w:pPr>
      <w:r w:rsidRPr="00E76AAB">
        <w:rPr>
          <w:rFonts w:ascii="Arial" w:hAnsi="Arial" w:cs="Arial"/>
          <w:b/>
          <w:bCs/>
          <w:noProof/>
          <w:sz w:val="22"/>
          <w:szCs w:val="22"/>
        </w:rPr>
        <mc:AlternateContent>
          <mc:Choice Requires="wps">
            <w:drawing>
              <wp:anchor distT="45720" distB="45720" distL="114300" distR="114300" simplePos="0" relativeHeight="251661824" behindDoc="0" locked="0" layoutInCell="1" allowOverlap="1" wp14:anchorId="5D0EFC9E" wp14:editId="6A010496">
                <wp:simplePos x="0" y="0"/>
                <wp:positionH relativeFrom="margin">
                  <wp:align>center</wp:align>
                </wp:positionH>
                <wp:positionV relativeFrom="paragraph">
                  <wp:posOffset>134620</wp:posOffset>
                </wp:positionV>
                <wp:extent cx="24288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4620"/>
                        </a:xfrm>
                        <a:prstGeom prst="rect">
                          <a:avLst/>
                        </a:prstGeom>
                        <a:solidFill>
                          <a:srgbClr val="FFFFFF"/>
                        </a:solidFill>
                        <a:ln w="9525">
                          <a:solidFill>
                            <a:srgbClr val="000000"/>
                          </a:solidFill>
                          <a:miter lim="800000"/>
                          <a:headEnd/>
                          <a:tailEnd/>
                        </a:ln>
                      </wps:spPr>
                      <wps:txbx>
                        <w:txbxContent>
                          <w:p w14:paraId="453D0405" w14:textId="0DE045E2" w:rsidR="00881AA4" w:rsidRDefault="00881AA4" w:rsidP="00881AA4">
                            <w:pPr>
                              <w:pStyle w:val="NoSpacing"/>
                            </w:pPr>
                            <w:r>
                              <w:t xml:space="preserve">Accepted by governors: </w:t>
                            </w:r>
                            <w:r w:rsidR="009814A8">
                              <w:t>Nov</w:t>
                            </w:r>
                            <w:r>
                              <w:t xml:space="preserve"> 202</w:t>
                            </w:r>
                            <w:r w:rsidR="009814A8">
                              <w:t>4</w:t>
                            </w:r>
                          </w:p>
                          <w:p w14:paraId="50D00689" w14:textId="05B00A0D" w:rsidR="00881AA4" w:rsidRDefault="00881AA4" w:rsidP="00881AA4">
                            <w:pPr>
                              <w:pStyle w:val="NoSpacing"/>
                            </w:pPr>
                            <w:r>
                              <w:t xml:space="preserve">Date for review: </w:t>
                            </w:r>
                            <w:r w:rsidR="009814A8">
                              <w:t>Nov</w:t>
                            </w:r>
                            <w:r>
                              <w:t xml:space="preserve"> 202</w:t>
                            </w:r>
                            <w:r w:rsidR="009814A8">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EFC9E" id="_x0000_t202" coordsize="21600,21600" o:spt="202" path="m,l,21600r21600,l21600,xe">
                <v:stroke joinstyle="miter"/>
                <v:path gradientshapeok="t" o:connecttype="rect"/>
              </v:shapetype>
              <v:shape id="Text Box 2" o:spid="_x0000_s1026" type="#_x0000_t202" style="position:absolute;left:0;text-align:left;margin-left:0;margin-top:10.6pt;width:191.25pt;height:110.6pt;z-index:2516618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">
                <v:textbox style="mso-fit-shape-to-text:t">
                  <w:txbxContent>
                    <w:p w14:paraId="453D0405" w14:textId="0DE045E2" w:rsidR="00881AA4" w:rsidRDefault="00881AA4" w:rsidP="00881AA4">
                      <w:pPr>
                        <w:pStyle w:val="NoSpacing"/>
                      </w:pPr>
                      <w:r>
                        <w:t xml:space="preserve">Accepted by governors: </w:t>
                      </w:r>
                      <w:r w:rsidR="009814A8">
                        <w:t>Nov</w:t>
                      </w:r>
                      <w:r>
                        <w:t xml:space="preserve"> 202</w:t>
                      </w:r>
                      <w:r w:rsidR="009814A8">
                        <w:t>4</w:t>
                      </w:r>
                    </w:p>
                    <w:p w14:paraId="50D00689" w14:textId="05B00A0D" w:rsidR="00881AA4" w:rsidRDefault="00881AA4" w:rsidP="00881AA4">
                      <w:pPr>
                        <w:pStyle w:val="NoSpacing"/>
                      </w:pPr>
                      <w:r>
                        <w:t xml:space="preserve">Date for review: </w:t>
                      </w:r>
                      <w:r w:rsidR="009814A8">
                        <w:t>Nov</w:t>
                      </w:r>
                      <w:r>
                        <w:t xml:space="preserve"> 202</w:t>
                      </w:r>
                      <w:r w:rsidR="009814A8">
                        <w:t>5</w:t>
                      </w:r>
                    </w:p>
                  </w:txbxContent>
                </v:textbox>
                <w10:wrap type="square" anchorx="margin"/>
              </v:shape>
            </w:pict>
          </mc:Fallback>
        </mc:AlternateContent>
      </w:r>
    </w:p>
    <w:p w14:paraId="70040E8E" w14:textId="66AF45BC" w:rsidR="002B59D2" w:rsidRDefault="002B59D2" w:rsidP="004863E2">
      <w:pPr>
        <w:jc w:val="center"/>
        <w:rPr>
          <w:rFonts w:ascii="Century Gothic" w:eastAsia="Times New Roman" w:hAnsi="Century Gothic" w:cs="Arial"/>
          <w:b/>
          <w:bCs/>
          <w:i/>
          <w:iCs/>
          <w:szCs w:val="24"/>
          <w:lang w:val="en"/>
        </w:rPr>
      </w:pPr>
    </w:p>
    <w:p w14:paraId="6D1329B7" w14:textId="13344B51" w:rsidR="002B59D2" w:rsidRDefault="002B59D2" w:rsidP="004863E2">
      <w:pPr>
        <w:jc w:val="center"/>
        <w:rPr>
          <w:rFonts w:ascii="Century Gothic" w:eastAsia="Times New Roman" w:hAnsi="Century Gothic" w:cs="Arial"/>
          <w:b/>
          <w:bCs/>
          <w:i/>
          <w:iCs/>
          <w:szCs w:val="24"/>
          <w:lang w:val="en"/>
        </w:rPr>
      </w:pPr>
    </w:p>
    <w:p w14:paraId="583A2363" w14:textId="77777777" w:rsidR="002B59D2" w:rsidRDefault="002B59D2" w:rsidP="004863E2">
      <w:pPr>
        <w:jc w:val="center"/>
        <w:rPr>
          <w:rFonts w:ascii="Century Gothic" w:eastAsia="Times New Roman" w:hAnsi="Century Gothic" w:cs="Arial"/>
          <w:b/>
          <w:bCs/>
          <w:i/>
          <w:iCs/>
          <w:szCs w:val="24"/>
          <w:lang w:val="en"/>
        </w:rPr>
      </w:pPr>
    </w:p>
    <w:p w14:paraId="259F8BBD" w14:textId="77777777" w:rsidR="00A5350E" w:rsidRDefault="00A5350E" w:rsidP="004863E2">
      <w:pPr>
        <w:jc w:val="center"/>
        <w:rPr>
          <w:rFonts w:ascii="Century Gothic" w:eastAsia="Times New Roman" w:hAnsi="Century Gothic" w:cs="Arial"/>
          <w:b/>
          <w:bCs/>
          <w:i/>
          <w:iCs/>
          <w:szCs w:val="24"/>
          <w:lang w:val="en"/>
        </w:rPr>
      </w:pPr>
    </w:p>
    <w:p w14:paraId="74C097CA" w14:textId="77777777" w:rsidR="00A5350E" w:rsidRDefault="00A5350E" w:rsidP="004863E2">
      <w:pPr>
        <w:jc w:val="center"/>
        <w:rPr>
          <w:rFonts w:ascii="Century Gothic" w:eastAsia="Times New Roman" w:hAnsi="Century Gothic" w:cs="Arial"/>
          <w:b/>
          <w:bCs/>
          <w:i/>
          <w:iCs/>
          <w:szCs w:val="24"/>
          <w:lang w:val="en"/>
        </w:rPr>
      </w:pPr>
    </w:p>
    <w:p w14:paraId="1B8C2130" w14:textId="77777777" w:rsidR="004863E2" w:rsidRPr="00CD047B" w:rsidRDefault="004863E2" w:rsidP="004863E2">
      <w:pPr>
        <w:jc w:val="center"/>
        <w:rPr>
          <w:rFonts w:ascii="Century Gothic" w:eastAsia="Times New Roman" w:hAnsi="Century Gothic" w:cs="Arial"/>
          <w:szCs w:val="24"/>
          <w:lang w:val="en"/>
        </w:rPr>
      </w:pPr>
      <w:r w:rsidRPr="00CD047B">
        <w:rPr>
          <w:rFonts w:ascii="Century Gothic" w:eastAsia="Times New Roman" w:hAnsi="Century Gothic" w:cs="Arial"/>
          <w:b/>
          <w:bCs/>
          <w:i/>
          <w:iCs/>
          <w:szCs w:val="24"/>
          <w:lang w:val="en"/>
        </w:rPr>
        <w:lastRenderedPageBreak/>
        <w:t xml:space="preserve">All Saint’s </w:t>
      </w:r>
      <w:r w:rsidR="0041524F" w:rsidRPr="00CD047B">
        <w:rPr>
          <w:rFonts w:ascii="Century Gothic" w:eastAsia="Times New Roman" w:hAnsi="Century Gothic" w:cs="Arial"/>
          <w:b/>
          <w:bCs/>
          <w:i/>
          <w:iCs/>
          <w:szCs w:val="24"/>
          <w:lang w:val="en"/>
        </w:rPr>
        <w:t>is committed to safeguarding,</w:t>
      </w:r>
      <w:r w:rsidRPr="00CD047B">
        <w:rPr>
          <w:rFonts w:ascii="Century Gothic" w:eastAsia="Times New Roman" w:hAnsi="Century Gothic" w:cs="Arial"/>
          <w:b/>
          <w:bCs/>
          <w:i/>
          <w:iCs/>
          <w:szCs w:val="24"/>
          <w:lang w:val="en"/>
        </w:rPr>
        <w:t xml:space="preserve"> promoting the welfare of children</w:t>
      </w:r>
    </w:p>
    <w:p w14:paraId="69E1EB34" w14:textId="77777777" w:rsidR="004863E2" w:rsidRPr="00CD047B" w:rsidRDefault="004863E2" w:rsidP="004863E2">
      <w:pPr>
        <w:jc w:val="center"/>
        <w:rPr>
          <w:rFonts w:ascii="Century Gothic" w:eastAsia="Times New Roman" w:hAnsi="Century Gothic" w:cs="Arial"/>
          <w:szCs w:val="24"/>
          <w:lang w:val="en"/>
        </w:rPr>
      </w:pPr>
      <w:r w:rsidRPr="00CD047B">
        <w:rPr>
          <w:rFonts w:ascii="Century Gothic" w:eastAsia="Times New Roman" w:hAnsi="Century Gothic" w:cs="Arial"/>
          <w:b/>
          <w:bCs/>
          <w:i/>
          <w:iCs/>
          <w:szCs w:val="24"/>
          <w:lang w:val="en"/>
        </w:rPr>
        <w:t>and expects all staff and volunteers to share this commitment.</w:t>
      </w:r>
    </w:p>
    <w:p w14:paraId="1B090FA5" w14:textId="77777777" w:rsidR="004863E2" w:rsidRPr="00CD047B" w:rsidRDefault="004863E2" w:rsidP="004863E2">
      <w:pPr>
        <w:jc w:val="cente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5A9FA0B"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4EA4E51"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ICT in the 21</w:t>
      </w:r>
      <w:r w:rsidRPr="5DD93462">
        <w:rPr>
          <w:rFonts w:ascii="Century Gothic" w:eastAsia="Times New Roman" w:hAnsi="Century Gothic" w:cs="Arial"/>
          <w:sz w:val="22"/>
          <w:szCs w:val="22"/>
          <w:vertAlign w:val="superscript"/>
          <w:lang w:val="en-US"/>
        </w:rPr>
        <w:t>st</w:t>
      </w:r>
      <w:r w:rsidRPr="5DD93462">
        <w:rPr>
          <w:rFonts w:ascii="Century Gothic" w:eastAsia="Times New Roman" w:hAnsi="Century Gothic" w:cs="Arial"/>
          <w:sz w:val="22"/>
          <w:szCs w:val="22"/>
          <w:lang w:val="en-US"/>
        </w:rPr>
        <w:t xml:space="preserve"> Century is seen as an essential resource to support learning and teaching, as well as playing an important role in the everyday lives of children, young people and ad</w:t>
      </w:r>
      <w:r w:rsidR="0041524F" w:rsidRPr="5DD93462">
        <w:rPr>
          <w:rFonts w:ascii="Century Gothic" w:eastAsia="Times New Roman" w:hAnsi="Century Gothic" w:cs="Arial"/>
          <w:sz w:val="22"/>
          <w:szCs w:val="22"/>
          <w:lang w:val="en-US"/>
        </w:rPr>
        <w:t xml:space="preserve">ults.  </w:t>
      </w:r>
      <w:r w:rsidR="00A00131" w:rsidRPr="5DD93462">
        <w:rPr>
          <w:rFonts w:ascii="Century Gothic" w:eastAsia="Times New Roman" w:hAnsi="Century Gothic" w:cs="Arial"/>
          <w:sz w:val="22"/>
          <w:szCs w:val="22"/>
          <w:lang w:val="en-US"/>
        </w:rPr>
        <w:t>Consequently,</w:t>
      </w:r>
      <w:r w:rsidRPr="5DD93462">
        <w:rPr>
          <w:rFonts w:ascii="Century Gothic" w:eastAsia="Times New Roman" w:hAnsi="Century Gothic" w:cs="Arial"/>
          <w:sz w:val="22"/>
          <w:szCs w:val="22"/>
          <w:lang w:val="en-US"/>
        </w:rPr>
        <w:t xml:space="preserve"> at All Saints</w:t>
      </w:r>
      <w:r w:rsidR="0041524F" w:rsidRPr="5DD93462">
        <w:rPr>
          <w:rFonts w:ascii="Century Gothic" w:eastAsia="Times New Roman" w:hAnsi="Century Gothic" w:cs="Arial"/>
          <w:sz w:val="22"/>
          <w:szCs w:val="22"/>
          <w:lang w:val="en-US"/>
        </w:rPr>
        <w:t>,</w:t>
      </w:r>
      <w:r w:rsidRPr="5DD93462">
        <w:rPr>
          <w:rFonts w:ascii="Century Gothic" w:eastAsia="Times New Roman" w:hAnsi="Century Gothic" w:cs="Arial"/>
          <w:sz w:val="22"/>
          <w:szCs w:val="22"/>
          <w:lang w:val="en-US"/>
        </w:rPr>
        <w:t xml:space="preserve"> we need to build in the use of these technologies </w:t>
      </w:r>
      <w:proofErr w:type="gramStart"/>
      <w:r w:rsidRPr="5DD93462">
        <w:rPr>
          <w:rFonts w:ascii="Century Gothic" w:eastAsia="Times New Roman" w:hAnsi="Century Gothic" w:cs="Arial"/>
          <w:sz w:val="22"/>
          <w:szCs w:val="22"/>
          <w:lang w:val="en-US"/>
        </w:rPr>
        <w:t>in order to</w:t>
      </w:r>
      <w:proofErr w:type="gramEnd"/>
      <w:r w:rsidRPr="5DD93462">
        <w:rPr>
          <w:rFonts w:ascii="Century Gothic" w:eastAsia="Times New Roman" w:hAnsi="Century Gothic" w:cs="Arial"/>
          <w:sz w:val="22"/>
          <w:szCs w:val="22"/>
          <w:lang w:val="en-US"/>
        </w:rPr>
        <w:t xml:space="preserve"> arm our young people with the skills to access life-long learning and employment.</w:t>
      </w:r>
    </w:p>
    <w:p w14:paraId="4BCB367E"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DF65B09"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E-safety involves pupils, staff, governors and parents making best use of technology, information, training and this policy to create and maintain a safe online and ICT environment for All Saints School.</w:t>
      </w:r>
    </w:p>
    <w:p w14:paraId="7F0F4B3F"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08C6AE12" w14:textId="77777777" w:rsidR="004863E2"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 "As in any other area of life, children and young people are vulnerable and may expose themselves to danger - knowingly or unknowingly - when using the Internet and other digital technologies. Indeed, some young people may find themselves involved in </w:t>
      </w:r>
      <w:r w:rsidR="00A00131" w:rsidRPr="5DD93462">
        <w:rPr>
          <w:rFonts w:ascii="Century Gothic" w:eastAsia="Times New Roman" w:hAnsi="Century Gothic" w:cs="Arial"/>
          <w:sz w:val="22"/>
          <w:szCs w:val="22"/>
          <w:lang w:val="en-US"/>
        </w:rPr>
        <w:t>activities that</w:t>
      </w:r>
      <w:r w:rsidRPr="5DD93462">
        <w:rPr>
          <w:rFonts w:ascii="Century Gothic" w:eastAsia="Times New Roman" w:hAnsi="Century Gothic" w:cs="Arial"/>
          <w:sz w:val="22"/>
          <w:szCs w:val="22"/>
          <w:lang w:val="en-US"/>
        </w:rPr>
        <w:t xml:space="preserve"> are inappropriate or possibly illegal. </w:t>
      </w:r>
    </w:p>
    <w:p w14:paraId="49109785" w14:textId="77777777" w:rsidR="00A00131" w:rsidRPr="00CD047B" w:rsidRDefault="00A00131" w:rsidP="00E32E2D">
      <w:pPr>
        <w:jc w:val="both"/>
        <w:rPr>
          <w:rFonts w:ascii="Century Gothic" w:eastAsia="Times New Roman" w:hAnsi="Century Gothic" w:cs="Arial"/>
          <w:sz w:val="22"/>
          <w:szCs w:val="22"/>
          <w:lang w:val="en"/>
        </w:rPr>
      </w:pPr>
    </w:p>
    <w:p w14:paraId="1C919EE3"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"To ignore e-safety issues when implementing the requirements of Every Child Matters could ultimately lead to significant gaps in child protection policies, leaving children and young people vulnerable." </w:t>
      </w:r>
    </w:p>
    <w:p w14:paraId="19892E94"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From: Safeguarding Children in a Digital World. BECTA 2006</w:t>
      </w:r>
    </w:p>
    <w:p w14:paraId="3ECC9B83" w14:textId="77777777" w:rsidR="00147582" w:rsidRPr="00CD047B" w:rsidRDefault="00147582" w:rsidP="5DD93462">
      <w:pPr>
        <w:pStyle w:val="ListParagraph"/>
        <w:numPr>
          <w:ilvl w:val="0"/>
          <w:numId w:val="25"/>
        </w:numPr>
        <w:tabs>
          <w:tab w:val="clear" w:pos="720"/>
          <w:tab w:val="num" w:pos="426"/>
        </w:tabs>
        <w:spacing w:before="100" w:beforeAutospacing="1" w:after="100" w:afterAutospacing="1"/>
        <w:ind w:left="426" w:hanging="426"/>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e-safety Coordinator is Mrs</w:t>
      </w:r>
      <w:r w:rsidR="00A00131" w:rsidRPr="5DD93462">
        <w:rPr>
          <w:rFonts w:ascii="Century Gothic" w:eastAsia="Times New Roman" w:hAnsi="Century Gothic" w:cs="Arial"/>
          <w:sz w:val="22"/>
          <w:szCs w:val="22"/>
          <w:lang w:val="en-US"/>
        </w:rPr>
        <w:t>.</w:t>
      </w:r>
      <w:r w:rsidRPr="5DD93462">
        <w:rPr>
          <w:rFonts w:ascii="Century Gothic" w:eastAsia="Times New Roman" w:hAnsi="Century Gothic" w:cs="Arial"/>
          <w:sz w:val="22"/>
          <w:szCs w:val="22"/>
          <w:lang w:val="en-US"/>
        </w:rPr>
        <w:t xml:space="preserve"> V</w:t>
      </w:r>
      <w:r w:rsidR="00A00131" w:rsidRPr="5DD93462">
        <w:rPr>
          <w:rFonts w:ascii="Century Gothic" w:eastAsia="Times New Roman" w:hAnsi="Century Gothic" w:cs="Arial"/>
          <w:sz w:val="22"/>
          <w:szCs w:val="22"/>
          <w:lang w:val="en-US"/>
        </w:rPr>
        <w:t>.</w:t>
      </w:r>
      <w:r w:rsidRPr="5DD93462">
        <w:rPr>
          <w:rFonts w:ascii="Century Gothic" w:eastAsia="Times New Roman" w:hAnsi="Century Gothic" w:cs="Arial"/>
          <w:sz w:val="22"/>
          <w:szCs w:val="22"/>
          <w:lang w:val="en-US"/>
        </w:rPr>
        <w:t xml:space="preserve"> Johnson</w:t>
      </w:r>
    </w:p>
    <w:p w14:paraId="4A76CFD3" w14:textId="77777777" w:rsidR="004863E2" w:rsidRPr="00CD047B" w:rsidRDefault="004863E2" w:rsidP="00E32E2D">
      <w:pPr>
        <w:pStyle w:val="ListParagraph"/>
        <w:numPr>
          <w:ilvl w:val="0"/>
          <w:numId w:val="25"/>
        </w:numPr>
        <w:tabs>
          <w:tab w:val="clear" w:pos="720"/>
          <w:tab w:val="num" w:pos="426"/>
        </w:tabs>
        <w:spacing w:before="100" w:beforeAutospacing="1" w:after="100" w:afterAutospacing="1"/>
        <w:ind w:left="426" w:hanging="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 xml:space="preserve">-safety Policy and its implementation shall be reviewed annually. </w:t>
      </w:r>
    </w:p>
    <w:p w14:paraId="4B0FA652" w14:textId="77777777" w:rsidR="0041524F" w:rsidRPr="00CD047B" w:rsidRDefault="0041524F" w:rsidP="00E32E2D">
      <w:pPr>
        <w:jc w:val="both"/>
        <w:rPr>
          <w:rFonts w:ascii="Century Gothic" w:eastAsia="Times New Roman" w:hAnsi="Century Gothic" w:cs="Arial"/>
          <w:b/>
          <w:sz w:val="22"/>
          <w:szCs w:val="22"/>
          <w:u w:val="single"/>
          <w:lang w:val="en"/>
        </w:rPr>
      </w:pPr>
      <w:r w:rsidRPr="00CD047B">
        <w:rPr>
          <w:rFonts w:ascii="Century Gothic" w:eastAsia="Times New Roman" w:hAnsi="Century Gothic" w:cs="Arial"/>
          <w:b/>
          <w:sz w:val="22"/>
          <w:szCs w:val="22"/>
          <w:u w:val="single"/>
          <w:lang w:val="en"/>
        </w:rPr>
        <w:t>Policy Aims:</w:t>
      </w:r>
    </w:p>
    <w:p w14:paraId="326C7B5F" w14:textId="77777777" w:rsidR="0041524F" w:rsidRPr="00CD047B" w:rsidRDefault="0041524F" w:rsidP="00E32E2D">
      <w:pPr>
        <w:jc w:val="both"/>
        <w:rPr>
          <w:rFonts w:ascii="Century Gothic" w:eastAsia="Times New Roman" w:hAnsi="Century Gothic" w:cs="Arial"/>
          <w:sz w:val="22"/>
          <w:szCs w:val="22"/>
          <w:lang w:val="en"/>
        </w:rPr>
      </w:pPr>
    </w:p>
    <w:p w14:paraId="06C5AE5A" w14:textId="77777777" w:rsidR="004863E2" w:rsidRPr="00CD047B" w:rsidRDefault="0041524F"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This online safety policy has been written by the e-safety Coordinator and SLT following government guidance. It </w:t>
      </w:r>
      <w:proofErr w:type="gramStart"/>
      <w:r w:rsidRPr="5DD93462">
        <w:rPr>
          <w:rFonts w:ascii="Century Gothic" w:eastAsia="Times New Roman" w:hAnsi="Century Gothic" w:cs="Arial"/>
          <w:sz w:val="22"/>
          <w:szCs w:val="22"/>
          <w:lang w:val="en-US"/>
        </w:rPr>
        <w:t>takes into account</w:t>
      </w:r>
      <w:proofErr w:type="gramEnd"/>
      <w:r w:rsidRPr="5DD93462">
        <w:rPr>
          <w:rFonts w:ascii="Century Gothic" w:eastAsia="Times New Roman" w:hAnsi="Century Gothic" w:cs="Arial"/>
          <w:sz w:val="22"/>
          <w:szCs w:val="22"/>
          <w:lang w:val="en-US"/>
        </w:rPr>
        <w:t xml:space="preserve"> the DfE statutory guidance ‘Keeping Children Safe in Education’ 2018. </w:t>
      </w:r>
    </w:p>
    <w:p w14:paraId="68BE6711" w14:textId="77777777" w:rsidR="0041524F" w:rsidRPr="00CD047B" w:rsidRDefault="0041524F" w:rsidP="00E32E2D">
      <w:pPr>
        <w:jc w:val="both"/>
        <w:rPr>
          <w:rFonts w:ascii="Century Gothic" w:eastAsia="Times New Roman" w:hAnsi="Century Gothic" w:cs="Arial"/>
          <w:sz w:val="22"/>
          <w:szCs w:val="22"/>
          <w:lang w:val="en"/>
        </w:rPr>
      </w:pPr>
    </w:p>
    <w:p w14:paraId="6B84F61A" w14:textId="77777777" w:rsidR="0041524F" w:rsidRPr="00CD047B" w:rsidRDefault="0041524F"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The purpose of this policy is to:</w:t>
      </w:r>
    </w:p>
    <w:p w14:paraId="66E2381B" w14:textId="77777777" w:rsidR="0041524F" w:rsidRPr="00CD047B" w:rsidRDefault="0041524F" w:rsidP="00E32E2D">
      <w:pPr>
        <w:pStyle w:val="ListParagraph"/>
        <w:numPr>
          <w:ilvl w:val="0"/>
          <w:numId w:val="28"/>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Safeguard and protect all members of </w:t>
      </w:r>
      <w:r w:rsidR="00147582" w:rsidRPr="00CD047B">
        <w:rPr>
          <w:rFonts w:ascii="Century Gothic" w:eastAsia="Times New Roman" w:hAnsi="Century Gothic" w:cs="Arial"/>
          <w:sz w:val="22"/>
          <w:szCs w:val="22"/>
          <w:lang w:val="en"/>
        </w:rPr>
        <w:t xml:space="preserve">Featherstone All Saints’ community </w:t>
      </w:r>
      <w:proofErr w:type="gramStart"/>
      <w:r w:rsidR="00147582" w:rsidRPr="00CD047B">
        <w:rPr>
          <w:rFonts w:ascii="Century Gothic" w:eastAsia="Times New Roman" w:hAnsi="Century Gothic" w:cs="Arial"/>
          <w:sz w:val="22"/>
          <w:szCs w:val="22"/>
          <w:lang w:val="en"/>
        </w:rPr>
        <w:t>online;</w:t>
      </w:r>
      <w:proofErr w:type="gramEnd"/>
    </w:p>
    <w:p w14:paraId="0F8F5CF9" w14:textId="77777777" w:rsidR="00147582" w:rsidRPr="00CD047B" w:rsidRDefault="00147582" w:rsidP="5DD93462">
      <w:pPr>
        <w:pStyle w:val="ListParagraph"/>
        <w:numPr>
          <w:ilvl w:val="0"/>
          <w:numId w:val="2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Identify approaches to educate and raise awareness of online safety throughout the </w:t>
      </w:r>
      <w:proofErr w:type="gramStart"/>
      <w:r w:rsidRPr="5DD93462">
        <w:rPr>
          <w:rFonts w:ascii="Century Gothic" w:eastAsia="Times New Roman" w:hAnsi="Century Gothic" w:cs="Arial"/>
          <w:sz w:val="22"/>
          <w:szCs w:val="22"/>
          <w:lang w:val="en-US"/>
        </w:rPr>
        <w:t>community;</w:t>
      </w:r>
      <w:proofErr w:type="gramEnd"/>
    </w:p>
    <w:p w14:paraId="09EE64EC" w14:textId="77777777" w:rsidR="00147582" w:rsidRPr="00CD047B" w:rsidRDefault="00147582" w:rsidP="5DD93462">
      <w:pPr>
        <w:pStyle w:val="ListParagraph"/>
        <w:numPr>
          <w:ilvl w:val="0"/>
          <w:numId w:val="2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Enable all staff to </w:t>
      </w:r>
      <w:proofErr w:type="gramStart"/>
      <w:r w:rsidRPr="5DD93462">
        <w:rPr>
          <w:rFonts w:ascii="Century Gothic" w:eastAsia="Times New Roman" w:hAnsi="Century Gothic" w:cs="Arial"/>
          <w:sz w:val="22"/>
          <w:szCs w:val="22"/>
          <w:lang w:val="en-US"/>
        </w:rPr>
        <w:t>work safely and responsibly,</w:t>
      </w:r>
      <w:proofErr w:type="gramEnd"/>
      <w:r w:rsidRPr="5DD93462">
        <w:rPr>
          <w:rFonts w:ascii="Century Gothic" w:eastAsia="Times New Roman" w:hAnsi="Century Gothic" w:cs="Arial"/>
          <w:sz w:val="22"/>
          <w:szCs w:val="22"/>
          <w:lang w:val="en-US"/>
        </w:rPr>
        <w:t xml:space="preserve"> to role model positive </w:t>
      </w:r>
      <w:proofErr w:type="spellStart"/>
      <w:r w:rsidRPr="5DD93462">
        <w:rPr>
          <w:rFonts w:ascii="Century Gothic" w:eastAsia="Times New Roman" w:hAnsi="Century Gothic" w:cs="Arial"/>
          <w:sz w:val="22"/>
          <w:szCs w:val="22"/>
          <w:lang w:val="en-US"/>
        </w:rPr>
        <w:t>behaviour</w:t>
      </w:r>
      <w:proofErr w:type="spellEnd"/>
      <w:r w:rsidRPr="5DD93462">
        <w:rPr>
          <w:rFonts w:ascii="Century Gothic" w:eastAsia="Times New Roman" w:hAnsi="Century Gothic" w:cs="Arial"/>
          <w:sz w:val="22"/>
          <w:szCs w:val="22"/>
          <w:lang w:val="en-US"/>
        </w:rPr>
        <w:t xml:space="preserve"> online and to manage professional standards and practice when using technology;</w:t>
      </w:r>
    </w:p>
    <w:p w14:paraId="19A26882" w14:textId="77777777" w:rsidR="00147582" w:rsidRPr="00CD047B" w:rsidRDefault="00147582" w:rsidP="5DD93462">
      <w:pPr>
        <w:pStyle w:val="ListParagraph"/>
        <w:numPr>
          <w:ilvl w:val="0"/>
          <w:numId w:val="2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Identify clear procedures to use when responding to online safety concerns. </w:t>
      </w:r>
    </w:p>
    <w:p w14:paraId="0690149A" w14:textId="77777777" w:rsidR="00147582" w:rsidRPr="00CD047B" w:rsidRDefault="00147582" w:rsidP="00E32E2D">
      <w:pPr>
        <w:jc w:val="both"/>
        <w:rPr>
          <w:rFonts w:ascii="Century Gothic" w:eastAsia="Times New Roman" w:hAnsi="Century Gothic" w:cs="Arial"/>
          <w:sz w:val="22"/>
          <w:szCs w:val="22"/>
          <w:lang w:val="en"/>
        </w:rPr>
      </w:pPr>
    </w:p>
    <w:p w14:paraId="60731576" w14:textId="77777777" w:rsidR="00147582" w:rsidRPr="00CD047B" w:rsidRDefault="0014758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Featherstone All Saints identifies that the issues classified within online safety are considerable, but can be broadly </w:t>
      </w:r>
      <w:proofErr w:type="spellStart"/>
      <w:r w:rsidRPr="00CD047B">
        <w:rPr>
          <w:rFonts w:ascii="Century Gothic" w:eastAsia="Times New Roman" w:hAnsi="Century Gothic" w:cs="Arial"/>
          <w:sz w:val="22"/>
          <w:szCs w:val="22"/>
          <w:lang w:val="en"/>
        </w:rPr>
        <w:t>categorised</w:t>
      </w:r>
      <w:proofErr w:type="spellEnd"/>
      <w:r w:rsidRPr="00CD047B">
        <w:rPr>
          <w:rFonts w:ascii="Century Gothic" w:eastAsia="Times New Roman" w:hAnsi="Century Gothic" w:cs="Arial"/>
          <w:sz w:val="22"/>
          <w:szCs w:val="22"/>
          <w:lang w:val="en"/>
        </w:rPr>
        <w:t xml:space="preserve"> into three areas of risk:</w:t>
      </w:r>
    </w:p>
    <w:p w14:paraId="3A0B2E94" w14:textId="77777777" w:rsidR="00147582" w:rsidRPr="00CD047B" w:rsidRDefault="00147582" w:rsidP="00E32E2D">
      <w:pPr>
        <w:pStyle w:val="ListParagraph"/>
        <w:numPr>
          <w:ilvl w:val="0"/>
          <w:numId w:val="29"/>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Content: being exposed to illegal, inappropriate or harmful material.</w:t>
      </w:r>
    </w:p>
    <w:p w14:paraId="5A06AE05" w14:textId="77777777" w:rsidR="00147582" w:rsidRPr="00CD047B" w:rsidRDefault="00147582" w:rsidP="00E32E2D">
      <w:pPr>
        <w:pStyle w:val="ListParagraph"/>
        <w:numPr>
          <w:ilvl w:val="0"/>
          <w:numId w:val="29"/>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Contact: being subjected to harmful online interaction with other users.</w:t>
      </w:r>
    </w:p>
    <w:p w14:paraId="4D4ECFE1" w14:textId="77777777" w:rsidR="00147582" w:rsidRPr="00CD047B" w:rsidRDefault="00147582" w:rsidP="00E32E2D">
      <w:pPr>
        <w:pStyle w:val="ListParagraph"/>
        <w:numPr>
          <w:ilvl w:val="0"/>
          <w:numId w:val="29"/>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Conduct: personal online </w:t>
      </w:r>
      <w:proofErr w:type="spellStart"/>
      <w:r w:rsidRPr="00CD047B">
        <w:rPr>
          <w:rFonts w:ascii="Century Gothic" w:eastAsia="Times New Roman" w:hAnsi="Century Gothic" w:cs="Arial"/>
          <w:sz w:val="22"/>
          <w:szCs w:val="22"/>
          <w:lang w:val="en"/>
        </w:rPr>
        <w:t>behaviour</w:t>
      </w:r>
      <w:proofErr w:type="spellEnd"/>
      <w:r w:rsidRPr="00CD047B">
        <w:rPr>
          <w:rFonts w:ascii="Century Gothic" w:eastAsia="Times New Roman" w:hAnsi="Century Gothic" w:cs="Arial"/>
          <w:sz w:val="22"/>
          <w:szCs w:val="22"/>
          <w:lang w:val="en"/>
        </w:rPr>
        <w:t xml:space="preserve"> that increases the likelihood of, or causes, harm. </w:t>
      </w:r>
    </w:p>
    <w:p w14:paraId="6389D150" w14:textId="77777777" w:rsidR="0041524F" w:rsidRPr="00CD047B" w:rsidRDefault="0041524F" w:rsidP="00E32E2D">
      <w:pPr>
        <w:jc w:val="both"/>
        <w:rPr>
          <w:rFonts w:ascii="Century Gothic" w:eastAsia="Times New Roman" w:hAnsi="Century Gothic" w:cs="Arial"/>
          <w:b/>
          <w:bCs/>
          <w:sz w:val="22"/>
          <w:szCs w:val="22"/>
          <w:u w:val="single"/>
          <w:lang w:val="en"/>
        </w:rPr>
      </w:pPr>
    </w:p>
    <w:p w14:paraId="392FDD74" w14:textId="77777777" w:rsidR="00A00131" w:rsidRDefault="00A00131" w:rsidP="00E32E2D">
      <w:pPr>
        <w:jc w:val="both"/>
        <w:rPr>
          <w:rFonts w:ascii="Century Gothic" w:eastAsia="Times New Roman" w:hAnsi="Century Gothic" w:cs="Arial"/>
          <w:b/>
          <w:bCs/>
          <w:sz w:val="22"/>
          <w:szCs w:val="22"/>
          <w:u w:val="single"/>
          <w:lang w:val="en"/>
        </w:rPr>
      </w:pPr>
    </w:p>
    <w:p w14:paraId="7C4F7A7D" w14:textId="77777777" w:rsidR="00A00131" w:rsidRDefault="00A00131" w:rsidP="00E32E2D">
      <w:pPr>
        <w:jc w:val="both"/>
        <w:rPr>
          <w:rFonts w:ascii="Century Gothic" w:eastAsia="Times New Roman" w:hAnsi="Century Gothic" w:cs="Arial"/>
          <w:b/>
          <w:bCs/>
          <w:sz w:val="22"/>
          <w:szCs w:val="22"/>
          <w:u w:val="single"/>
          <w:lang w:val="en"/>
        </w:rPr>
      </w:pPr>
    </w:p>
    <w:p w14:paraId="101AF4F7" w14:textId="77777777" w:rsidR="00A00131" w:rsidRDefault="00A00131" w:rsidP="00E32E2D">
      <w:pPr>
        <w:jc w:val="both"/>
        <w:rPr>
          <w:rFonts w:ascii="Century Gothic" w:eastAsia="Times New Roman" w:hAnsi="Century Gothic" w:cs="Arial"/>
          <w:b/>
          <w:bCs/>
          <w:sz w:val="22"/>
          <w:szCs w:val="22"/>
          <w:u w:val="single"/>
          <w:lang w:val="en"/>
        </w:rPr>
      </w:pPr>
    </w:p>
    <w:p w14:paraId="75345C67" w14:textId="77777777" w:rsidR="00A00131" w:rsidRDefault="00A00131" w:rsidP="00E32E2D">
      <w:pPr>
        <w:jc w:val="both"/>
        <w:rPr>
          <w:rFonts w:ascii="Century Gothic" w:eastAsia="Times New Roman" w:hAnsi="Century Gothic" w:cs="Arial"/>
          <w:b/>
          <w:bCs/>
          <w:sz w:val="22"/>
          <w:szCs w:val="22"/>
          <w:u w:val="single"/>
          <w:lang w:val="en"/>
        </w:rPr>
      </w:pPr>
    </w:p>
    <w:p w14:paraId="74C9CFDB" w14:textId="77777777" w:rsidR="00A00131" w:rsidRDefault="00A00131" w:rsidP="00E32E2D">
      <w:pPr>
        <w:jc w:val="both"/>
        <w:rPr>
          <w:rFonts w:ascii="Century Gothic" w:eastAsia="Times New Roman" w:hAnsi="Century Gothic" w:cs="Arial"/>
          <w:b/>
          <w:bCs/>
          <w:sz w:val="22"/>
          <w:szCs w:val="22"/>
          <w:u w:val="single"/>
          <w:lang w:val="en"/>
        </w:rPr>
      </w:pPr>
    </w:p>
    <w:p w14:paraId="7D37E8E2"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 xml:space="preserve">Roles and Responsibilities </w:t>
      </w:r>
    </w:p>
    <w:p w14:paraId="64EE2EB2" w14:textId="77777777" w:rsidR="004863E2" w:rsidRPr="00CD047B" w:rsidRDefault="004863E2" w:rsidP="00E32E2D">
      <w:pPr>
        <w:jc w:val="both"/>
        <w:rPr>
          <w:rFonts w:ascii="Century Gothic" w:eastAsia="Times New Roman" w:hAnsi="Century Gothic" w:cs="Arial"/>
          <w:sz w:val="22"/>
          <w:szCs w:val="22"/>
          <w:lang w:val="en"/>
        </w:rPr>
      </w:pPr>
    </w:p>
    <w:p w14:paraId="2082419A" w14:textId="77777777" w:rsidR="004863E2" w:rsidRPr="00CD047B" w:rsidRDefault="004863E2" w:rsidP="00E32E2D">
      <w:pPr>
        <w:jc w:val="both"/>
        <w:rPr>
          <w:rFonts w:ascii="Century Gothic" w:eastAsia="Times New Roman" w:hAnsi="Century Gothic" w:cs="Arial"/>
          <w:b/>
          <w:bCs/>
          <w:sz w:val="22"/>
          <w:szCs w:val="22"/>
          <w:lang w:val="en"/>
        </w:rPr>
      </w:pPr>
      <w:r w:rsidRPr="00CD047B">
        <w:rPr>
          <w:rFonts w:ascii="Century Gothic" w:eastAsia="Times New Roman" w:hAnsi="Century Gothic" w:cs="Arial"/>
          <w:b/>
          <w:bCs/>
          <w:sz w:val="22"/>
          <w:szCs w:val="22"/>
          <w:lang w:val="en"/>
        </w:rPr>
        <w:t xml:space="preserve">Governors: </w:t>
      </w:r>
    </w:p>
    <w:p w14:paraId="401B69BE" w14:textId="77777777" w:rsidR="004863E2" w:rsidRPr="00CD047B" w:rsidRDefault="004863E2" w:rsidP="00E32E2D">
      <w:pPr>
        <w:jc w:val="both"/>
        <w:rPr>
          <w:rFonts w:ascii="Century Gothic" w:eastAsia="Times New Roman" w:hAnsi="Century Gothic" w:cs="Arial"/>
          <w:sz w:val="22"/>
          <w:szCs w:val="22"/>
          <w:lang w:val="en"/>
        </w:rPr>
      </w:pPr>
    </w:p>
    <w:p w14:paraId="76B46BB9"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Governors are responsible for the approval of the </w:t>
      </w:r>
      <w:r w:rsidR="001F57F7" w:rsidRPr="5DD93462">
        <w:rPr>
          <w:rFonts w:ascii="Century Gothic" w:eastAsia="Times New Roman" w:hAnsi="Century Gothic" w:cs="Arial"/>
          <w:sz w:val="22"/>
          <w:szCs w:val="22"/>
          <w:lang w:val="en-US"/>
        </w:rPr>
        <w:t>e</w:t>
      </w:r>
      <w:r w:rsidRPr="5DD93462">
        <w:rPr>
          <w:rFonts w:ascii="Century Gothic" w:eastAsia="Times New Roman" w:hAnsi="Century Gothic" w:cs="Arial"/>
          <w:sz w:val="22"/>
          <w:szCs w:val="22"/>
          <w:lang w:val="en-US"/>
        </w:rPr>
        <w:t>-</w:t>
      </w:r>
      <w:r w:rsidR="001F57F7" w:rsidRPr="5DD93462">
        <w:rPr>
          <w:rFonts w:ascii="Century Gothic" w:eastAsia="Times New Roman" w:hAnsi="Century Gothic" w:cs="Arial"/>
          <w:sz w:val="22"/>
          <w:szCs w:val="22"/>
          <w:lang w:val="en-US"/>
        </w:rPr>
        <w:t>s</w:t>
      </w:r>
      <w:r w:rsidRPr="5DD93462">
        <w:rPr>
          <w:rFonts w:ascii="Century Gothic" w:eastAsia="Times New Roman" w:hAnsi="Century Gothic" w:cs="Arial"/>
          <w:sz w:val="22"/>
          <w:szCs w:val="22"/>
          <w:lang w:val="en-US"/>
        </w:rPr>
        <w:t xml:space="preserve">afety Policy and for reviewing the effectiveness of the policy. The role of the </w:t>
      </w:r>
      <w:r w:rsidR="001F57F7" w:rsidRPr="5DD93462">
        <w:rPr>
          <w:rFonts w:ascii="Century Gothic" w:eastAsia="Times New Roman" w:hAnsi="Century Gothic" w:cs="Arial"/>
          <w:sz w:val="22"/>
          <w:szCs w:val="22"/>
          <w:lang w:val="en-US"/>
        </w:rPr>
        <w:t>e</w:t>
      </w:r>
      <w:r w:rsidRPr="5DD93462">
        <w:rPr>
          <w:rFonts w:ascii="Century Gothic" w:eastAsia="Times New Roman" w:hAnsi="Century Gothic" w:cs="Arial"/>
          <w:sz w:val="22"/>
          <w:szCs w:val="22"/>
          <w:lang w:val="en-US"/>
        </w:rPr>
        <w:t>-</w:t>
      </w:r>
      <w:r w:rsidR="001F57F7" w:rsidRPr="5DD93462">
        <w:rPr>
          <w:rFonts w:ascii="Century Gothic" w:eastAsia="Times New Roman" w:hAnsi="Century Gothic" w:cs="Arial"/>
          <w:sz w:val="22"/>
          <w:szCs w:val="22"/>
          <w:lang w:val="en-US"/>
        </w:rPr>
        <w:t>s</w:t>
      </w:r>
      <w:r w:rsidRPr="5DD93462">
        <w:rPr>
          <w:rFonts w:ascii="Century Gothic" w:eastAsia="Times New Roman" w:hAnsi="Century Gothic" w:cs="Arial"/>
          <w:sz w:val="22"/>
          <w:szCs w:val="22"/>
          <w:lang w:val="en-US"/>
        </w:rPr>
        <w:t>afety Governor</w:t>
      </w:r>
      <w:r w:rsidR="00A00131" w:rsidRPr="5DD93462">
        <w:rPr>
          <w:rFonts w:ascii="Century Gothic" w:eastAsia="Times New Roman" w:hAnsi="Century Gothic" w:cs="Arial"/>
          <w:sz w:val="22"/>
          <w:szCs w:val="22"/>
          <w:lang w:val="en-US"/>
        </w:rPr>
        <w:t xml:space="preserve"> (Safeguarding Governor)</w:t>
      </w:r>
      <w:r w:rsidRPr="5DD93462">
        <w:rPr>
          <w:rFonts w:ascii="Century Gothic" w:eastAsia="Times New Roman" w:hAnsi="Century Gothic" w:cs="Arial"/>
          <w:sz w:val="22"/>
          <w:szCs w:val="22"/>
          <w:lang w:val="en-US"/>
        </w:rPr>
        <w:t xml:space="preserve"> will include: </w:t>
      </w:r>
    </w:p>
    <w:p w14:paraId="02957FE9" w14:textId="77777777" w:rsidR="004863E2" w:rsidRPr="00CD047B" w:rsidRDefault="004863E2" w:rsidP="00E32E2D">
      <w:pPr>
        <w:pStyle w:val="ListParagraph"/>
        <w:numPr>
          <w:ilvl w:val="0"/>
          <w:numId w:val="23"/>
        </w:numPr>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Regular meetings with the e-</w:t>
      </w:r>
      <w:r w:rsidR="001F57F7" w:rsidRPr="00CD047B">
        <w:rPr>
          <w:rFonts w:ascii="Century Gothic" w:eastAsia="Times New Roman" w:hAnsi="Century Gothic" w:cs="Arial"/>
          <w:sz w:val="22"/>
          <w:szCs w:val="22"/>
          <w:lang w:val="en"/>
        </w:rPr>
        <w:t>s</w:t>
      </w:r>
      <w:r w:rsidRPr="00CD047B">
        <w:rPr>
          <w:rFonts w:ascii="Century Gothic" w:eastAsia="Times New Roman" w:hAnsi="Century Gothic" w:cs="Arial"/>
          <w:sz w:val="22"/>
          <w:szCs w:val="22"/>
          <w:lang w:val="en"/>
        </w:rPr>
        <w:t>afety Co-</w:t>
      </w:r>
      <w:r w:rsidR="00A00131" w:rsidRPr="00CD047B">
        <w:rPr>
          <w:rFonts w:ascii="Century Gothic" w:eastAsia="Times New Roman" w:hAnsi="Century Gothic" w:cs="Arial"/>
          <w:sz w:val="22"/>
          <w:szCs w:val="22"/>
          <w:lang w:val="en"/>
        </w:rPr>
        <w:t>coordinator</w:t>
      </w:r>
      <w:r w:rsidRPr="00CD047B">
        <w:rPr>
          <w:rFonts w:ascii="Century Gothic" w:eastAsia="Times New Roman" w:hAnsi="Century Gothic" w:cs="Arial"/>
          <w:sz w:val="22"/>
          <w:szCs w:val="22"/>
          <w:lang w:val="en"/>
        </w:rPr>
        <w:t xml:space="preserve">. </w:t>
      </w:r>
    </w:p>
    <w:p w14:paraId="3C58D01B" w14:textId="77777777" w:rsidR="004863E2" w:rsidRPr="00CD047B" w:rsidRDefault="004863E2" w:rsidP="00E32E2D">
      <w:pPr>
        <w:numPr>
          <w:ilvl w:val="0"/>
          <w:numId w:val="23"/>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Regular monitoring of e-safety incident logs. </w:t>
      </w:r>
    </w:p>
    <w:p w14:paraId="36347A12" w14:textId="77777777" w:rsidR="000F45A6" w:rsidRPr="00CD047B" w:rsidRDefault="00C25786" w:rsidP="00E32E2D">
      <w:pPr>
        <w:jc w:val="both"/>
        <w:rPr>
          <w:rFonts w:ascii="Century Gothic" w:eastAsia="Times New Roman" w:hAnsi="Century Gothic" w:cs="Arial"/>
          <w:b/>
          <w:sz w:val="22"/>
          <w:szCs w:val="22"/>
          <w:lang w:val="en"/>
        </w:rPr>
      </w:pPr>
      <w:r w:rsidRPr="00CD047B">
        <w:rPr>
          <w:rFonts w:ascii="Century Gothic" w:eastAsia="Times New Roman" w:hAnsi="Century Gothic" w:cs="Arial"/>
          <w:b/>
          <w:sz w:val="22"/>
          <w:szCs w:val="22"/>
          <w:lang w:val="en"/>
        </w:rPr>
        <w:t>Designated Safeguarding Lead:</w:t>
      </w:r>
    </w:p>
    <w:p w14:paraId="163BE25A" w14:textId="77777777" w:rsidR="00C25786" w:rsidRPr="00CD047B" w:rsidRDefault="00C25786" w:rsidP="00E32E2D">
      <w:pPr>
        <w:jc w:val="both"/>
        <w:rPr>
          <w:rFonts w:ascii="Century Gothic" w:eastAsia="Times New Roman" w:hAnsi="Century Gothic" w:cs="Arial"/>
          <w:sz w:val="22"/>
          <w:szCs w:val="22"/>
          <w:lang w:val="en"/>
        </w:rPr>
      </w:pPr>
    </w:p>
    <w:p w14:paraId="12675A0F" w14:textId="64ADB3B7" w:rsidR="000F45A6" w:rsidRPr="00CD047B" w:rsidRDefault="00C25786"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The Designated Safeguarding Lead (Mr</w:t>
      </w:r>
      <w:r w:rsidR="00A00131">
        <w:rPr>
          <w:rFonts w:ascii="Century Gothic" w:eastAsia="Times New Roman" w:hAnsi="Century Gothic" w:cs="Arial"/>
          <w:sz w:val="22"/>
          <w:szCs w:val="22"/>
          <w:lang w:val="en"/>
        </w:rPr>
        <w:t>.</w:t>
      </w:r>
      <w:r w:rsidRPr="00CD047B">
        <w:rPr>
          <w:rFonts w:ascii="Century Gothic" w:eastAsia="Times New Roman" w:hAnsi="Century Gothic" w:cs="Arial"/>
          <w:sz w:val="22"/>
          <w:szCs w:val="22"/>
          <w:lang w:val="en"/>
        </w:rPr>
        <w:t xml:space="preserve"> </w:t>
      </w:r>
      <w:r w:rsidR="004C1853">
        <w:rPr>
          <w:rFonts w:ascii="Century Gothic" w:eastAsia="Times New Roman" w:hAnsi="Century Gothic" w:cs="Arial"/>
          <w:sz w:val="22"/>
          <w:szCs w:val="22"/>
          <w:lang w:val="en"/>
        </w:rPr>
        <w:t>P. Burton</w:t>
      </w:r>
      <w:r w:rsidRPr="00CD047B">
        <w:rPr>
          <w:rFonts w:ascii="Century Gothic" w:eastAsia="Times New Roman" w:hAnsi="Century Gothic" w:cs="Arial"/>
          <w:sz w:val="22"/>
          <w:szCs w:val="22"/>
          <w:lang w:val="en"/>
        </w:rPr>
        <w:t xml:space="preserve"> – Headteacher) has the lead responsibility for online safety. Though the day-to-day responsibility for e-safety will be delegated to the e-Safety Coordinator. </w:t>
      </w:r>
    </w:p>
    <w:p w14:paraId="21F6B03E" w14:textId="77777777" w:rsidR="00D77AC3" w:rsidRPr="00CD047B" w:rsidRDefault="00D77AC3" w:rsidP="00E32E2D">
      <w:pPr>
        <w:jc w:val="both"/>
        <w:rPr>
          <w:rFonts w:ascii="Century Gothic" w:eastAsia="Times New Roman" w:hAnsi="Century Gothic" w:cs="Arial"/>
          <w:sz w:val="22"/>
          <w:szCs w:val="22"/>
          <w:lang w:val="en"/>
        </w:rPr>
      </w:pPr>
    </w:p>
    <w:p w14:paraId="0FD3F63F" w14:textId="77777777" w:rsidR="00D77AC3" w:rsidRPr="00CD047B" w:rsidRDefault="00D77AC3"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DSL will: </w:t>
      </w:r>
    </w:p>
    <w:p w14:paraId="519A7972" w14:textId="77777777" w:rsidR="00D77AC3" w:rsidRPr="00CD047B" w:rsidRDefault="00D77AC3" w:rsidP="00E32E2D">
      <w:pPr>
        <w:jc w:val="both"/>
        <w:rPr>
          <w:rFonts w:ascii="Century Gothic" w:eastAsia="Times New Roman" w:hAnsi="Century Gothic" w:cs="Arial"/>
          <w:sz w:val="22"/>
          <w:szCs w:val="22"/>
          <w:lang w:val="en"/>
        </w:rPr>
      </w:pPr>
    </w:p>
    <w:p w14:paraId="2E31EAD9"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Act as a named point of contact on all online safeguarding issues and liaise with other members of staff or other agencies, as appropriate.</w:t>
      </w:r>
    </w:p>
    <w:p w14:paraId="4C0B57E7"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Ensure all members of staff receive regular, up-to-date and appropriate online safety training. </w:t>
      </w:r>
    </w:p>
    <w:p w14:paraId="6A382749"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Access regular and appropriate training and support to ensure they understand the unique risks associated with online safety and have the relevant knowledge and up to date required to keep learners safe online. </w:t>
      </w:r>
    </w:p>
    <w:p w14:paraId="07480AB8"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Keep </w:t>
      </w:r>
      <w:proofErr w:type="gramStart"/>
      <w:r w:rsidRPr="00CD047B">
        <w:rPr>
          <w:rFonts w:ascii="Century Gothic" w:eastAsia="Times New Roman" w:hAnsi="Century Gothic" w:cs="Arial"/>
          <w:sz w:val="22"/>
          <w:szCs w:val="22"/>
          <w:lang w:val="en"/>
        </w:rPr>
        <w:t>up-to-date</w:t>
      </w:r>
      <w:proofErr w:type="gramEnd"/>
      <w:r w:rsidRPr="00CD047B">
        <w:rPr>
          <w:rFonts w:ascii="Century Gothic" w:eastAsia="Times New Roman" w:hAnsi="Century Gothic" w:cs="Arial"/>
          <w:sz w:val="22"/>
          <w:szCs w:val="22"/>
          <w:lang w:val="en"/>
        </w:rPr>
        <w:t xml:space="preserve"> with current research, legislation and trends regarding online safety and communicate this with the community. </w:t>
      </w:r>
    </w:p>
    <w:p w14:paraId="71CFD73C"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Work with staff to coordinate participation in local and national events to promote positive online </w:t>
      </w:r>
      <w:proofErr w:type="spellStart"/>
      <w:r w:rsidRPr="00CD047B">
        <w:rPr>
          <w:rFonts w:ascii="Century Gothic" w:eastAsia="Times New Roman" w:hAnsi="Century Gothic" w:cs="Arial"/>
          <w:sz w:val="22"/>
          <w:szCs w:val="22"/>
          <w:lang w:val="en"/>
        </w:rPr>
        <w:t>behaviour</w:t>
      </w:r>
      <w:proofErr w:type="spellEnd"/>
      <w:r w:rsidRPr="00CD047B">
        <w:rPr>
          <w:rFonts w:ascii="Century Gothic" w:eastAsia="Times New Roman" w:hAnsi="Century Gothic" w:cs="Arial"/>
          <w:sz w:val="22"/>
          <w:szCs w:val="22"/>
          <w:lang w:val="en"/>
        </w:rPr>
        <w:t>, such as Safer Internet Day.</w:t>
      </w:r>
    </w:p>
    <w:p w14:paraId="4D8100F2"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Ensure that online</w:t>
      </w:r>
      <w:r w:rsidR="00C15F12" w:rsidRPr="00CD047B">
        <w:rPr>
          <w:rFonts w:ascii="Century Gothic" w:eastAsia="Times New Roman" w:hAnsi="Century Gothic" w:cs="Arial"/>
          <w:sz w:val="22"/>
          <w:szCs w:val="22"/>
          <w:lang w:val="en"/>
        </w:rPr>
        <w:t xml:space="preserve"> safety is promoted to parents and carers </w:t>
      </w:r>
      <w:r w:rsidRPr="00CD047B">
        <w:rPr>
          <w:rFonts w:ascii="Century Gothic" w:eastAsia="Times New Roman" w:hAnsi="Century Gothic" w:cs="Arial"/>
          <w:sz w:val="22"/>
          <w:szCs w:val="22"/>
          <w:lang w:val="en"/>
        </w:rPr>
        <w:t xml:space="preserve">through a variety of channels and approaches. </w:t>
      </w:r>
    </w:p>
    <w:p w14:paraId="690E3055"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Maintain records of online safety concerns, as well as actions taken, as part of the settings safeguarding recording mechanisms. </w:t>
      </w:r>
    </w:p>
    <w:p w14:paraId="606126B6"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Monitor online safety incide</w:t>
      </w:r>
      <w:r w:rsidR="00C15F12" w:rsidRPr="00CD047B">
        <w:rPr>
          <w:rFonts w:ascii="Century Gothic" w:eastAsia="Times New Roman" w:hAnsi="Century Gothic" w:cs="Arial"/>
          <w:sz w:val="22"/>
          <w:szCs w:val="22"/>
          <w:lang w:val="en"/>
        </w:rPr>
        <w:t>nts to identify gaps and trends.</w:t>
      </w:r>
    </w:p>
    <w:p w14:paraId="0A16FB4C" w14:textId="77777777" w:rsidR="000F45A6" w:rsidRPr="00CD047B" w:rsidRDefault="000F45A6" w:rsidP="00E32E2D">
      <w:pPr>
        <w:jc w:val="both"/>
        <w:rPr>
          <w:rFonts w:ascii="Century Gothic" w:eastAsia="Times New Roman" w:hAnsi="Century Gothic" w:cs="Arial"/>
          <w:sz w:val="22"/>
          <w:szCs w:val="22"/>
          <w:lang w:val="en"/>
        </w:rPr>
      </w:pPr>
    </w:p>
    <w:p w14:paraId="2EB34AA8"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r w:rsidRPr="00CD047B">
        <w:rPr>
          <w:rFonts w:ascii="Century Gothic" w:eastAsia="Times New Roman" w:hAnsi="Century Gothic" w:cs="Arial"/>
          <w:b/>
          <w:bCs/>
          <w:sz w:val="22"/>
          <w:szCs w:val="22"/>
          <w:lang w:val="en"/>
        </w:rPr>
        <w:t>Headteacher and Senior Leaders</w:t>
      </w:r>
      <w:r w:rsidRPr="00CD047B">
        <w:rPr>
          <w:rFonts w:ascii="Century Gothic" w:eastAsia="Times New Roman" w:hAnsi="Century Gothic" w:cs="Arial"/>
          <w:sz w:val="22"/>
          <w:szCs w:val="22"/>
          <w:lang w:val="en"/>
        </w:rPr>
        <w:t xml:space="preserve">: </w:t>
      </w:r>
    </w:p>
    <w:p w14:paraId="2F43E3C7" w14:textId="77777777" w:rsidR="004863E2" w:rsidRPr="00CD047B" w:rsidRDefault="004863E2" w:rsidP="00E32E2D">
      <w:pPr>
        <w:jc w:val="both"/>
        <w:rPr>
          <w:rFonts w:ascii="Century Gothic" w:eastAsia="Times New Roman" w:hAnsi="Century Gothic" w:cs="Arial"/>
          <w:sz w:val="22"/>
          <w:szCs w:val="22"/>
          <w:lang w:val="en"/>
        </w:rPr>
      </w:pPr>
    </w:p>
    <w:p w14:paraId="5A860D7A" w14:textId="77777777" w:rsidR="00C25786" w:rsidRPr="00CD047B" w:rsidRDefault="00C25786"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The leadership and management team will:</w:t>
      </w:r>
    </w:p>
    <w:p w14:paraId="63BFE666" w14:textId="77777777" w:rsidR="00C25786" w:rsidRPr="00CD047B" w:rsidRDefault="00C25786" w:rsidP="00E32E2D">
      <w:pPr>
        <w:jc w:val="both"/>
        <w:rPr>
          <w:rFonts w:ascii="Century Gothic" w:eastAsia="Times New Roman" w:hAnsi="Century Gothic" w:cs="Arial"/>
          <w:sz w:val="22"/>
          <w:szCs w:val="22"/>
          <w:lang w:val="en"/>
        </w:rPr>
      </w:pPr>
    </w:p>
    <w:p w14:paraId="53F6B22B" w14:textId="77777777" w:rsidR="00C25786" w:rsidRPr="00FC2CBC" w:rsidRDefault="00C25786"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Ensure that online safety is viewed as a safeguarding issue and that practice is in </w:t>
      </w:r>
      <w:r w:rsidRPr="00FC2CBC">
        <w:rPr>
          <w:rFonts w:ascii="Century Gothic" w:eastAsia="Times New Roman" w:hAnsi="Century Gothic" w:cs="Arial"/>
          <w:sz w:val="22"/>
          <w:szCs w:val="22"/>
          <w:lang w:val="en"/>
        </w:rPr>
        <w:t xml:space="preserve">line with national and local recommendations and </w:t>
      </w:r>
      <w:proofErr w:type="gramStart"/>
      <w:r w:rsidRPr="00FC2CBC">
        <w:rPr>
          <w:rFonts w:ascii="Century Gothic" w:eastAsia="Times New Roman" w:hAnsi="Century Gothic" w:cs="Arial"/>
          <w:sz w:val="22"/>
          <w:szCs w:val="22"/>
          <w:lang w:val="en"/>
        </w:rPr>
        <w:t>requirements;</w:t>
      </w:r>
      <w:proofErr w:type="gramEnd"/>
    </w:p>
    <w:p w14:paraId="3A1DF0AA" w14:textId="77777777" w:rsidR="00D77AC3" w:rsidRPr="00FC2CBC" w:rsidRDefault="00D77AC3" w:rsidP="00E32E2D">
      <w:pPr>
        <w:pStyle w:val="ListParagraph"/>
        <w:numPr>
          <w:ilvl w:val="0"/>
          <w:numId w:val="30"/>
        </w:numPr>
        <w:jc w:val="both"/>
        <w:rPr>
          <w:rFonts w:ascii="Century Gothic" w:eastAsia="Times New Roman" w:hAnsi="Century Gothic" w:cs="Arial"/>
          <w:sz w:val="22"/>
          <w:szCs w:val="22"/>
          <w:lang w:val="en"/>
        </w:rPr>
      </w:pPr>
      <w:r w:rsidRPr="00FC2CBC">
        <w:rPr>
          <w:rFonts w:ascii="Century Gothic" w:eastAsia="Times New Roman" w:hAnsi="Century Gothic" w:cs="Arial"/>
          <w:sz w:val="22"/>
          <w:szCs w:val="22"/>
          <w:lang w:val="en"/>
        </w:rPr>
        <w:t>Ensure there are appropriate and up-to-date policies regarding online safety; including a staff code of conduct/</w:t>
      </w:r>
      <w:proofErr w:type="spellStart"/>
      <w:r w:rsidRPr="00FC2CBC">
        <w:rPr>
          <w:rFonts w:ascii="Century Gothic" w:eastAsia="Times New Roman" w:hAnsi="Century Gothic" w:cs="Arial"/>
          <w:sz w:val="22"/>
          <w:szCs w:val="22"/>
          <w:lang w:val="en"/>
        </w:rPr>
        <w:t>behaviour</w:t>
      </w:r>
      <w:proofErr w:type="spellEnd"/>
      <w:r w:rsidRPr="00FC2CBC">
        <w:rPr>
          <w:rFonts w:ascii="Century Gothic" w:eastAsia="Times New Roman" w:hAnsi="Century Gothic" w:cs="Arial"/>
          <w:sz w:val="22"/>
          <w:szCs w:val="22"/>
          <w:lang w:val="en"/>
        </w:rPr>
        <w:t xml:space="preserve"> policy and/or acceptable use policy, which covers acceptable use of technology. </w:t>
      </w:r>
    </w:p>
    <w:p w14:paraId="29A689D1" w14:textId="77777777" w:rsidR="00D77AC3" w:rsidRPr="00FC2CBC" w:rsidRDefault="00D77AC3" w:rsidP="00E32E2D">
      <w:pPr>
        <w:pStyle w:val="ListParagraph"/>
        <w:numPr>
          <w:ilvl w:val="0"/>
          <w:numId w:val="30"/>
        </w:numPr>
        <w:jc w:val="both"/>
        <w:rPr>
          <w:rFonts w:ascii="Century Gothic" w:eastAsia="Times New Roman" w:hAnsi="Century Gothic" w:cs="Arial"/>
          <w:sz w:val="22"/>
          <w:szCs w:val="22"/>
          <w:lang w:val="en"/>
        </w:rPr>
      </w:pPr>
      <w:r w:rsidRPr="00FC2CBC">
        <w:rPr>
          <w:rFonts w:ascii="Century Gothic" w:eastAsia="Times New Roman" w:hAnsi="Century Gothic" w:cs="Arial"/>
          <w:sz w:val="22"/>
          <w:szCs w:val="22"/>
          <w:lang w:val="en"/>
        </w:rPr>
        <w:t xml:space="preserve">Ensure that suitable and appropriate filtering and monitoring systems are in place and work with technical staff to monitor the safety and security of our systems and networks. </w:t>
      </w:r>
    </w:p>
    <w:p w14:paraId="7501EB84" w14:textId="77777777" w:rsidR="00D77AC3" w:rsidRPr="00FC2CBC" w:rsidRDefault="00D77AC3" w:rsidP="00E32E2D">
      <w:pPr>
        <w:pStyle w:val="ListParagraph"/>
        <w:numPr>
          <w:ilvl w:val="0"/>
          <w:numId w:val="30"/>
        </w:numPr>
        <w:jc w:val="both"/>
        <w:rPr>
          <w:rFonts w:ascii="Century Gothic" w:eastAsia="Times New Roman" w:hAnsi="Century Gothic" w:cs="Arial"/>
          <w:sz w:val="22"/>
          <w:szCs w:val="22"/>
          <w:lang w:val="en"/>
        </w:rPr>
      </w:pPr>
      <w:r w:rsidRPr="00FC2CBC">
        <w:rPr>
          <w:rFonts w:ascii="Century Gothic" w:eastAsia="Times New Roman" w:hAnsi="Century Gothic" w:cs="Arial"/>
          <w:sz w:val="22"/>
          <w:szCs w:val="22"/>
          <w:lang w:val="en"/>
        </w:rPr>
        <w:t xml:space="preserve">Ensure that online safety is embedded within a progressive curriculum, which enables all learners to develop an age-appropriate understanding of online safety. </w:t>
      </w:r>
    </w:p>
    <w:p w14:paraId="65B529ED" w14:textId="77777777" w:rsidR="00D77AC3" w:rsidRPr="00FC2CBC" w:rsidRDefault="00D77AC3" w:rsidP="5DD93462">
      <w:pPr>
        <w:pStyle w:val="ListParagraph"/>
        <w:numPr>
          <w:ilvl w:val="0"/>
          <w:numId w:val="30"/>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Ensure that appropriate risk assessments are undertaken regarding the safe use of technology. </w:t>
      </w:r>
    </w:p>
    <w:p w14:paraId="7216566A" w14:textId="77777777" w:rsidR="00D77AC3" w:rsidRPr="00CD047B" w:rsidRDefault="00D77AC3" w:rsidP="5DD93462">
      <w:pPr>
        <w:pStyle w:val="ListParagraph"/>
        <w:numPr>
          <w:ilvl w:val="0"/>
          <w:numId w:val="30"/>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Audit and evaluate online safety practice to identify strengths and areas for improvement. </w:t>
      </w:r>
    </w:p>
    <w:p w14:paraId="5DFE213C" w14:textId="77777777" w:rsidR="00D77AC3" w:rsidRPr="00CD047B" w:rsidRDefault="00D77AC3" w:rsidP="00E32E2D">
      <w:pPr>
        <w:pStyle w:val="ListParagraph"/>
        <w:numPr>
          <w:ilvl w:val="0"/>
          <w:numId w:val="30"/>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lastRenderedPageBreak/>
        <w:t>Ensure</w:t>
      </w:r>
      <w:r w:rsidR="004863E2" w:rsidRPr="00CD047B">
        <w:rPr>
          <w:rFonts w:ascii="Century Gothic" w:eastAsia="Times New Roman" w:hAnsi="Century Gothic" w:cs="Arial"/>
          <w:sz w:val="22"/>
          <w:szCs w:val="22"/>
          <w:lang w:val="en"/>
        </w:rPr>
        <w:t xml:space="preserve"> that the e-safety Coordinator and other relevant staff receive suitable CPD to enable them to carry out their e-safety roles and to train other colleagues, as relevant. </w:t>
      </w:r>
    </w:p>
    <w:p w14:paraId="794DD708" w14:textId="77777777" w:rsidR="00D77AC3" w:rsidRPr="00CD047B" w:rsidRDefault="00D77AC3" w:rsidP="5DD93462">
      <w:pPr>
        <w:pStyle w:val="ListParagraph"/>
        <w:numPr>
          <w:ilvl w:val="0"/>
          <w:numId w:val="30"/>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E</w:t>
      </w:r>
      <w:r w:rsidR="004863E2" w:rsidRPr="5DD93462">
        <w:rPr>
          <w:rFonts w:ascii="Century Gothic" w:eastAsia="Times New Roman" w:hAnsi="Century Gothic" w:cs="Arial"/>
          <w:sz w:val="22"/>
          <w:szCs w:val="22"/>
          <w:lang w:val="en-US"/>
        </w:rPr>
        <w:t xml:space="preserve">nsure that there is a system in place to allow for monitoring and support of those in school who carry out the internal e-safety monitoring role. This is to provide a safety net </w:t>
      </w:r>
      <w:proofErr w:type="gramStart"/>
      <w:r w:rsidR="004863E2" w:rsidRPr="5DD93462">
        <w:rPr>
          <w:rFonts w:ascii="Century Gothic" w:eastAsia="Times New Roman" w:hAnsi="Century Gothic" w:cs="Arial"/>
          <w:sz w:val="22"/>
          <w:szCs w:val="22"/>
          <w:lang w:val="en-US"/>
        </w:rPr>
        <w:t>and also</w:t>
      </w:r>
      <w:proofErr w:type="gramEnd"/>
      <w:r w:rsidR="004863E2" w:rsidRPr="5DD93462">
        <w:rPr>
          <w:rFonts w:ascii="Century Gothic" w:eastAsia="Times New Roman" w:hAnsi="Century Gothic" w:cs="Arial"/>
          <w:sz w:val="22"/>
          <w:szCs w:val="22"/>
          <w:lang w:val="en-US"/>
        </w:rPr>
        <w:t xml:space="preserve"> support to those colleagues who take on important monitoring roles. </w:t>
      </w:r>
    </w:p>
    <w:p w14:paraId="3A3F3EC0" w14:textId="77777777" w:rsidR="004863E2" w:rsidRPr="00CD047B" w:rsidRDefault="00D77AC3" w:rsidP="5DD93462">
      <w:pPr>
        <w:pStyle w:val="ListParagraph"/>
        <w:numPr>
          <w:ilvl w:val="0"/>
          <w:numId w:val="30"/>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Be </w:t>
      </w:r>
      <w:r w:rsidR="004863E2" w:rsidRPr="5DD93462">
        <w:rPr>
          <w:rFonts w:ascii="Century Gothic" w:eastAsia="Times New Roman" w:hAnsi="Century Gothic" w:cs="Arial"/>
          <w:sz w:val="22"/>
          <w:szCs w:val="22"/>
          <w:lang w:val="en-US"/>
        </w:rPr>
        <w:t xml:space="preserve">aware of the procedures to be followed in the event of a serious e-safety allegation being made against a member of staff. </w:t>
      </w:r>
    </w:p>
    <w:p w14:paraId="27571482"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52BA8103" w14:textId="77777777" w:rsidR="004863E2" w:rsidRPr="00CD047B" w:rsidRDefault="00C15F1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The E-Safety Co</w:t>
      </w:r>
      <w:r w:rsidR="000F45A6" w:rsidRPr="00CD047B">
        <w:rPr>
          <w:rFonts w:ascii="Century Gothic" w:eastAsia="Times New Roman" w:hAnsi="Century Gothic" w:cs="Arial"/>
          <w:b/>
          <w:bCs/>
          <w:sz w:val="22"/>
          <w:szCs w:val="22"/>
          <w:lang w:val="en"/>
        </w:rPr>
        <w:t>o</w:t>
      </w:r>
      <w:r w:rsidR="004863E2" w:rsidRPr="00CD047B">
        <w:rPr>
          <w:rFonts w:ascii="Century Gothic" w:eastAsia="Times New Roman" w:hAnsi="Century Gothic" w:cs="Arial"/>
          <w:b/>
          <w:bCs/>
          <w:sz w:val="22"/>
          <w:szCs w:val="22"/>
          <w:lang w:val="en"/>
        </w:rPr>
        <w:t xml:space="preserve">rdinator: </w:t>
      </w:r>
    </w:p>
    <w:p w14:paraId="57F43C5C" w14:textId="77777777" w:rsidR="004863E2" w:rsidRPr="00CD047B" w:rsidRDefault="004863E2" w:rsidP="5DD93462">
      <w:pPr>
        <w:pStyle w:val="ListParagraph"/>
        <w:numPr>
          <w:ilvl w:val="0"/>
          <w:numId w:val="27"/>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Takes day-to day-responsibility for e-safety issues and has a leading role in establishing and reviewing the school e-safety policy/documents. </w:t>
      </w:r>
    </w:p>
    <w:p w14:paraId="4FBC8151" w14:textId="77777777" w:rsidR="004863E2" w:rsidRPr="00CD047B" w:rsidRDefault="004863E2" w:rsidP="5DD93462">
      <w:pPr>
        <w:pStyle w:val="ListParagraph"/>
        <w:numPr>
          <w:ilvl w:val="0"/>
          <w:numId w:val="27"/>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Ensures that all staff are aware of the procedures that need to be followed in the event of an e-safety incident taking place. </w:t>
      </w:r>
    </w:p>
    <w:p w14:paraId="0DB9EFD9" w14:textId="77777777" w:rsidR="004863E2" w:rsidRPr="00CD047B" w:rsidRDefault="004863E2" w:rsidP="00E32E2D">
      <w:pPr>
        <w:pStyle w:val="ListParagraph"/>
        <w:numPr>
          <w:ilvl w:val="0"/>
          <w:numId w:val="27"/>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Provides training and advice for staff. </w:t>
      </w:r>
    </w:p>
    <w:p w14:paraId="31330F21" w14:textId="77777777" w:rsidR="004863E2" w:rsidRPr="00CD047B" w:rsidRDefault="004863E2" w:rsidP="00E32E2D">
      <w:pPr>
        <w:pStyle w:val="ListParagraph"/>
        <w:numPr>
          <w:ilvl w:val="0"/>
          <w:numId w:val="27"/>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Liaises with school ICT technical staff. </w:t>
      </w:r>
    </w:p>
    <w:p w14:paraId="0ED840C7" w14:textId="77777777" w:rsidR="004863E2" w:rsidRPr="00CD047B" w:rsidRDefault="004863E2" w:rsidP="00E32E2D">
      <w:pPr>
        <w:pStyle w:val="ListParagraph"/>
        <w:numPr>
          <w:ilvl w:val="0"/>
          <w:numId w:val="27"/>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Receives reports of e-safety incidents and creates a log of incidents to inform future e-safety developments. </w:t>
      </w:r>
    </w:p>
    <w:p w14:paraId="1939D954" w14:textId="77777777" w:rsidR="004863E2" w:rsidRPr="00CD047B" w:rsidRDefault="00C15F12" w:rsidP="00E32E2D">
      <w:pPr>
        <w:jc w:val="both"/>
        <w:rPr>
          <w:rFonts w:ascii="Century Gothic" w:eastAsia="Times New Roman" w:hAnsi="Century Gothic" w:cs="Arial"/>
          <w:b/>
          <w:sz w:val="22"/>
          <w:szCs w:val="22"/>
          <w:lang w:val="en"/>
        </w:rPr>
      </w:pPr>
      <w:r w:rsidRPr="00CD047B">
        <w:rPr>
          <w:rFonts w:ascii="Century Gothic" w:eastAsia="Times New Roman" w:hAnsi="Century Gothic" w:cs="Arial"/>
          <w:b/>
          <w:sz w:val="22"/>
          <w:szCs w:val="22"/>
          <w:lang w:val="en"/>
        </w:rPr>
        <w:t>All members of staff:</w:t>
      </w:r>
    </w:p>
    <w:p w14:paraId="5B53267C" w14:textId="77777777" w:rsidR="00C15F12" w:rsidRPr="00CD047B" w:rsidRDefault="00C15F12" w:rsidP="00E32E2D">
      <w:pPr>
        <w:jc w:val="both"/>
        <w:rPr>
          <w:rFonts w:ascii="Century Gothic" w:eastAsia="Times New Roman" w:hAnsi="Century Gothic" w:cs="Arial"/>
          <w:sz w:val="22"/>
          <w:szCs w:val="22"/>
          <w:lang w:val="en"/>
        </w:rPr>
      </w:pPr>
    </w:p>
    <w:p w14:paraId="1FF83B04" w14:textId="77777777" w:rsidR="00C15F12" w:rsidRPr="00CD047B" w:rsidRDefault="00C15F1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It is the responsibility of all members of staff to:</w:t>
      </w:r>
    </w:p>
    <w:p w14:paraId="10FCC55F" w14:textId="77777777" w:rsidR="00C15F12" w:rsidRPr="00CD047B" w:rsidRDefault="00C15F12" w:rsidP="00E32E2D">
      <w:pPr>
        <w:jc w:val="both"/>
        <w:rPr>
          <w:rFonts w:ascii="Century Gothic" w:eastAsia="Times New Roman" w:hAnsi="Century Gothic" w:cs="Arial"/>
          <w:sz w:val="22"/>
          <w:szCs w:val="22"/>
          <w:lang w:val="en"/>
        </w:rPr>
      </w:pPr>
    </w:p>
    <w:p w14:paraId="4C2C9AD6"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Read and adhere to the online safety policy and acceptable use policies.</w:t>
      </w:r>
    </w:p>
    <w:p w14:paraId="663CEEF6"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Take responsibility for the security of setting systems and the data they use or have access to.</w:t>
      </w:r>
    </w:p>
    <w:p w14:paraId="4AA850CC"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Model good practice when using technology and maintain a professional level of conduct in their personal use of technology, both on and off site.</w:t>
      </w:r>
    </w:p>
    <w:p w14:paraId="36307E7F"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Embed online safety education in curriculum delivery half termly. </w:t>
      </w:r>
    </w:p>
    <w:p w14:paraId="7D71A68C"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Have an awareness of a range of online safety issues and how they may be experienced by the children in their care.</w:t>
      </w:r>
    </w:p>
    <w:p w14:paraId="0C0F55F4" w14:textId="77777777" w:rsidR="00C15F12" w:rsidRPr="00CD047B" w:rsidRDefault="00C15F12" w:rsidP="5DD93462">
      <w:pPr>
        <w:pStyle w:val="ListParagraph"/>
        <w:numPr>
          <w:ilvl w:val="0"/>
          <w:numId w:val="31"/>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Identify online safety concerns and take appropriate action by following the settings safeguarding policies and procedures.</w:t>
      </w:r>
    </w:p>
    <w:p w14:paraId="43612651" w14:textId="77777777" w:rsidR="00C15F12" w:rsidRPr="00CD047B" w:rsidRDefault="00C15F12" w:rsidP="5DD93462">
      <w:pPr>
        <w:pStyle w:val="ListParagraph"/>
        <w:numPr>
          <w:ilvl w:val="0"/>
          <w:numId w:val="31"/>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Know when and how to escalate online safety issues, including signposting to appropriate support, internally and externally.</w:t>
      </w:r>
    </w:p>
    <w:p w14:paraId="0107BF81" w14:textId="77777777" w:rsidR="00C15F12" w:rsidRPr="00CD047B" w:rsidRDefault="00C15F12" w:rsidP="00E32E2D">
      <w:pPr>
        <w:pStyle w:val="ListParagraph"/>
        <w:numPr>
          <w:ilvl w:val="0"/>
          <w:numId w:val="31"/>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Take personal responsibility for professional development in this area.</w:t>
      </w:r>
    </w:p>
    <w:p w14:paraId="214A75AE" w14:textId="77777777" w:rsidR="00C15F12" w:rsidRPr="00CD047B" w:rsidRDefault="00C15F12" w:rsidP="00E32E2D">
      <w:pPr>
        <w:jc w:val="both"/>
        <w:rPr>
          <w:rFonts w:ascii="Century Gothic" w:eastAsia="Times New Roman" w:hAnsi="Century Gothic" w:cs="Arial"/>
          <w:sz w:val="22"/>
          <w:szCs w:val="22"/>
          <w:lang w:val="en"/>
        </w:rPr>
      </w:pPr>
    </w:p>
    <w:p w14:paraId="4091686F"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Teaching and Learning</w:t>
      </w:r>
    </w:p>
    <w:p w14:paraId="25602F99" w14:textId="77777777" w:rsidR="00AB1407" w:rsidRPr="00CD047B" w:rsidRDefault="00AB1407" w:rsidP="00E32E2D">
      <w:pPr>
        <w:jc w:val="both"/>
        <w:rPr>
          <w:rFonts w:ascii="Century Gothic" w:eastAsia="Times New Roman" w:hAnsi="Century Gothic" w:cs="Arial"/>
          <w:sz w:val="22"/>
          <w:szCs w:val="22"/>
          <w:lang w:val="en"/>
        </w:rPr>
      </w:pPr>
    </w:p>
    <w:p w14:paraId="760EC477"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Internet is an essential element for education, business and social interaction. Internet use is a part of the statutory curriculum and a necessary tool for staff and pupils, and so the school has a duty to provide pupils with quality </w:t>
      </w:r>
      <w:r w:rsidR="00AB1407" w:rsidRPr="5DD93462">
        <w:rPr>
          <w:rFonts w:ascii="Century Gothic" w:eastAsia="Times New Roman" w:hAnsi="Century Gothic" w:cs="Arial"/>
          <w:sz w:val="22"/>
          <w:szCs w:val="22"/>
          <w:lang w:val="en-US"/>
        </w:rPr>
        <w:t>i</w:t>
      </w:r>
      <w:r w:rsidRPr="5DD93462">
        <w:rPr>
          <w:rFonts w:ascii="Century Gothic" w:eastAsia="Times New Roman" w:hAnsi="Century Gothic" w:cs="Arial"/>
          <w:sz w:val="22"/>
          <w:szCs w:val="22"/>
          <w:lang w:val="en-US"/>
        </w:rPr>
        <w:t xml:space="preserve">nternet access as part of their learning experience: </w:t>
      </w:r>
    </w:p>
    <w:p w14:paraId="2F93F8CD" w14:textId="77777777" w:rsidR="004863E2" w:rsidRPr="00CD047B" w:rsidRDefault="004863E2" w:rsidP="5DD93462">
      <w:pPr>
        <w:numPr>
          <w:ilvl w:val="0"/>
          <w:numId w:val="8"/>
        </w:numPr>
        <w:spacing w:before="100" w:beforeAutospacing="1" w:after="100" w:afterAutospacing="1"/>
        <w:ind w:left="426" w:hanging="284"/>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school Internet access will be designed expressly for pupil use including appropriate content filtering. </w:t>
      </w:r>
    </w:p>
    <w:p w14:paraId="5ABC95C8" w14:textId="77777777" w:rsidR="004863E2" w:rsidRPr="00CD047B" w:rsidRDefault="004863E2" w:rsidP="5DD93462">
      <w:pPr>
        <w:numPr>
          <w:ilvl w:val="0"/>
          <w:numId w:val="8"/>
        </w:numPr>
        <w:spacing w:before="100" w:beforeAutospacing="1" w:after="100" w:afterAutospacing="1"/>
        <w:ind w:left="426" w:hanging="284"/>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will be given clear objectives for </w:t>
      </w:r>
      <w:r w:rsidR="00AB1407" w:rsidRPr="5DD93462">
        <w:rPr>
          <w:rFonts w:ascii="Century Gothic" w:eastAsia="Times New Roman" w:hAnsi="Century Gothic" w:cs="Arial"/>
          <w:sz w:val="22"/>
          <w:szCs w:val="22"/>
          <w:lang w:val="en-US"/>
        </w:rPr>
        <w:t>i</w:t>
      </w:r>
      <w:r w:rsidRPr="5DD93462">
        <w:rPr>
          <w:rFonts w:ascii="Century Gothic" w:eastAsia="Times New Roman" w:hAnsi="Century Gothic" w:cs="Arial"/>
          <w:sz w:val="22"/>
          <w:szCs w:val="22"/>
          <w:lang w:val="en-US"/>
        </w:rPr>
        <w:t xml:space="preserve">nternet use and taught what use is acceptable and what is not. </w:t>
      </w:r>
    </w:p>
    <w:p w14:paraId="0FCAF42C" w14:textId="77777777" w:rsidR="004863E2" w:rsidRPr="00CD047B" w:rsidRDefault="004863E2" w:rsidP="5DD93462">
      <w:pPr>
        <w:numPr>
          <w:ilvl w:val="0"/>
          <w:numId w:val="8"/>
        </w:numPr>
        <w:spacing w:before="100" w:beforeAutospacing="1" w:after="100" w:afterAutospacing="1"/>
        <w:ind w:left="426" w:hanging="284"/>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will be educated in the effective use of the Internet in research, including the skills of knowledge location, retrieval and evaluation. </w:t>
      </w:r>
    </w:p>
    <w:p w14:paraId="7805FFA4" w14:textId="77777777" w:rsidR="004863E2" w:rsidRPr="00CD047B" w:rsidRDefault="004863E2" w:rsidP="5DD93462">
      <w:pPr>
        <w:numPr>
          <w:ilvl w:val="0"/>
          <w:numId w:val="8"/>
        </w:numPr>
        <w:spacing w:before="100" w:beforeAutospacing="1" w:after="100" w:afterAutospacing="1"/>
        <w:ind w:left="426" w:hanging="284"/>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lastRenderedPageBreak/>
        <w:t xml:space="preserve">As part of the new ICT (computing) curriculum, all year groups have digital literacy units that focus on different elements of staying safe </w:t>
      </w:r>
      <w:proofErr w:type="gramStart"/>
      <w:r w:rsidRPr="5DD93462">
        <w:rPr>
          <w:rFonts w:ascii="Century Gothic" w:eastAsia="Times New Roman" w:hAnsi="Century Gothic" w:cs="Arial"/>
          <w:sz w:val="22"/>
          <w:szCs w:val="22"/>
          <w:lang w:val="en-US"/>
        </w:rPr>
        <w:t>on line</w:t>
      </w:r>
      <w:proofErr w:type="gramEnd"/>
      <w:r w:rsidRPr="5DD93462">
        <w:rPr>
          <w:rFonts w:ascii="Century Gothic" w:eastAsia="Times New Roman" w:hAnsi="Century Gothic" w:cs="Arial"/>
          <w:sz w:val="22"/>
          <w:szCs w:val="22"/>
          <w:lang w:val="en-US"/>
        </w:rPr>
        <w:t xml:space="preserve">. These units include topics from how to use a search engine, digital footprints and cyber bullying. </w:t>
      </w:r>
    </w:p>
    <w:p w14:paraId="192D379B" w14:textId="77777777" w:rsidR="00797ED3" w:rsidRPr="00CD047B" w:rsidRDefault="00797ED3" w:rsidP="00E32E2D">
      <w:pPr>
        <w:numPr>
          <w:ilvl w:val="0"/>
          <w:numId w:val="8"/>
        </w:numPr>
        <w:spacing w:before="100" w:beforeAutospacing="1" w:after="100" w:afterAutospacing="1"/>
        <w:ind w:left="426" w:hanging="284"/>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Children will be taught to respect the feelings and rights of others both on and offline. </w:t>
      </w:r>
      <w:r w:rsidR="00522C9F" w:rsidRPr="00CD047B">
        <w:rPr>
          <w:rFonts w:ascii="Century Gothic" w:eastAsia="Times New Roman" w:hAnsi="Century Gothic" w:cs="Arial"/>
          <w:sz w:val="22"/>
          <w:szCs w:val="22"/>
          <w:lang w:val="en"/>
        </w:rPr>
        <w:t xml:space="preserve">They will be encouraged to take responsibility for keeping themselves and others safe online and to seek help from a trusted adult, if there is a concern online, and support others that may be experiencing online safety issues. </w:t>
      </w:r>
    </w:p>
    <w:p w14:paraId="76BB070D" w14:textId="77777777" w:rsidR="004863E2" w:rsidRPr="00CD047B" w:rsidRDefault="004863E2" w:rsidP="5DD93462">
      <w:pPr>
        <w:numPr>
          <w:ilvl w:val="0"/>
          <w:numId w:val="8"/>
        </w:numPr>
        <w:spacing w:before="100" w:beforeAutospacing="1" w:after="100" w:afterAutospacing="1"/>
        <w:ind w:left="426" w:hanging="284"/>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school </w:t>
      </w:r>
      <w:r w:rsidR="00AB1407" w:rsidRPr="5DD93462">
        <w:rPr>
          <w:rFonts w:ascii="Century Gothic" w:eastAsia="Times New Roman" w:hAnsi="Century Gothic" w:cs="Arial"/>
          <w:sz w:val="22"/>
          <w:szCs w:val="22"/>
          <w:lang w:val="en-US"/>
        </w:rPr>
        <w:t>will ensure that the use of i</w:t>
      </w:r>
      <w:r w:rsidRPr="5DD93462">
        <w:rPr>
          <w:rFonts w:ascii="Century Gothic" w:eastAsia="Times New Roman" w:hAnsi="Century Gothic" w:cs="Arial"/>
          <w:sz w:val="22"/>
          <w:szCs w:val="22"/>
          <w:lang w:val="en-US"/>
        </w:rPr>
        <w:t>nternet derived materials by staff and pupils complies with copyright law.  </w:t>
      </w:r>
    </w:p>
    <w:p w14:paraId="000A8473"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Through ICT we ensure that the school meets the needs of all, taking account of gender, ethnicity, culture, religion, </w:t>
      </w:r>
      <w:r w:rsidR="00AB1407" w:rsidRPr="5DD93462">
        <w:rPr>
          <w:rFonts w:ascii="Century Gothic" w:eastAsia="Times New Roman" w:hAnsi="Century Gothic" w:cs="Arial"/>
          <w:sz w:val="22"/>
          <w:szCs w:val="22"/>
          <w:lang w:val="en-US"/>
        </w:rPr>
        <w:t>language</w:t>
      </w:r>
      <w:r w:rsidRPr="5DD93462">
        <w:rPr>
          <w:rFonts w:ascii="Century Gothic" w:eastAsia="Times New Roman" w:hAnsi="Century Gothic" w:cs="Arial"/>
          <w:sz w:val="22"/>
          <w:szCs w:val="22"/>
          <w:lang w:val="en-US"/>
        </w:rPr>
        <w:t>, age, ability, disability and social circumstances. It is important that in this school we meet the diverse needs of pupils to ensure inclusion for all and that all pupils are prepared for full participation in a multi-</w:t>
      </w:r>
    </w:p>
    <w:p w14:paraId="2E87D3AB"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ethnic society. </w:t>
      </w:r>
    </w:p>
    <w:p w14:paraId="2BD02130"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A95FC49"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Pupils are taught in all lessons to be critically aware of the materials/content they access on-line and are guided to validate the accuracy of information</w:t>
      </w:r>
      <w:r w:rsidR="00797ED3" w:rsidRPr="5DD93462">
        <w:rPr>
          <w:rFonts w:ascii="Century Gothic" w:eastAsia="Times New Roman" w:hAnsi="Century Gothic" w:cs="Arial"/>
          <w:sz w:val="22"/>
          <w:szCs w:val="22"/>
          <w:lang w:val="en-US"/>
        </w:rPr>
        <w:t>.</w:t>
      </w:r>
    </w:p>
    <w:p w14:paraId="16FC7229"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DB4491D" w14:textId="77777777" w:rsidR="004863E2" w:rsidRPr="00CD047B" w:rsidRDefault="004863E2" w:rsidP="00E32E2D">
      <w:pPr>
        <w:jc w:val="both"/>
        <w:rPr>
          <w:rFonts w:ascii="Century Gothic" w:eastAsia="Times New Roman" w:hAnsi="Century Gothic" w:cs="Arial"/>
          <w:b/>
          <w:bCs/>
          <w:sz w:val="22"/>
          <w:szCs w:val="22"/>
          <w:u w:val="single"/>
          <w:lang w:val="en"/>
        </w:rPr>
      </w:pPr>
      <w:proofErr w:type="spellStart"/>
      <w:r w:rsidRPr="00CD047B">
        <w:rPr>
          <w:rFonts w:ascii="Century Gothic" w:eastAsia="Times New Roman" w:hAnsi="Century Gothic" w:cs="Arial"/>
          <w:b/>
          <w:bCs/>
          <w:sz w:val="22"/>
          <w:szCs w:val="22"/>
          <w:u w:val="single"/>
          <w:lang w:val="en"/>
        </w:rPr>
        <w:t>Authorised</w:t>
      </w:r>
      <w:proofErr w:type="spellEnd"/>
      <w:r w:rsidRPr="00CD047B">
        <w:rPr>
          <w:rFonts w:ascii="Century Gothic" w:eastAsia="Times New Roman" w:hAnsi="Century Gothic" w:cs="Arial"/>
          <w:b/>
          <w:bCs/>
          <w:sz w:val="22"/>
          <w:szCs w:val="22"/>
          <w:u w:val="single"/>
          <w:lang w:val="en"/>
        </w:rPr>
        <w:t xml:space="preserve"> Internet Access</w:t>
      </w:r>
    </w:p>
    <w:p w14:paraId="3865BC8C" w14:textId="77777777" w:rsidR="00AB1407" w:rsidRPr="00CD047B" w:rsidRDefault="00AB1407" w:rsidP="00E32E2D">
      <w:pPr>
        <w:jc w:val="both"/>
        <w:rPr>
          <w:rFonts w:ascii="Century Gothic" w:eastAsia="Times New Roman" w:hAnsi="Century Gothic" w:cs="Arial"/>
          <w:sz w:val="22"/>
          <w:szCs w:val="22"/>
          <w:lang w:val="en"/>
        </w:rPr>
      </w:pPr>
    </w:p>
    <w:p w14:paraId="31FF06A0" w14:textId="77777777" w:rsidR="00522C9F"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By explicitly </w:t>
      </w:r>
      <w:proofErr w:type="spellStart"/>
      <w:r w:rsidRPr="00CD047B">
        <w:rPr>
          <w:rFonts w:ascii="Century Gothic" w:eastAsia="Times New Roman" w:hAnsi="Century Gothic" w:cs="Arial"/>
          <w:sz w:val="22"/>
          <w:szCs w:val="22"/>
          <w:lang w:val="en"/>
        </w:rPr>
        <w:t>a</w:t>
      </w:r>
      <w:r w:rsidR="00AB1407" w:rsidRPr="00CD047B">
        <w:rPr>
          <w:rFonts w:ascii="Century Gothic" w:eastAsia="Times New Roman" w:hAnsi="Century Gothic" w:cs="Arial"/>
          <w:sz w:val="22"/>
          <w:szCs w:val="22"/>
          <w:lang w:val="en"/>
        </w:rPr>
        <w:t>uthorising</w:t>
      </w:r>
      <w:proofErr w:type="spellEnd"/>
      <w:r w:rsidR="00AB1407" w:rsidRPr="00CD047B">
        <w:rPr>
          <w:rFonts w:ascii="Century Gothic" w:eastAsia="Times New Roman" w:hAnsi="Century Gothic" w:cs="Arial"/>
          <w:sz w:val="22"/>
          <w:szCs w:val="22"/>
          <w:lang w:val="en"/>
        </w:rPr>
        <w:t xml:space="preserve"> use of the school’s i</w:t>
      </w:r>
      <w:r w:rsidRPr="00CD047B">
        <w:rPr>
          <w:rFonts w:ascii="Century Gothic" w:eastAsia="Times New Roman" w:hAnsi="Century Gothic" w:cs="Arial"/>
          <w:sz w:val="22"/>
          <w:szCs w:val="22"/>
          <w:lang w:val="en"/>
        </w:rPr>
        <w:t>nternet access pupils, staff, governors and parents are provided with information relating to e-safety and agree to its use:</w:t>
      </w:r>
    </w:p>
    <w:p w14:paraId="1FADF1B5" w14:textId="77777777" w:rsidR="00522C9F" w:rsidRPr="00CD047B" w:rsidRDefault="00522C9F" w:rsidP="00E32E2D">
      <w:pPr>
        <w:jc w:val="both"/>
        <w:rPr>
          <w:rFonts w:ascii="Century Gothic" w:eastAsia="Times New Roman" w:hAnsi="Century Gothic" w:cs="Arial"/>
          <w:sz w:val="22"/>
          <w:szCs w:val="22"/>
          <w:lang w:val="en"/>
        </w:rPr>
      </w:pPr>
    </w:p>
    <w:p w14:paraId="6F1E6E77" w14:textId="77777777" w:rsidR="00522C9F" w:rsidRPr="00CD047B" w:rsidRDefault="004863E2" w:rsidP="00E32E2D">
      <w:pPr>
        <w:pStyle w:val="ListParagraph"/>
        <w:numPr>
          <w:ilvl w:val="0"/>
          <w:numId w:val="32"/>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All staff must read and sign the ‘Acceptable ICT Use Agreement’ before</w:t>
      </w:r>
      <w:r w:rsidR="00522C9F" w:rsidRPr="00CD047B">
        <w:rPr>
          <w:rFonts w:ascii="Century Gothic" w:eastAsia="Times New Roman" w:hAnsi="Century Gothic" w:cs="Arial"/>
          <w:sz w:val="22"/>
          <w:szCs w:val="22"/>
          <w:lang w:val="en"/>
        </w:rPr>
        <w:t xml:space="preserve"> using any school ICT resource.</w:t>
      </w:r>
    </w:p>
    <w:p w14:paraId="7D80B088" w14:textId="77777777" w:rsidR="00522C9F" w:rsidRPr="00CD047B" w:rsidRDefault="004863E2" w:rsidP="00E32E2D">
      <w:pPr>
        <w:pStyle w:val="ListParagraph"/>
        <w:numPr>
          <w:ilvl w:val="0"/>
          <w:numId w:val="32"/>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Parents will be informed that pupils wi</w:t>
      </w:r>
      <w:r w:rsidR="00AB1407" w:rsidRPr="00CD047B">
        <w:rPr>
          <w:rFonts w:ascii="Century Gothic" w:eastAsia="Times New Roman" w:hAnsi="Century Gothic" w:cs="Arial"/>
          <w:sz w:val="22"/>
          <w:szCs w:val="22"/>
          <w:lang w:val="en"/>
        </w:rPr>
        <w:t>ll be provided with supervised i</w:t>
      </w:r>
      <w:r w:rsidRPr="00CD047B">
        <w:rPr>
          <w:rFonts w:ascii="Century Gothic" w:eastAsia="Times New Roman" w:hAnsi="Century Gothic" w:cs="Arial"/>
          <w:sz w:val="22"/>
          <w:szCs w:val="22"/>
          <w:lang w:val="en"/>
        </w:rPr>
        <w:t xml:space="preserve">nternet access and asked to sign and return a consent form for pupil access. </w:t>
      </w:r>
    </w:p>
    <w:p w14:paraId="4D01416C" w14:textId="77777777" w:rsidR="004863E2" w:rsidRPr="00CD047B" w:rsidRDefault="004863E2" w:rsidP="00E32E2D">
      <w:pPr>
        <w:pStyle w:val="ListParagraph"/>
        <w:numPr>
          <w:ilvl w:val="0"/>
          <w:numId w:val="32"/>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Only </w:t>
      </w:r>
      <w:proofErr w:type="spellStart"/>
      <w:r w:rsidRPr="00CD047B">
        <w:rPr>
          <w:rFonts w:ascii="Century Gothic" w:eastAsia="Times New Roman" w:hAnsi="Century Gothic" w:cs="Arial"/>
          <w:sz w:val="22"/>
          <w:szCs w:val="22"/>
          <w:lang w:val="en"/>
        </w:rPr>
        <w:t>auth</w:t>
      </w:r>
      <w:r w:rsidR="00AB1407" w:rsidRPr="00CD047B">
        <w:rPr>
          <w:rFonts w:ascii="Century Gothic" w:eastAsia="Times New Roman" w:hAnsi="Century Gothic" w:cs="Arial"/>
          <w:sz w:val="22"/>
          <w:szCs w:val="22"/>
          <w:lang w:val="en"/>
        </w:rPr>
        <w:t>orised</w:t>
      </w:r>
      <w:proofErr w:type="spellEnd"/>
      <w:r w:rsidR="00AB1407" w:rsidRPr="00CD047B">
        <w:rPr>
          <w:rFonts w:ascii="Century Gothic" w:eastAsia="Times New Roman" w:hAnsi="Century Gothic" w:cs="Arial"/>
          <w:sz w:val="22"/>
          <w:szCs w:val="22"/>
          <w:lang w:val="en"/>
        </w:rPr>
        <w:t xml:space="preserve"> equipment, software and i</w:t>
      </w:r>
      <w:r w:rsidRPr="00CD047B">
        <w:rPr>
          <w:rFonts w:ascii="Century Gothic" w:eastAsia="Times New Roman" w:hAnsi="Century Gothic" w:cs="Arial"/>
          <w:sz w:val="22"/>
          <w:szCs w:val="22"/>
          <w:lang w:val="en"/>
        </w:rPr>
        <w:t xml:space="preserve">nternet access can be used within the school. </w:t>
      </w:r>
    </w:p>
    <w:p w14:paraId="4437BB5A" w14:textId="77777777" w:rsidR="00522C9F" w:rsidRPr="00CD047B" w:rsidRDefault="00522C9F" w:rsidP="00E32E2D">
      <w:pPr>
        <w:pStyle w:val="ListParagraph"/>
        <w:jc w:val="both"/>
        <w:rPr>
          <w:rFonts w:ascii="Century Gothic" w:eastAsia="Times New Roman" w:hAnsi="Century Gothic" w:cs="Arial"/>
          <w:sz w:val="22"/>
          <w:szCs w:val="22"/>
          <w:lang w:val="en"/>
        </w:rPr>
      </w:pPr>
    </w:p>
    <w:p w14:paraId="291B53D9" w14:textId="77777777" w:rsidR="00522C9F" w:rsidRPr="00CD047B" w:rsidRDefault="00522C9F"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Reducing Online Risks</w:t>
      </w:r>
    </w:p>
    <w:p w14:paraId="186C71BE" w14:textId="77777777" w:rsidR="00522C9F" w:rsidRPr="00CD047B" w:rsidRDefault="00522C9F" w:rsidP="00E32E2D">
      <w:pPr>
        <w:jc w:val="both"/>
        <w:rPr>
          <w:rFonts w:ascii="Century Gothic" w:eastAsia="Times New Roman" w:hAnsi="Century Gothic" w:cs="Arial"/>
          <w:b/>
          <w:bCs/>
          <w:sz w:val="22"/>
          <w:szCs w:val="22"/>
          <w:u w:val="single"/>
          <w:lang w:val="en"/>
        </w:rPr>
      </w:pPr>
    </w:p>
    <w:p w14:paraId="13544B8F" w14:textId="77777777" w:rsidR="00522C9F" w:rsidRPr="00CD047B" w:rsidRDefault="00522C9F"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Featherstone All Saints </w:t>
      </w:r>
      <w:proofErr w:type="spellStart"/>
      <w:r w:rsidRPr="5DD93462">
        <w:rPr>
          <w:rFonts w:ascii="Century Gothic" w:eastAsia="Times New Roman" w:hAnsi="Century Gothic" w:cs="Arial"/>
          <w:sz w:val="22"/>
          <w:szCs w:val="22"/>
          <w:lang w:val="en-US"/>
        </w:rPr>
        <w:t>recognises</w:t>
      </w:r>
      <w:proofErr w:type="spellEnd"/>
      <w:r w:rsidRPr="5DD93462">
        <w:rPr>
          <w:rFonts w:ascii="Century Gothic" w:eastAsia="Times New Roman" w:hAnsi="Century Gothic" w:cs="Arial"/>
          <w:sz w:val="22"/>
          <w:szCs w:val="22"/>
          <w:lang w:val="en-US"/>
        </w:rPr>
        <w:t xml:space="preserve"> that the internet is a constantly changing environment with new apps, devices, websites and material emerging at a rapid pace.  </w:t>
      </w:r>
    </w:p>
    <w:p w14:paraId="23E37602" w14:textId="77777777" w:rsidR="00522C9F" w:rsidRPr="00CD047B" w:rsidRDefault="00522C9F" w:rsidP="00E32E2D">
      <w:pPr>
        <w:jc w:val="both"/>
        <w:rPr>
          <w:rFonts w:ascii="Century Gothic" w:eastAsia="Times New Roman" w:hAnsi="Century Gothic" w:cs="Arial"/>
          <w:bCs/>
          <w:sz w:val="22"/>
          <w:szCs w:val="22"/>
          <w:lang w:val="en"/>
        </w:rPr>
      </w:pPr>
    </w:p>
    <w:p w14:paraId="6832E206" w14:textId="77777777" w:rsidR="00522C9F" w:rsidRPr="00CD047B" w:rsidRDefault="00522C9F" w:rsidP="00E32E2D">
      <w:pPr>
        <w:jc w:val="both"/>
        <w:rPr>
          <w:rFonts w:ascii="Century Gothic" w:eastAsia="Times New Roman" w:hAnsi="Century Gothic" w:cs="Arial"/>
          <w:bCs/>
          <w:sz w:val="22"/>
          <w:szCs w:val="22"/>
          <w:lang w:val="en"/>
        </w:rPr>
      </w:pPr>
      <w:r w:rsidRPr="00CD047B">
        <w:rPr>
          <w:rFonts w:ascii="Century Gothic" w:eastAsia="Times New Roman" w:hAnsi="Century Gothic" w:cs="Arial"/>
          <w:bCs/>
          <w:sz w:val="22"/>
          <w:szCs w:val="22"/>
          <w:lang w:val="en"/>
        </w:rPr>
        <w:t>We will:</w:t>
      </w:r>
    </w:p>
    <w:p w14:paraId="0315DBF9" w14:textId="77777777" w:rsidR="00522C9F" w:rsidRPr="00CD047B" w:rsidRDefault="00522C9F" w:rsidP="00E32E2D">
      <w:pPr>
        <w:jc w:val="both"/>
        <w:rPr>
          <w:rFonts w:ascii="Century Gothic" w:eastAsia="Times New Roman" w:hAnsi="Century Gothic" w:cs="Arial"/>
          <w:bCs/>
          <w:sz w:val="22"/>
          <w:szCs w:val="22"/>
          <w:lang w:val="en"/>
        </w:rPr>
      </w:pPr>
    </w:p>
    <w:p w14:paraId="78A4801F" w14:textId="77777777" w:rsidR="00522C9F" w:rsidRPr="00CD047B" w:rsidRDefault="00522C9F" w:rsidP="5DD93462">
      <w:pPr>
        <w:pStyle w:val="ListParagraph"/>
        <w:numPr>
          <w:ilvl w:val="0"/>
          <w:numId w:val="33"/>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Regularly review the methods used to identify, assess and </w:t>
      </w:r>
      <w:proofErr w:type="spellStart"/>
      <w:r w:rsidRPr="5DD93462">
        <w:rPr>
          <w:rFonts w:ascii="Century Gothic" w:eastAsia="Times New Roman" w:hAnsi="Century Gothic" w:cs="Arial"/>
          <w:sz w:val="22"/>
          <w:szCs w:val="22"/>
          <w:lang w:val="en-US"/>
        </w:rPr>
        <w:t>minimise</w:t>
      </w:r>
      <w:proofErr w:type="spellEnd"/>
      <w:r w:rsidRPr="5DD93462">
        <w:rPr>
          <w:rFonts w:ascii="Century Gothic" w:eastAsia="Times New Roman" w:hAnsi="Century Gothic" w:cs="Arial"/>
          <w:sz w:val="22"/>
          <w:szCs w:val="22"/>
          <w:lang w:val="en-US"/>
        </w:rPr>
        <w:t xml:space="preserve"> online risks.</w:t>
      </w:r>
    </w:p>
    <w:p w14:paraId="59D42CF5" w14:textId="77777777" w:rsidR="00522C9F" w:rsidRPr="00CD047B" w:rsidRDefault="00522C9F" w:rsidP="5DD93462">
      <w:pPr>
        <w:pStyle w:val="ListParagraph"/>
        <w:numPr>
          <w:ilvl w:val="0"/>
          <w:numId w:val="33"/>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Examine emerging technologies for educational benefit and undertake appropriate risk assessments before use in the setting is permitted. </w:t>
      </w:r>
    </w:p>
    <w:p w14:paraId="3BCDA1F9" w14:textId="77777777" w:rsidR="00522C9F" w:rsidRPr="00CD047B" w:rsidRDefault="00522C9F" w:rsidP="5DD93462">
      <w:pPr>
        <w:pStyle w:val="ListParagraph"/>
        <w:numPr>
          <w:ilvl w:val="0"/>
          <w:numId w:val="33"/>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Ensure that appropriate filtering and monitoring is in place and take all reasonable precautions to ensure that users can only access appropriate material. However, due to the global and connected nature of the internet, it is not possible to guarantee that unsuitable material cannot be accessed via our computers or devices. </w:t>
      </w:r>
    </w:p>
    <w:p w14:paraId="5ACBA7AB" w14:textId="77777777" w:rsidR="00522C9F" w:rsidRPr="00CD047B" w:rsidRDefault="00522C9F" w:rsidP="00E32E2D">
      <w:pPr>
        <w:jc w:val="both"/>
        <w:rPr>
          <w:rFonts w:ascii="Century Gothic" w:eastAsia="Times New Roman" w:hAnsi="Century Gothic" w:cs="Arial"/>
          <w:bCs/>
          <w:sz w:val="22"/>
          <w:szCs w:val="22"/>
          <w:lang w:val="en"/>
        </w:rPr>
      </w:pPr>
    </w:p>
    <w:p w14:paraId="51EC3FA2" w14:textId="77777777" w:rsidR="00522C9F" w:rsidRPr="00CD047B" w:rsidRDefault="00522C9F"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All members of the community are made aware of our expectations regarding safe and appropriate </w:t>
      </w:r>
      <w:proofErr w:type="spellStart"/>
      <w:r w:rsidRPr="5DD93462">
        <w:rPr>
          <w:rFonts w:ascii="Century Gothic" w:eastAsia="Times New Roman" w:hAnsi="Century Gothic" w:cs="Arial"/>
          <w:sz w:val="22"/>
          <w:szCs w:val="22"/>
          <w:lang w:val="en-US"/>
        </w:rPr>
        <w:t>behaviour</w:t>
      </w:r>
      <w:proofErr w:type="spellEnd"/>
      <w:r w:rsidRPr="5DD93462">
        <w:rPr>
          <w:rFonts w:ascii="Century Gothic" w:eastAsia="Times New Roman" w:hAnsi="Century Gothic" w:cs="Arial"/>
          <w:sz w:val="22"/>
          <w:szCs w:val="22"/>
          <w:lang w:val="en-US"/>
        </w:rPr>
        <w:t xml:space="preserve"> online and the importance of not posting any content, comments, images or videos which could cause harm, distress or offence to members of the community. This is clearly outlined in our acceptable use policies and highlighted through a variety of education and training approaches.</w:t>
      </w:r>
    </w:p>
    <w:p w14:paraId="6F5214FF" w14:textId="77777777" w:rsidR="00522C9F" w:rsidRPr="00CD047B" w:rsidRDefault="00522C9F" w:rsidP="00E32E2D">
      <w:pPr>
        <w:jc w:val="both"/>
        <w:rPr>
          <w:rFonts w:ascii="Century Gothic" w:eastAsia="Times New Roman" w:hAnsi="Century Gothic" w:cs="Arial"/>
          <w:b/>
          <w:bCs/>
          <w:sz w:val="22"/>
          <w:szCs w:val="22"/>
          <w:u w:val="single"/>
          <w:lang w:val="en"/>
        </w:rPr>
      </w:pPr>
    </w:p>
    <w:p w14:paraId="3AFC7119" w14:textId="77777777" w:rsidR="00522C9F" w:rsidRPr="00CD047B" w:rsidRDefault="00522C9F" w:rsidP="00E32E2D">
      <w:pPr>
        <w:jc w:val="both"/>
        <w:rPr>
          <w:rFonts w:ascii="Century Gothic" w:eastAsia="Times New Roman" w:hAnsi="Century Gothic" w:cs="Arial"/>
          <w:b/>
          <w:bCs/>
          <w:sz w:val="22"/>
          <w:szCs w:val="22"/>
          <w:u w:val="single"/>
          <w:lang w:val="en"/>
        </w:rPr>
      </w:pPr>
    </w:p>
    <w:p w14:paraId="018BACAB" w14:textId="77777777" w:rsidR="00522C9F" w:rsidRPr="00CD047B" w:rsidRDefault="00522C9F" w:rsidP="00E32E2D">
      <w:pPr>
        <w:jc w:val="both"/>
        <w:rPr>
          <w:rFonts w:ascii="Century Gothic" w:eastAsia="Times New Roman" w:hAnsi="Century Gothic" w:cs="Arial"/>
          <w:b/>
          <w:bCs/>
          <w:sz w:val="22"/>
          <w:szCs w:val="22"/>
          <w:u w:val="single"/>
          <w:lang w:val="en"/>
        </w:rPr>
      </w:pPr>
    </w:p>
    <w:p w14:paraId="666BD4C4"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 xml:space="preserve">World Wide Web </w:t>
      </w:r>
    </w:p>
    <w:p w14:paraId="51CE4955" w14:textId="77777777" w:rsidR="00AB1407" w:rsidRPr="00CD047B" w:rsidRDefault="00AB1407" w:rsidP="00E32E2D">
      <w:pPr>
        <w:jc w:val="both"/>
        <w:rPr>
          <w:rFonts w:ascii="Century Gothic" w:eastAsia="Times New Roman" w:hAnsi="Century Gothic" w:cs="Arial"/>
          <w:sz w:val="22"/>
          <w:szCs w:val="22"/>
          <w:lang w:val="en"/>
        </w:rPr>
      </w:pPr>
    </w:p>
    <w:p w14:paraId="71E016EB" w14:textId="77777777" w:rsidR="004863E2" w:rsidRPr="00CD047B" w:rsidRDefault="00AB1407"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i</w:t>
      </w:r>
      <w:r w:rsidR="004863E2" w:rsidRPr="5DD93462">
        <w:rPr>
          <w:rFonts w:ascii="Century Gothic" w:eastAsia="Times New Roman" w:hAnsi="Century Gothic" w:cs="Arial"/>
          <w:sz w:val="22"/>
          <w:szCs w:val="22"/>
          <w:lang w:val="en-US"/>
        </w:rPr>
        <w:t xml:space="preserve">nternet </w:t>
      </w:r>
      <w:proofErr w:type="gramStart"/>
      <w:r w:rsidR="004863E2" w:rsidRPr="5DD93462">
        <w:rPr>
          <w:rFonts w:ascii="Century Gothic" w:eastAsia="Times New Roman" w:hAnsi="Century Gothic" w:cs="Arial"/>
          <w:sz w:val="22"/>
          <w:szCs w:val="22"/>
          <w:lang w:val="en-US"/>
        </w:rPr>
        <w:t>opens up</w:t>
      </w:r>
      <w:proofErr w:type="gramEnd"/>
      <w:r w:rsidR="004863E2" w:rsidRPr="5DD93462">
        <w:rPr>
          <w:rFonts w:ascii="Century Gothic" w:eastAsia="Times New Roman" w:hAnsi="Century Gothic" w:cs="Arial"/>
          <w:sz w:val="22"/>
          <w:szCs w:val="22"/>
          <w:lang w:val="en-US"/>
        </w:rPr>
        <w:t xml:space="preserve"> new opportunities and is becoming an essential part of the everyday world for children: learning, homework, sharing are some of the legitimate and beneficial uses. However, there are inappropriate and undesirable elements that must be managed: </w:t>
      </w:r>
    </w:p>
    <w:p w14:paraId="3CDC3BCB" w14:textId="77777777" w:rsidR="004863E2" w:rsidRPr="00CD047B" w:rsidRDefault="004863E2" w:rsidP="00E32E2D">
      <w:pPr>
        <w:numPr>
          <w:ilvl w:val="0"/>
          <w:numId w:val="10"/>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If staff or pupils discover unsuitable sites, the URL (address), time and content shall be reported to the teacher who wil</w:t>
      </w:r>
      <w:r w:rsidR="00F53F6B" w:rsidRPr="00CD047B">
        <w:rPr>
          <w:rFonts w:ascii="Century Gothic" w:eastAsia="Times New Roman" w:hAnsi="Century Gothic" w:cs="Arial"/>
          <w:sz w:val="22"/>
          <w:szCs w:val="22"/>
          <w:lang w:val="en"/>
        </w:rPr>
        <w:t>l then report to the DSL</w:t>
      </w:r>
      <w:r w:rsidRPr="00CD047B">
        <w:rPr>
          <w:rFonts w:ascii="Century Gothic" w:eastAsia="Times New Roman" w:hAnsi="Century Gothic" w:cs="Arial"/>
          <w:sz w:val="22"/>
          <w:szCs w:val="22"/>
          <w:lang w:val="en"/>
        </w:rPr>
        <w:t>, b</w:t>
      </w:r>
      <w:r w:rsidR="00AB1407" w:rsidRPr="00CD047B">
        <w:rPr>
          <w:rFonts w:ascii="Century Gothic" w:eastAsia="Times New Roman" w:hAnsi="Century Gothic" w:cs="Arial"/>
          <w:sz w:val="22"/>
          <w:szCs w:val="22"/>
          <w:lang w:val="en"/>
        </w:rPr>
        <w:t xml:space="preserve">y recording the incident in an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-Safety Log, which will be stored in the Headteacher’s office with oth</w:t>
      </w:r>
      <w:r w:rsidR="00AB1407" w:rsidRPr="00CD047B">
        <w:rPr>
          <w:rFonts w:ascii="Century Gothic" w:eastAsia="Times New Roman" w:hAnsi="Century Gothic" w:cs="Arial"/>
          <w:sz w:val="22"/>
          <w:szCs w:val="22"/>
          <w:lang w:val="en"/>
        </w:rPr>
        <w:t xml:space="preserve">er safeguarding materials. The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w:t>
      </w:r>
      <w:r w:rsidR="001F57F7" w:rsidRPr="00CD047B">
        <w:rPr>
          <w:rFonts w:ascii="Century Gothic" w:eastAsia="Times New Roman" w:hAnsi="Century Gothic" w:cs="Arial"/>
          <w:sz w:val="22"/>
          <w:szCs w:val="22"/>
          <w:lang w:val="en"/>
        </w:rPr>
        <w:t>s</w:t>
      </w:r>
      <w:r w:rsidRPr="00CD047B">
        <w:rPr>
          <w:rFonts w:ascii="Century Gothic" w:eastAsia="Times New Roman" w:hAnsi="Century Gothic" w:cs="Arial"/>
          <w:sz w:val="22"/>
          <w:szCs w:val="22"/>
          <w:lang w:val="en"/>
        </w:rPr>
        <w:t xml:space="preserve">afety Log </w:t>
      </w:r>
      <w:r w:rsidR="00AB1407" w:rsidRPr="00CD047B">
        <w:rPr>
          <w:rFonts w:ascii="Century Gothic" w:eastAsia="Times New Roman" w:hAnsi="Century Gothic" w:cs="Arial"/>
          <w:sz w:val="22"/>
          <w:szCs w:val="22"/>
          <w:lang w:val="en"/>
        </w:rPr>
        <w:t xml:space="preserve">will be reviewed termly by the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w:t>
      </w:r>
      <w:r w:rsidR="001F57F7" w:rsidRPr="00CD047B">
        <w:rPr>
          <w:rFonts w:ascii="Century Gothic" w:eastAsia="Times New Roman" w:hAnsi="Century Gothic" w:cs="Arial"/>
          <w:sz w:val="22"/>
          <w:szCs w:val="22"/>
          <w:lang w:val="en"/>
        </w:rPr>
        <w:t>s</w:t>
      </w:r>
      <w:r w:rsidR="00F53F6B" w:rsidRPr="00CD047B">
        <w:rPr>
          <w:rFonts w:ascii="Century Gothic" w:eastAsia="Times New Roman" w:hAnsi="Century Gothic" w:cs="Arial"/>
          <w:sz w:val="22"/>
          <w:szCs w:val="22"/>
          <w:lang w:val="en"/>
        </w:rPr>
        <w:t>afety Co</w:t>
      </w:r>
      <w:r w:rsidRPr="00CD047B">
        <w:rPr>
          <w:rFonts w:ascii="Century Gothic" w:eastAsia="Times New Roman" w:hAnsi="Century Gothic" w:cs="Arial"/>
          <w:sz w:val="22"/>
          <w:szCs w:val="22"/>
          <w:lang w:val="en"/>
        </w:rPr>
        <w:t xml:space="preserve">ordinator. </w:t>
      </w:r>
    </w:p>
    <w:p w14:paraId="67EEAF7D" w14:textId="77777777" w:rsidR="004863E2" w:rsidRPr="00CD047B" w:rsidRDefault="004863E2" w:rsidP="5DD93462">
      <w:pPr>
        <w:numPr>
          <w:ilvl w:val="0"/>
          <w:numId w:val="10"/>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school will ensure that t</w:t>
      </w:r>
      <w:r w:rsidR="00AB1407" w:rsidRPr="5DD93462">
        <w:rPr>
          <w:rFonts w:ascii="Century Gothic" w:eastAsia="Times New Roman" w:hAnsi="Century Gothic" w:cs="Arial"/>
          <w:sz w:val="22"/>
          <w:szCs w:val="22"/>
          <w:lang w:val="en-US"/>
        </w:rPr>
        <w:t>he use of i</w:t>
      </w:r>
      <w:r w:rsidRPr="5DD93462">
        <w:rPr>
          <w:rFonts w:ascii="Century Gothic" w:eastAsia="Times New Roman" w:hAnsi="Century Gothic" w:cs="Arial"/>
          <w:sz w:val="22"/>
          <w:szCs w:val="22"/>
          <w:lang w:val="en-US"/>
        </w:rPr>
        <w:t xml:space="preserve">nternet derived materials by staff and pupils complies with copyright law. </w:t>
      </w:r>
    </w:p>
    <w:p w14:paraId="4ACF38F5" w14:textId="77777777" w:rsidR="004863E2" w:rsidRPr="00CD047B" w:rsidRDefault="004863E2" w:rsidP="5DD93462">
      <w:pPr>
        <w:numPr>
          <w:ilvl w:val="0"/>
          <w:numId w:val="10"/>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will be taught to be critically aware of the materials they are shown and how to validate information before accepting its accuracy. </w:t>
      </w:r>
    </w:p>
    <w:p w14:paraId="0AC8F416" w14:textId="77777777" w:rsidR="004863E2" w:rsidRPr="00CD047B" w:rsidRDefault="004863E2" w:rsidP="00E32E2D">
      <w:pPr>
        <w:numPr>
          <w:ilvl w:val="0"/>
          <w:numId w:val="10"/>
        </w:numPr>
        <w:tabs>
          <w:tab w:val="clear" w:pos="720"/>
          <w:tab w:val="num" w:pos="567"/>
        </w:tabs>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school will work in partnership with the Local Authority </w:t>
      </w:r>
      <w:r w:rsidR="00AB1407" w:rsidRPr="00CD047B">
        <w:rPr>
          <w:rFonts w:ascii="Century Gothic" w:eastAsia="Times New Roman" w:hAnsi="Century Gothic" w:cs="Arial"/>
          <w:sz w:val="22"/>
          <w:szCs w:val="22"/>
          <w:lang w:val="en"/>
        </w:rPr>
        <w:t xml:space="preserve">to ensure filtering systems are </w:t>
      </w:r>
      <w:r w:rsidRPr="00CD047B">
        <w:rPr>
          <w:rFonts w:ascii="Century Gothic" w:eastAsia="Times New Roman" w:hAnsi="Century Gothic" w:cs="Arial"/>
          <w:sz w:val="22"/>
          <w:szCs w:val="22"/>
          <w:lang w:val="en"/>
        </w:rPr>
        <w:t xml:space="preserve">as effective as possible. </w:t>
      </w:r>
    </w:p>
    <w:p w14:paraId="5A48A4BE" w14:textId="77777777" w:rsidR="00F53F6B" w:rsidRPr="00CD047B" w:rsidRDefault="00F53F6B" w:rsidP="00E32E2D">
      <w:pPr>
        <w:jc w:val="both"/>
        <w:rPr>
          <w:rFonts w:ascii="Century Gothic" w:eastAsia="Times New Roman" w:hAnsi="Century Gothic" w:cs="Arial"/>
          <w:sz w:val="22"/>
          <w:szCs w:val="22"/>
          <w:lang w:val="en"/>
        </w:rPr>
      </w:pPr>
    </w:p>
    <w:p w14:paraId="2FE4E211" w14:textId="77777777" w:rsidR="00F53F6B" w:rsidRPr="00CD047B" w:rsidRDefault="00F53F6B" w:rsidP="00E32E2D">
      <w:pPr>
        <w:jc w:val="both"/>
        <w:rPr>
          <w:rFonts w:ascii="Century Gothic" w:eastAsia="Times New Roman" w:hAnsi="Century Gothic" w:cs="Arial"/>
          <w:b/>
          <w:sz w:val="22"/>
          <w:szCs w:val="22"/>
          <w:u w:val="single"/>
          <w:lang w:val="en"/>
        </w:rPr>
      </w:pPr>
      <w:r w:rsidRPr="00CD047B">
        <w:rPr>
          <w:rFonts w:ascii="Century Gothic" w:eastAsia="Times New Roman" w:hAnsi="Century Gothic" w:cs="Arial"/>
          <w:b/>
          <w:sz w:val="22"/>
          <w:szCs w:val="22"/>
          <w:u w:val="single"/>
          <w:lang w:val="en"/>
        </w:rPr>
        <w:t>Classroom Use</w:t>
      </w:r>
    </w:p>
    <w:p w14:paraId="7AC1863B" w14:textId="77777777" w:rsidR="00F53F6B" w:rsidRPr="00CD047B" w:rsidRDefault="00F53F6B" w:rsidP="00E32E2D">
      <w:pPr>
        <w:jc w:val="both"/>
        <w:rPr>
          <w:rFonts w:ascii="Century Gothic" w:eastAsia="Times New Roman" w:hAnsi="Century Gothic" w:cs="Arial"/>
          <w:sz w:val="22"/>
          <w:szCs w:val="22"/>
          <w:lang w:val="en"/>
        </w:rPr>
      </w:pPr>
    </w:p>
    <w:p w14:paraId="6D478063" w14:textId="77777777" w:rsidR="00F53F6B" w:rsidRPr="00CD047B" w:rsidRDefault="00F53F6B"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Featherstone All Saints uses a wide range of technology. This includes access to: </w:t>
      </w:r>
    </w:p>
    <w:p w14:paraId="6B155903" w14:textId="77777777" w:rsidR="00F53F6B" w:rsidRPr="00CD047B" w:rsidRDefault="00F53F6B" w:rsidP="00E32E2D">
      <w:pPr>
        <w:jc w:val="both"/>
        <w:rPr>
          <w:rFonts w:ascii="Century Gothic" w:eastAsia="Times New Roman" w:hAnsi="Century Gothic" w:cs="Arial"/>
          <w:sz w:val="22"/>
          <w:szCs w:val="22"/>
          <w:lang w:val="en"/>
        </w:rPr>
      </w:pPr>
    </w:p>
    <w:p w14:paraId="2D04BC74" w14:textId="77777777" w:rsidR="00F53F6B" w:rsidRPr="00CD047B" w:rsidRDefault="00F53F6B" w:rsidP="00E32E2D">
      <w:pPr>
        <w:pStyle w:val="ListParagraph"/>
        <w:numPr>
          <w:ilvl w:val="0"/>
          <w:numId w:val="34"/>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Computers, laptops and other digital devices</w:t>
      </w:r>
    </w:p>
    <w:p w14:paraId="29BE8B6E" w14:textId="77777777" w:rsidR="00F53F6B" w:rsidRPr="00CD047B" w:rsidRDefault="00F53F6B" w:rsidP="00E32E2D">
      <w:pPr>
        <w:pStyle w:val="ListParagraph"/>
        <w:numPr>
          <w:ilvl w:val="0"/>
          <w:numId w:val="34"/>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Internet which may include search engines and educational websites </w:t>
      </w:r>
    </w:p>
    <w:p w14:paraId="0DF7B3E9" w14:textId="77777777" w:rsidR="00F53F6B" w:rsidRPr="00CD047B" w:rsidRDefault="00F53F6B" w:rsidP="00E32E2D">
      <w:pPr>
        <w:pStyle w:val="ListParagraph"/>
        <w:numPr>
          <w:ilvl w:val="0"/>
          <w:numId w:val="34"/>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Cameras and video equipment via the iPads and other tablets used within school</w:t>
      </w:r>
    </w:p>
    <w:p w14:paraId="72BDA6EA" w14:textId="77777777" w:rsidR="00F53F6B" w:rsidRPr="00CD047B" w:rsidRDefault="00F53F6B" w:rsidP="00E32E2D">
      <w:pPr>
        <w:jc w:val="both"/>
        <w:rPr>
          <w:rFonts w:ascii="Century Gothic" w:eastAsia="Times New Roman" w:hAnsi="Century Gothic" w:cs="Arial"/>
          <w:sz w:val="22"/>
          <w:szCs w:val="22"/>
          <w:lang w:val="en"/>
        </w:rPr>
      </w:pPr>
    </w:p>
    <w:p w14:paraId="70B964D4" w14:textId="77777777" w:rsidR="00F53F6B" w:rsidRPr="00CD047B" w:rsidRDefault="00F53F6B"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All setting owned devices will be used in accordance with our acceptable use policies and with appropriate safety and security measures in place. </w:t>
      </w:r>
    </w:p>
    <w:p w14:paraId="135E02BE" w14:textId="77777777" w:rsidR="00F53F6B" w:rsidRPr="00CD047B" w:rsidRDefault="00F53F6B" w:rsidP="00E32E2D">
      <w:pPr>
        <w:jc w:val="both"/>
        <w:rPr>
          <w:rFonts w:ascii="Century Gothic" w:eastAsia="Times New Roman" w:hAnsi="Century Gothic" w:cs="Arial"/>
          <w:sz w:val="22"/>
          <w:szCs w:val="22"/>
          <w:lang w:val="en"/>
        </w:rPr>
      </w:pPr>
    </w:p>
    <w:p w14:paraId="189BF1E4" w14:textId="77777777" w:rsidR="00F53F6B" w:rsidRPr="00CD047B" w:rsidRDefault="00F53F6B" w:rsidP="5DD93462">
      <w:pPr>
        <w:pStyle w:val="ListParagraph"/>
        <w:numPr>
          <w:ilvl w:val="0"/>
          <w:numId w:val="35"/>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Our iPads and tablets are numbered so if anything arises or incidents occur, they can be dealt with and monitored by knowing the specific device it happened on. These occurrences will be logged. </w:t>
      </w:r>
    </w:p>
    <w:p w14:paraId="319B7A84" w14:textId="77777777" w:rsidR="00F53F6B" w:rsidRPr="00CD047B" w:rsidRDefault="00F53F6B" w:rsidP="5DD93462">
      <w:pPr>
        <w:pStyle w:val="ListParagraph"/>
        <w:numPr>
          <w:ilvl w:val="0"/>
          <w:numId w:val="35"/>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Members of staff will always evaluate websites, tools and apps fully before use in the classroom or recommending for use at home.</w:t>
      </w:r>
    </w:p>
    <w:p w14:paraId="34B7E6C1" w14:textId="77777777" w:rsidR="00F53F6B" w:rsidRPr="00CD047B" w:rsidRDefault="00F53F6B" w:rsidP="5DD93462">
      <w:pPr>
        <w:pStyle w:val="ListParagraph"/>
        <w:numPr>
          <w:ilvl w:val="0"/>
          <w:numId w:val="35"/>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setting will use </w:t>
      </w:r>
      <w:proofErr w:type="gramStart"/>
      <w:r w:rsidRPr="5DD93462">
        <w:rPr>
          <w:rFonts w:ascii="Century Gothic" w:eastAsia="Times New Roman" w:hAnsi="Century Gothic" w:cs="Arial"/>
          <w:sz w:val="22"/>
          <w:szCs w:val="22"/>
          <w:lang w:val="en-US"/>
        </w:rPr>
        <w:t>age appropriate</w:t>
      </w:r>
      <w:proofErr w:type="gramEnd"/>
      <w:r w:rsidRPr="5DD93462">
        <w:rPr>
          <w:rFonts w:ascii="Century Gothic" w:eastAsia="Times New Roman" w:hAnsi="Century Gothic" w:cs="Arial"/>
          <w:sz w:val="22"/>
          <w:szCs w:val="22"/>
          <w:lang w:val="en-US"/>
        </w:rPr>
        <w:t xml:space="preserve"> search tools following an informed risk assessment, to identify which tool best suits the needs of our community. </w:t>
      </w:r>
    </w:p>
    <w:p w14:paraId="0E1C5AED" w14:textId="77777777" w:rsidR="00F53F6B" w:rsidRPr="00CD047B" w:rsidRDefault="00F53F6B" w:rsidP="5DD93462">
      <w:pPr>
        <w:pStyle w:val="ListParagraph"/>
        <w:numPr>
          <w:ilvl w:val="0"/>
          <w:numId w:val="35"/>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Supervision of learners will be appropriate to their age and ability. </w:t>
      </w:r>
    </w:p>
    <w:p w14:paraId="70D8DD48" w14:textId="77777777" w:rsidR="00F53F6B" w:rsidRPr="00CD047B" w:rsidRDefault="00F53F6B" w:rsidP="00E32E2D">
      <w:pPr>
        <w:jc w:val="both"/>
        <w:rPr>
          <w:rFonts w:ascii="Century Gothic" w:eastAsia="Times New Roman" w:hAnsi="Century Gothic" w:cs="Arial"/>
          <w:sz w:val="22"/>
          <w:szCs w:val="22"/>
          <w:lang w:val="en"/>
        </w:rPr>
      </w:pPr>
    </w:p>
    <w:p w14:paraId="4AAE1349" w14:textId="77777777" w:rsidR="00F53F6B" w:rsidRPr="00CD047B" w:rsidRDefault="00F53F6B"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Early Years Foundation Stage and Key Stage 1:</w:t>
      </w:r>
    </w:p>
    <w:p w14:paraId="1326A260" w14:textId="77777777" w:rsidR="00F53F6B" w:rsidRPr="00CD047B" w:rsidRDefault="00F53F6B" w:rsidP="00E32E2D">
      <w:pPr>
        <w:jc w:val="both"/>
        <w:rPr>
          <w:rFonts w:ascii="Century Gothic" w:eastAsia="Times New Roman" w:hAnsi="Century Gothic" w:cs="Arial"/>
          <w:sz w:val="22"/>
          <w:szCs w:val="22"/>
          <w:lang w:val="en"/>
        </w:rPr>
      </w:pPr>
    </w:p>
    <w:p w14:paraId="4C3001F5" w14:textId="77777777" w:rsidR="00F53F6B" w:rsidRPr="00CD047B" w:rsidRDefault="00F53F6B" w:rsidP="00E32E2D">
      <w:pPr>
        <w:pStyle w:val="ListParagraph"/>
        <w:numPr>
          <w:ilvl w:val="0"/>
          <w:numId w:val="36"/>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Access to the internet will be by adult demonstration, with occasional directly supervised access to specific and approved online materials, which supports the learning outcomes planned for the learners’ age and ability.</w:t>
      </w:r>
    </w:p>
    <w:p w14:paraId="68C7FFF9" w14:textId="77777777" w:rsidR="00F53F6B" w:rsidRPr="00CD047B" w:rsidRDefault="00F53F6B" w:rsidP="00E32E2D">
      <w:pPr>
        <w:jc w:val="both"/>
        <w:rPr>
          <w:rFonts w:ascii="Century Gothic" w:eastAsia="Times New Roman" w:hAnsi="Century Gothic" w:cs="Arial"/>
          <w:sz w:val="22"/>
          <w:szCs w:val="22"/>
          <w:lang w:val="en"/>
        </w:rPr>
      </w:pPr>
    </w:p>
    <w:p w14:paraId="5BB3E9D8" w14:textId="77777777" w:rsidR="00F53F6B" w:rsidRPr="00CD047B" w:rsidRDefault="00F53F6B"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Key Stage 2 </w:t>
      </w:r>
    </w:p>
    <w:p w14:paraId="201EDD03" w14:textId="77777777" w:rsidR="00F53F6B" w:rsidRPr="00CD047B" w:rsidRDefault="00F53F6B" w:rsidP="00E32E2D">
      <w:pPr>
        <w:jc w:val="both"/>
        <w:rPr>
          <w:rFonts w:ascii="Century Gothic" w:eastAsia="Times New Roman" w:hAnsi="Century Gothic" w:cs="Arial"/>
          <w:sz w:val="22"/>
          <w:szCs w:val="22"/>
          <w:lang w:val="en"/>
        </w:rPr>
      </w:pPr>
    </w:p>
    <w:p w14:paraId="5B1171E3" w14:textId="77777777" w:rsidR="00F53F6B" w:rsidRPr="00CD047B" w:rsidRDefault="00F53F6B" w:rsidP="00E32E2D">
      <w:pPr>
        <w:pStyle w:val="ListParagraph"/>
        <w:numPr>
          <w:ilvl w:val="0"/>
          <w:numId w:val="36"/>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Learners will use age-appropriate search engines and online tools.</w:t>
      </w:r>
    </w:p>
    <w:p w14:paraId="474AFB57" w14:textId="77777777" w:rsidR="00F53F6B" w:rsidRPr="00CD047B" w:rsidRDefault="00F53F6B" w:rsidP="00E32E2D">
      <w:pPr>
        <w:pStyle w:val="ListParagraph"/>
        <w:numPr>
          <w:ilvl w:val="0"/>
          <w:numId w:val="36"/>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Learners will be directed by the teacher to online materials and resources which support the learning outcomes planned for the learners’ age and ability.</w:t>
      </w:r>
    </w:p>
    <w:p w14:paraId="22990556"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36E67B7" w14:textId="77777777" w:rsidR="00A0248C" w:rsidRPr="00CD047B" w:rsidRDefault="00A0248C" w:rsidP="00E32E2D">
      <w:pPr>
        <w:jc w:val="both"/>
        <w:rPr>
          <w:rFonts w:ascii="Century Gothic" w:eastAsia="Times New Roman" w:hAnsi="Century Gothic" w:cs="Arial"/>
          <w:b/>
          <w:bCs/>
          <w:sz w:val="22"/>
          <w:szCs w:val="22"/>
          <w:u w:val="single"/>
          <w:lang w:val="en"/>
        </w:rPr>
      </w:pPr>
    </w:p>
    <w:p w14:paraId="1D8DCF85" w14:textId="77777777" w:rsidR="00A0248C" w:rsidRPr="00CD047B" w:rsidRDefault="00A0248C" w:rsidP="00E32E2D">
      <w:pPr>
        <w:jc w:val="both"/>
        <w:rPr>
          <w:rFonts w:ascii="Century Gothic" w:eastAsia="Times New Roman" w:hAnsi="Century Gothic" w:cs="Arial"/>
          <w:b/>
          <w:bCs/>
          <w:sz w:val="22"/>
          <w:szCs w:val="22"/>
          <w:u w:val="single"/>
          <w:lang w:val="en"/>
        </w:rPr>
      </w:pPr>
    </w:p>
    <w:p w14:paraId="645ED457" w14:textId="77777777" w:rsidR="00A0248C" w:rsidRPr="00CD047B" w:rsidRDefault="00A0248C" w:rsidP="00E32E2D">
      <w:pPr>
        <w:jc w:val="both"/>
        <w:rPr>
          <w:rFonts w:ascii="Century Gothic" w:eastAsia="Times New Roman" w:hAnsi="Century Gothic" w:cs="Arial"/>
          <w:b/>
          <w:bCs/>
          <w:sz w:val="22"/>
          <w:szCs w:val="22"/>
          <w:u w:val="single"/>
          <w:lang w:val="en"/>
        </w:rPr>
      </w:pPr>
    </w:p>
    <w:p w14:paraId="25050232" w14:textId="77777777" w:rsidR="004863E2" w:rsidRPr="00CD047B" w:rsidRDefault="004863E2" w:rsidP="00E32E2D">
      <w:pPr>
        <w:jc w:val="both"/>
        <w:rPr>
          <w:rFonts w:ascii="Century Gothic" w:eastAsia="Times New Roman" w:hAnsi="Century Gothic" w:cs="Arial"/>
          <w:sz w:val="22"/>
          <w:szCs w:val="22"/>
          <w:u w:val="single"/>
          <w:lang w:val="en"/>
        </w:rPr>
      </w:pPr>
      <w:r w:rsidRPr="00CD047B">
        <w:rPr>
          <w:rFonts w:ascii="Century Gothic" w:eastAsia="Times New Roman" w:hAnsi="Century Gothic" w:cs="Arial"/>
          <w:b/>
          <w:bCs/>
          <w:sz w:val="22"/>
          <w:szCs w:val="22"/>
          <w:u w:val="single"/>
          <w:lang w:val="en"/>
        </w:rPr>
        <w:t>E-mail</w:t>
      </w:r>
    </w:p>
    <w:p w14:paraId="4C3203EB" w14:textId="77777777" w:rsidR="004863E2" w:rsidRPr="00CD047B" w:rsidRDefault="004863E2" w:rsidP="00E32E2D">
      <w:pPr>
        <w:numPr>
          <w:ilvl w:val="0"/>
          <w:numId w:val="11"/>
        </w:numPr>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E-mail is a quick and easy method of communication, ensuring beneficial and appropriate usage is an important part of e-safety: </w:t>
      </w:r>
    </w:p>
    <w:p w14:paraId="35CD1A59" w14:textId="77777777" w:rsidR="004863E2" w:rsidRPr="00CD047B" w:rsidRDefault="004863E2" w:rsidP="00E32E2D">
      <w:pPr>
        <w:numPr>
          <w:ilvl w:val="0"/>
          <w:numId w:val="11"/>
        </w:numPr>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Pupils may only use approved e-mail accounts on the school system. </w:t>
      </w:r>
    </w:p>
    <w:p w14:paraId="1878A938" w14:textId="77777777" w:rsidR="004863E2" w:rsidRPr="00CD047B" w:rsidRDefault="004863E2" w:rsidP="5DD93462">
      <w:pPr>
        <w:numPr>
          <w:ilvl w:val="0"/>
          <w:numId w:val="11"/>
        </w:numPr>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must immediately tell a teacher if they receive offensive e-mail. </w:t>
      </w:r>
    </w:p>
    <w:p w14:paraId="6800777F" w14:textId="77777777" w:rsidR="004863E2" w:rsidRPr="00CD047B" w:rsidRDefault="004863E2" w:rsidP="5DD93462">
      <w:pPr>
        <w:numPr>
          <w:ilvl w:val="0"/>
          <w:numId w:val="11"/>
        </w:numPr>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must not reveal personal details of themselves or others in e-mail </w:t>
      </w:r>
      <w:proofErr w:type="gramStart"/>
      <w:r w:rsidRPr="5DD93462">
        <w:rPr>
          <w:rFonts w:ascii="Century Gothic" w:eastAsia="Times New Roman" w:hAnsi="Century Gothic" w:cs="Arial"/>
          <w:sz w:val="22"/>
          <w:szCs w:val="22"/>
          <w:lang w:val="en-US"/>
        </w:rPr>
        <w:t>communication, or</w:t>
      </w:r>
      <w:proofErr w:type="gramEnd"/>
      <w:r w:rsidRPr="5DD93462">
        <w:rPr>
          <w:rFonts w:ascii="Century Gothic" w:eastAsia="Times New Roman" w:hAnsi="Century Gothic" w:cs="Arial"/>
          <w:sz w:val="22"/>
          <w:szCs w:val="22"/>
          <w:lang w:val="en-US"/>
        </w:rPr>
        <w:t xml:space="preserve"> arrange to meet anyone without specific permission. </w:t>
      </w:r>
    </w:p>
    <w:p w14:paraId="74F53F24" w14:textId="77777777" w:rsidR="004863E2" w:rsidRPr="00CD047B" w:rsidRDefault="004863E2" w:rsidP="00E32E2D">
      <w:pPr>
        <w:numPr>
          <w:ilvl w:val="0"/>
          <w:numId w:val="11"/>
        </w:numPr>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Whole class or group e-mail addresses should be used in school rather than individual addresses. </w:t>
      </w:r>
    </w:p>
    <w:p w14:paraId="7F843984" w14:textId="77777777" w:rsidR="004863E2" w:rsidRPr="00CD047B" w:rsidRDefault="004863E2" w:rsidP="5DD93462">
      <w:pPr>
        <w:numPr>
          <w:ilvl w:val="0"/>
          <w:numId w:val="11"/>
        </w:numPr>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Access in school to external personal e-mail accounts is not allowed. </w:t>
      </w:r>
    </w:p>
    <w:p w14:paraId="0E9F7D75" w14:textId="77777777" w:rsidR="004863E2" w:rsidRPr="00CD047B" w:rsidRDefault="004863E2" w:rsidP="5DD93462">
      <w:pPr>
        <w:numPr>
          <w:ilvl w:val="0"/>
          <w:numId w:val="11"/>
        </w:numPr>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E-mail sent to external </w:t>
      </w:r>
      <w:proofErr w:type="spellStart"/>
      <w:r w:rsidRPr="5DD93462">
        <w:rPr>
          <w:rFonts w:ascii="Century Gothic" w:eastAsia="Times New Roman" w:hAnsi="Century Gothic" w:cs="Arial"/>
          <w:sz w:val="22"/>
          <w:szCs w:val="22"/>
          <w:lang w:val="en-US"/>
        </w:rPr>
        <w:t>organisations</w:t>
      </w:r>
      <w:proofErr w:type="spellEnd"/>
      <w:r w:rsidRPr="5DD93462">
        <w:rPr>
          <w:rFonts w:ascii="Century Gothic" w:eastAsia="Times New Roman" w:hAnsi="Century Gothic" w:cs="Arial"/>
          <w:sz w:val="22"/>
          <w:szCs w:val="22"/>
          <w:lang w:val="en-US"/>
        </w:rPr>
        <w:t xml:space="preserve"> should be written carefully and </w:t>
      </w:r>
      <w:proofErr w:type="spellStart"/>
      <w:r w:rsidRPr="5DD93462">
        <w:rPr>
          <w:rFonts w:ascii="Century Gothic" w:eastAsia="Times New Roman" w:hAnsi="Century Gothic" w:cs="Arial"/>
          <w:sz w:val="22"/>
          <w:szCs w:val="22"/>
          <w:lang w:val="en-US"/>
        </w:rPr>
        <w:t>authorised</w:t>
      </w:r>
      <w:proofErr w:type="spellEnd"/>
      <w:r w:rsidRPr="5DD93462">
        <w:rPr>
          <w:rFonts w:ascii="Century Gothic" w:eastAsia="Times New Roman" w:hAnsi="Century Gothic" w:cs="Arial"/>
          <w:sz w:val="22"/>
          <w:szCs w:val="22"/>
          <w:lang w:val="en-US"/>
        </w:rPr>
        <w:t xml:space="preserve"> befo</w:t>
      </w:r>
      <w:r w:rsidR="00F53F6B" w:rsidRPr="5DD93462">
        <w:rPr>
          <w:rFonts w:ascii="Century Gothic" w:eastAsia="Times New Roman" w:hAnsi="Century Gothic" w:cs="Arial"/>
          <w:sz w:val="22"/>
          <w:szCs w:val="22"/>
          <w:lang w:val="en-US"/>
        </w:rPr>
        <w:t>re sending, in the same way as</w:t>
      </w:r>
      <w:r w:rsidRPr="5DD93462">
        <w:rPr>
          <w:rFonts w:ascii="Century Gothic" w:eastAsia="Times New Roman" w:hAnsi="Century Gothic" w:cs="Arial"/>
          <w:sz w:val="22"/>
          <w:szCs w:val="22"/>
          <w:lang w:val="en-US"/>
        </w:rPr>
        <w:t xml:space="preserve"> using outlook. </w:t>
      </w:r>
    </w:p>
    <w:p w14:paraId="179CB8C3" w14:textId="77777777" w:rsidR="000B4F2C" w:rsidRPr="00CD047B" w:rsidRDefault="004863E2" w:rsidP="5DD93462">
      <w:pPr>
        <w:numPr>
          <w:ilvl w:val="0"/>
          <w:numId w:val="11"/>
        </w:numPr>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Chain letters, spam, advertising and all other emails from unknown sources will be deleted without opening or forwarding. </w:t>
      </w:r>
    </w:p>
    <w:p w14:paraId="7268E0B6"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Security and passwords</w:t>
      </w:r>
    </w:p>
    <w:p w14:paraId="3C819815" w14:textId="77777777" w:rsidR="00AB1407" w:rsidRPr="00CD047B" w:rsidRDefault="00AB1407" w:rsidP="00E32E2D">
      <w:pPr>
        <w:jc w:val="both"/>
        <w:rPr>
          <w:rFonts w:ascii="Century Gothic" w:eastAsia="Times New Roman" w:hAnsi="Century Gothic" w:cs="Arial"/>
          <w:sz w:val="22"/>
          <w:szCs w:val="22"/>
          <w:lang w:val="en"/>
        </w:rPr>
      </w:pPr>
    </w:p>
    <w:p w14:paraId="52B4421B" w14:textId="77777777" w:rsidR="004863E2" w:rsidRPr="00CD047B" w:rsidRDefault="00A0248C"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All members of staff will have their own unique username and passwords to access our systems; members of staff are responsible for keeping their password private. </w:t>
      </w:r>
      <w:r w:rsidR="004863E2" w:rsidRPr="5DD93462">
        <w:rPr>
          <w:rFonts w:ascii="Century Gothic" w:eastAsia="Times New Roman" w:hAnsi="Century Gothic" w:cs="Arial"/>
          <w:sz w:val="22"/>
          <w:szCs w:val="22"/>
          <w:lang w:val="en-US"/>
        </w:rPr>
        <w:t xml:space="preserve">Passwords should be changed regularly.  The system will inform users when the password is to be changed.  Pupils and staff should never share </w:t>
      </w:r>
      <w:proofErr w:type="gramStart"/>
      <w:r w:rsidR="004863E2" w:rsidRPr="5DD93462">
        <w:rPr>
          <w:rFonts w:ascii="Century Gothic" w:eastAsia="Times New Roman" w:hAnsi="Century Gothic" w:cs="Arial"/>
          <w:sz w:val="22"/>
          <w:szCs w:val="22"/>
          <w:lang w:val="en-US"/>
        </w:rPr>
        <w:t>passwords</w:t>
      </w:r>
      <w:proofErr w:type="gramEnd"/>
      <w:r w:rsidR="004863E2" w:rsidRPr="5DD93462">
        <w:rPr>
          <w:rFonts w:ascii="Century Gothic" w:eastAsia="Times New Roman" w:hAnsi="Century Gothic" w:cs="Arial"/>
          <w:sz w:val="22"/>
          <w:szCs w:val="22"/>
          <w:lang w:val="en-US"/>
        </w:rPr>
        <w:t xml:space="preserve"> and staff must never let pupils use a staff log</w:t>
      </w:r>
      <w:r w:rsidRPr="5DD93462">
        <w:rPr>
          <w:rFonts w:ascii="Century Gothic" w:eastAsia="Times New Roman" w:hAnsi="Century Gothic" w:cs="Arial"/>
          <w:sz w:val="22"/>
          <w:szCs w:val="22"/>
          <w:lang w:val="en-US"/>
        </w:rPr>
        <w:t xml:space="preserve"> </w:t>
      </w:r>
      <w:r w:rsidR="004863E2" w:rsidRPr="5DD93462">
        <w:rPr>
          <w:rFonts w:ascii="Century Gothic" w:eastAsia="Times New Roman" w:hAnsi="Century Gothic" w:cs="Arial"/>
          <w:sz w:val="22"/>
          <w:szCs w:val="22"/>
          <w:lang w:val="en-US"/>
        </w:rPr>
        <w:t xml:space="preserve">on.  Staff must always ‘lock’ the PC if they are going to leave it unattended (the picture mute or picture freeze option on a projector will allow an image to remain on the screen </w:t>
      </w:r>
      <w:proofErr w:type="gramStart"/>
      <w:r w:rsidR="004863E2" w:rsidRPr="5DD93462">
        <w:rPr>
          <w:rFonts w:ascii="Century Gothic" w:eastAsia="Times New Roman" w:hAnsi="Century Gothic" w:cs="Arial"/>
          <w:sz w:val="22"/>
          <w:szCs w:val="22"/>
          <w:lang w:val="en-US"/>
        </w:rPr>
        <w:t>and also</w:t>
      </w:r>
      <w:proofErr w:type="gramEnd"/>
      <w:r w:rsidR="004863E2" w:rsidRPr="5DD93462">
        <w:rPr>
          <w:rFonts w:ascii="Century Gothic" w:eastAsia="Times New Roman" w:hAnsi="Century Gothic" w:cs="Arial"/>
          <w:sz w:val="22"/>
          <w:szCs w:val="22"/>
          <w:lang w:val="en-US"/>
        </w:rPr>
        <w:t xml:space="preserve"> allow a PC to be ‘locked’).</w:t>
      </w:r>
    </w:p>
    <w:p w14:paraId="6858F5E6" w14:textId="77777777" w:rsidR="00A0248C" w:rsidRPr="00CD047B" w:rsidRDefault="00A0248C" w:rsidP="00E32E2D">
      <w:pPr>
        <w:jc w:val="both"/>
        <w:rPr>
          <w:rFonts w:ascii="Century Gothic" w:eastAsia="Times New Roman" w:hAnsi="Century Gothic" w:cs="Arial"/>
          <w:sz w:val="22"/>
          <w:szCs w:val="22"/>
          <w:lang w:val="en"/>
        </w:rPr>
      </w:pPr>
    </w:p>
    <w:p w14:paraId="37DE6E91" w14:textId="77777777" w:rsidR="00A0248C" w:rsidRPr="00CD047B" w:rsidRDefault="00A0248C" w:rsidP="00E32E2D">
      <w:pPr>
        <w:jc w:val="both"/>
        <w:rPr>
          <w:rFonts w:ascii="Century Gothic" w:eastAsia="Times New Roman" w:hAnsi="Century Gothic" w:cs="Arial"/>
          <w:b/>
          <w:sz w:val="22"/>
          <w:szCs w:val="22"/>
          <w:u w:val="single"/>
          <w:lang w:val="en"/>
        </w:rPr>
      </w:pPr>
      <w:r w:rsidRPr="00CD047B">
        <w:rPr>
          <w:rFonts w:ascii="Century Gothic" w:eastAsia="Times New Roman" w:hAnsi="Century Gothic" w:cs="Arial"/>
          <w:b/>
          <w:sz w:val="22"/>
          <w:szCs w:val="22"/>
          <w:u w:val="single"/>
          <w:lang w:val="en"/>
        </w:rPr>
        <w:t xml:space="preserve">Personal Data </w:t>
      </w:r>
    </w:p>
    <w:p w14:paraId="6B448DBC" w14:textId="77777777" w:rsidR="00A0248C" w:rsidRPr="00CD047B" w:rsidRDefault="00A0248C" w:rsidP="00E32E2D">
      <w:pPr>
        <w:jc w:val="both"/>
        <w:rPr>
          <w:rFonts w:ascii="Century Gothic" w:eastAsia="Times New Roman" w:hAnsi="Century Gothic" w:cs="Arial"/>
          <w:sz w:val="22"/>
          <w:szCs w:val="22"/>
          <w:lang w:val="en"/>
        </w:rPr>
      </w:pPr>
    </w:p>
    <w:p w14:paraId="3FFE5610" w14:textId="77777777" w:rsidR="00A0248C" w:rsidRPr="00CD047B" w:rsidRDefault="00A0248C"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Personal data will be recorded, processed, transferred and made available online in accordance with General Data Protection Regulations and Data Protection legislation. </w:t>
      </w:r>
    </w:p>
    <w:p w14:paraId="1B388BE4" w14:textId="77777777" w:rsidR="00A0248C" w:rsidRPr="00CD047B" w:rsidRDefault="00A0248C" w:rsidP="00E32E2D">
      <w:pPr>
        <w:jc w:val="both"/>
        <w:rPr>
          <w:rFonts w:ascii="Century Gothic" w:eastAsia="Times New Roman" w:hAnsi="Century Gothic" w:cs="Arial"/>
          <w:sz w:val="22"/>
          <w:szCs w:val="22"/>
          <w:lang w:val="en"/>
        </w:rPr>
      </w:pPr>
      <w:r w:rsidRPr="00FC2CBC">
        <w:rPr>
          <w:rFonts w:ascii="Century Gothic" w:eastAsia="Times New Roman" w:hAnsi="Century Gothic" w:cs="Arial"/>
          <w:sz w:val="22"/>
          <w:szCs w:val="22"/>
          <w:lang w:val="en"/>
        </w:rPr>
        <w:t>Full information can be found in our information security policy.</w:t>
      </w:r>
      <w:r w:rsidRPr="00CD047B">
        <w:rPr>
          <w:rFonts w:ascii="Century Gothic" w:eastAsia="Times New Roman" w:hAnsi="Century Gothic" w:cs="Arial"/>
          <w:sz w:val="22"/>
          <w:szCs w:val="22"/>
          <w:lang w:val="en"/>
        </w:rPr>
        <w:t xml:space="preserve"> </w:t>
      </w:r>
    </w:p>
    <w:p w14:paraId="635B68C4" w14:textId="77777777" w:rsidR="004863E2" w:rsidRPr="00CD047B" w:rsidRDefault="004863E2" w:rsidP="00E32E2D">
      <w:pPr>
        <w:jc w:val="both"/>
        <w:rPr>
          <w:rFonts w:ascii="Century Gothic" w:eastAsia="Times New Roman" w:hAnsi="Century Gothic" w:cs="Arial"/>
          <w:sz w:val="22"/>
          <w:szCs w:val="22"/>
          <w:lang w:val="en"/>
        </w:rPr>
      </w:pPr>
    </w:p>
    <w:p w14:paraId="44CF1739" w14:textId="77777777" w:rsidR="004863E2" w:rsidRPr="00CD047B" w:rsidRDefault="00855FA0"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 xml:space="preserve">Social Media and Networking </w:t>
      </w:r>
    </w:p>
    <w:p w14:paraId="57BAAE63" w14:textId="77777777" w:rsidR="00855FA0" w:rsidRPr="00CD047B" w:rsidRDefault="00855FA0" w:rsidP="00E32E2D">
      <w:pPr>
        <w:jc w:val="both"/>
        <w:rPr>
          <w:rFonts w:ascii="Century Gothic" w:eastAsia="Times New Roman" w:hAnsi="Century Gothic" w:cs="Arial"/>
          <w:b/>
          <w:bCs/>
          <w:sz w:val="22"/>
          <w:szCs w:val="22"/>
          <w:u w:val="single"/>
          <w:lang w:val="en"/>
        </w:rPr>
      </w:pPr>
    </w:p>
    <w:p w14:paraId="2FC0ED26" w14:textId="77777777" w:rsidR="00855FA0" w:rsidRPr="00CD047B" w:rsidRDefault="00855FA0"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expectations’ regarding safe and responsible use of social media applies to all members of Featherstone All Saints community. </w:t>
      </w:r>
    </w:p>
    <w:p w14:paraId="175694D6" w14:textId="77777777" w:rsidR="00855FA0" w:rsidRPr="00CD047B" w:rsidRDefault="00855FA0" w:rsidP="00E32E2D">
      <w:pPr>
        <w:jc w:val="both"/>
        <w:rPr>
          <w:rFonts w:ascii="Century Gothic" w:eastAsia="Times New Roman" w:hAnsi="Century Gothic" w:cs="Arial"/>
          <w:sz w:val="22"/>
          <w:szCs w:val="22"/>
          <w:lang w:val="en"/>
        </w:rPr>
      </w:pPr>
    </w:p>
    <w:p w14:paraId="6F989AE6" w14:textId="77777777" w:rsidR="00855FA0" w:rsidRPr="00CD047B" w:rsidRDefault="00855FA0"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term social media may include (but is not limited to): blogs; wikis; social networking sites; forums; bulletin boards; online gaming; apps; video/photo sharing sites; chatrooms and instant messenger.</w:t>
      </w:r>
    </w:p>
    <w:p w14:paraId="4C7B5C7F" w14:textId="77777777" w:rsidR="00855FA0" w:rsidRPr="00CD047B" w:rsidRDefault="00855FA0" w:rsidP="00E32E2D">
      <w:pPr>
        <w:jc w:val="both"/>
        <w:rPr>
          <w:rFonts w:ascii="Century Gothic" w:eastAsia="Times New Roman" w:hAnsi="Century Gothic" w:cs="Arial"/>
          <w:sz w:val="22"/>
          <w:szCs w:val="22"/>
          <w:lang w:val="en"/>
        </w:rPr>
      </w:pPr>
    </w:p>
    <w:p w14:paraId="33984031" w14:textId="77777777" w:rsidR="00855FA0" w:rsidRPr="00CD047B" w:rsidRDefault="00855FA0"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All members of Featherstone All Saints community are expected to engage in social media in a positive, safe and responsible manner.</w:t>
      </w:r>
    </w:p>
    <w:p w14:paraId="72E35949" w14:textId="77777777" w:rsidR="00855FA0" w:rsidRPr="00CD047B" w:rsidRDefault="00855FA0"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All members of our community are advised not to publish specific and detailed private thoughts, concerns, pictures or messages on any social media services, especially content that may be considered threatening, hurtful or defamatory to others. </w:t>
      </w:r>
    </w:p>
    <w:p w14:paraId="16E53C49" w14:textId="77777777" w:rsidR="00855FA0" w:rsidRPr="00CD047B" w:rsidRDefault="00855FA0"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We will control learner and staff access to social media whilst using setting provided devices and systems on site. </w:t>
      </w:r>
    </w:p>
    <w:p w14:paraId="73466C3F" w14:textId="77777777" w:rsidR="00855FA0" w:rsidRPr="00CD047B" w:rsidRDefault="00855FA0"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use of social media during setting hours for personal use is not permitted.</w:t>
      </w:r>
    </w:p>
    <w:p w14:paraId="6FB3A1C6" w14:textId="77777777" w:rsidR="00855FA0" w:rsidRPr="00CD047B" w:rsidRDefault="00855FA0" w:rsidP="00E32E2D">
      <w:pPr>
        <w:pStyle w:val="ListParagraph"/>
        <w:numPr>
          <w:ilvl w:val="0"/>
          <w:numId w:val="38"/>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Inappropriate use of social media during setting hours or whilst using setting devices may result in disciplinary or legal action and/or removal of internet facilities.</w:t>
      </w:r>
    </w:p>
    <w:p w14:paraId="5952108E" w14:textId="77777777" w:rsidR="00082010" w:rsidRPr="00CD047B" w:rsidRDefault="00855FA0"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lastRenderedPageBreak/>
        <w:t xml:space="preserve">Concerns regarding the online conduct of any member of Featherstone All Saints community on social media, should be reported to the DSL and will be managed in accordance with our anti-bullying, allegations against staff, </w:t>
      </w:r>
      <w:proofErr w:type="spellStart"/>
      <w:r w:rsidRPr="5DD93462">
        <w:rPr>
          <w:rFonts w:ascii="Century Gothic" w:eastAsia="Times New Roman" w:hAnsi="Century Gothic" w:cs="Arial"/>
          <w:sz w:val="22"/>
          <w:szCs w:val="22"/>
          <w:lang w:val="en-US"/>
        </w:rPr>
        <w:t>behaviou</w:t>
      </w:r>
      <w:r w:rsidR="00082010" w:rsidRPr="5DD93462">
        <w:rPr>
          <w:rFonts w:ascii="Century Gothic" w:eastAsia="Times New Roman" w:hAnsi="Century Gothic" w:cs="Arial"/>
          <w:sz w:val="22"/>
          <w:szCs w:val="22"/>
          <w:lang w:val="en-US"/>
        </w:rPr>
        <w:t>r</w:t>
      </w:r>
      <w:proofErr w:type="spellEnd"/>
      <w:r w:rsidR="00082010" w:rsidRPr="5DD93462">
        <w:rPr>
          <w:rFonts w:ascii="Century Gothic" w:eastAsia="Times New Roman" w:hAnsi="Century Gothic" w:cs="Arial"/>
          <w:sz w:val="22"/>
          <w:szCs w:val="22"/>
          <w:lang w:val="en-US"/>
        </w:rPr>
        <w:t xml:space="preserve"> and child protection policies.</w:t>
      </w:r>
    </w:p>
    <w:p w14:paraId="3C51F985" w14:textId="77777777" w:rsidR="00082010" w:rsidRPr="00CD047B" w:rsidRDefault="004863E2"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will be advised never to give out personal details of any kind that may identify themselves, other pupils, their school or location. This will also include not using personal photographs and videos. </w:t>
      </w:r>
    </w:p>
    <w:p w14:paraId="2FDE264E" w14:textId="77777777" w:rsidR="00082010" w:rsidRPr="00CD047B" w:rsidRDefault="004863E2" w:rsidP="00E32E2D">
      <w:pPr>
        <w:pStyle w:val="ListParagraph"/>
        <w:numPr>
          <w:ilvl w:val="0"/>
          <w:numId w:val="38"/>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Pupils and parents will be advised that the use of social network spaces outside school is inappropriate for primary aged pupils. </w:t>
      </w:r>
    </w:p>
    <w:p w14:paraId="787040A5" w14:textId="77777777" w:rsidR="00082010" w:rsidRPr="00CD047B" w:rsidRDefault="004863E2" w:rsidP="00E32E2D">
      <w:pPr>
        <w:pStyle w:val="ListParagraph"/>
        <w:numPr>
          <w:ilvl w:val="0"/>
          <w:numId w:val="38"/>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Pupils will be encouraged to only interact with known friends, family and staff over the Internet and deny access to others. </w:t>
      </w:r>
    </w:p>
    <w:p w14:paraId="056CF0A2" w14:textId="77777777" w:rsidR="004863E2" w:rsidRPr="00CD047B" w:rsidRDefault="004863E2" w:rsidP="5DD93462">
      <w:pPr>
        <w:pStyle w:val="ListParagraph"/>
        <w:numPr>
          <w:ilvl w:val="0"/>
          <w:numId w:val="38"/>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Parents, pupils and staff will be advised of the dangers of discussing pupils, staff or the school on social networking sites. The governors will consider taking legal action, where appropriate, to protect pupils and staff against cyber bullying and defamatory c</w:t>
      </w:r>
      <w:r w:rsidR="000B4F2C" w:rsidRPr="5DD93462">
        <w:rPr>
          <w:rFonts w:ascii="Century Gothic" w:eastAsia="Times New Roman" w:hAnsi="Century Gothic" w:cs="Arial"/>
          <w:sz w:val="22"/>
          <w:szCs w:val="22"/>
          <w:lang w:val="en-US"/>
        </w:rPr>
        <w:t>o</w:t>
      </w:r>
      <w:r w:rsidRPr="5DD93462">
        <w:rPr>
          <w:rFonts w:ascii="Century Gothic" w:eastAsia="Times New Roman" w:hAnsi="Century Gothic" w:cs="Arial"/>
          <w:sz w:val="22"/>
          <w:szCs w:val="22"/>
          <w:lang w:val="en-US"/>
        </w:rPr>
        <w:t xml:space="preserve">mments. </w:t>
      </w:r>
    </w:p>
    <w:p w14:paraId="3F581F8A" w14:textId="77777777" w:rsidR="00082010" w:rsidRPr="00CD047B" w:rsidRDefault="00082010" w:rsidP="00E32E2D">
      <w:pPr>
        <w:pStyle w:val="ListParagraph"/>
        <w:jc w:val="both"/>
        <w:rPr>
          <w:rFonts w:ascii="Century Gothic" w:eastAsia="Times New Roman" w:hAnsi="Century Gothic" w:cs="Arial"/>
          <w:sz w:val="22"/>
          <w:szCs w:val="22"/>
          <w:lang w:val="en"/>
        </w:rPr>
      </w:pPr>
    </w:p>
    <w:p w14:paraId="32BEBCD0"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Reporting</w:t>
      </w:r>
    </w:p>
    <w:p w14:paraId="5A5E3C92" w14:textId="77777777" w:rsidR="00AB1407" w:rsidRPr="00CD047B" w:rsidRDefault="00AB1407" w:rsidP="00E32E2D">
      <w:pPr>
        <w:jc w:val="both"/>
        <w:rPr>
          <w:rFonts w:ascii="Century Gothic" w:eastAsia="Times New Roman" w:hAnsi="Century Gothic" w:cs="Arial"/>
          <w:sz w:val="22"/>
          <w:szCs w:val="22"/>
          <w:lang w:val="en"/>
        </w:rPr>
      </w:pPr>
    </w:p>
    <w:p w14:paraId="6C46920A" w14:textId="77777777" w:rsidR="004863E2" w:rsidRPr="00CD047B" w:rsidRDefault="00AB1407"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All breaches of the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-safety P</w:t>
      </w:r>
      <w:r w:rsidR="004863E2" w:rsidRPr="00CD047B">
        <w:rPr>
          <w:rFonts w:ascii="Century Gothic" w:eastAsia="Times New Roman" w:hAnsi="Century Gothic" w:cs="Arial"/>
          <w:sz w:val="22"/>
          <w:szCs w:val="22"/>
          <w:lang w:val="en"/>
        </w:rPr>
        <w:t xml:space="preserve">olicy need to be recorded in the </w:t>
      </w:r>
      <w:r w:rsidR="001F57F7" w:rsidRPr="00CD047B">
        <w:rPr>
          <w:rFonts w:ascii="Century Gothic" w:eastAsia="Times New Roman" w:hAnsi="Century Gothic" w:cs="Arial"/>
          <w:sz w:val="22"/>
          <w:szCs w:val="22"/>
          <w:lang w:val="en"/>
        </w:rPr>
        <w:t>e</w:t>
      </w:r>
      <w:r w:rsidR="004863E2" w:rsidRPr="00CD047B">
        <w:rPr>
          <w:rFonts w:ascii="Century Gothic" w:eastAsia="Times New Roman" w:hAnsi="Century Gothic" w:cs="Arial"/>
          <w:sz w:val="22"/>
          <w:szCs w:val="22"/>
          <w:lang w:val="en"/>
        </w:rPr>
        <w:t>-</w:t>
      </w:r>
      <w:r w:rsidR="001F57F7" w:rsidRPr="00CD047B">
        <w:rPr>
          <w:rFonts w:ascii="Century Gothic" w:eastAsia="Times New Roman" w:hAnsi="Century Gothic" w:cs="Arial"/>
          <w:sz w:val="22"/>
          <w:szCs w:val="22"/>
          <w:lang w:val="en"/>
        </w:rPr>
        <w:t>s</w:t>
      </w:r>
      <w:r w:rsidR="004863E2" w:rsidRPr="00CD047B">
        <w:rPr>
          <w:rFonts w:ascii="Century Gothic" w:eastAsia="Times New Roman" w:hAnsi="Century Gothic" w:cs="Arial"/>
          <w:sz w:val="22"/>
          <w:szCs w:val="22"/>
          <w:lang w:val="en"/>
        </w:rPr>
        <w:t>afety reporting book th</w:t>
      </w:r>
      <w:r w:rsidRPr="00CD047B">
        <w:rPr>
          <w:rFonts w:ascii="Century Gothic" w:eastAsia="Times New Roman" w:hAnsi="Century Gothic" w:cs="Arial"/>
          <w:sz w:val="22"/>
          <w:szCs w:val="22"/>
          <w:lang w:val="en"/>
        </w:rPr>
        <w:t>at is kept in the staffroom</w:t>
      </w:r>
      <w:r w:rsidR="004863E2" w:rsidRPr="00CD047B">
        <w:rPr>
          <w:rFonts w:ascii="Century Gothic" w:eastAsia="Times New Roman" w:hAnsi="Century Gothic" w:cs="Arial"/>
          <w:sz w:val="22"/>
          <w:szCs w:val="22"/>
          <w:lang w:val="en"/>
        </w:rPr>
        <w:t xml:space="preserve">.  The details of the user, date and incident should be reported.  </w:t>
      </w:r>
    </w:p>
    <w:p w14:paraId="6A5D8423"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0A33252"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Incidents which may lead to child protection issues ne</w:t>
      </w:r>
      <w:r w:rsidR="00AB1407" w:rsidRPr="5DD93462">
        <w:rPr>
          <w:rFonts w:ascii="Century Gothic" w:eastAsia="Times New Roman" w:hAnsi="Century Gothic" w:cs="Arial"/>
          <w:sz w:val="22"/>
          <w:szCs w:val="22"/>
          <w:lang w:val="en-US"/>
        </w:rPr>
        <w:t xml:space="preserve">ed to be passed on to the </w:t>
      </w:r>
      <w:r w:rsidR="00CD047B" w:rsidRPr="5DD93462">
        <w:rPr>
          <w:rFonts w:ascii="Century Gothic" w:eastAsia="Times New Roman" w:hAnsi="Century Gothic" w:cs="Arial"/>
          <w:sz w:val="22"/>
          <w:szCs w:val="22"/>
          <w:lang w:val="en-US"/>
        </w:rPr>
        <w:t xml:space="preserve">DSL </w:t>
      </w:r>
      <w:r w:rsidR="00AB1407" w:rsidRPr="5DD93462">
        <w:rPr>
          <w:rFonts w:ascii="Century Gothic" w:eastAsia="Times New Roman" w:hAnsi="Century Gothic" w:cs="Arial"/>
          <w:sz w:val="22"/>
          <w:szCs w:val="22"/>
          <w:lang w:val="en-US"/>
        </w:rPr>
        <w:t>immediately</w:t>
      </w:r>
      <w:r w:rsidRPr="5DD93462">
        <w:rPr>
          <w:rFonts w:ascii="Century Gothic" w:eastAsia="Times New Roman" w:hAnsi="Century Gothic" w:cs="Arial"/>
          <w:sz w:val="22"/>
          <w:szCs w:val="22"/>
          <w:lang w:val="en-US"/>
        </w:rPr>
        <w:t xml:space="preserve"> – it is their responsibility to decide on appropriate action not the class teachers.</w:t>
      </w:r>
    </w:p>
    <w:p w14:paraId="2FCE3414"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4B0B743"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Incidents which are not child prot</w:t>
      </w:r>
      <w:r w:rsidR="00AB1407" w:rsidRPr="5DD93462">
        <w:rPr>
          <w:rFonts w:ascii="Century Gothic" w:eastAsia="Times New Roman" w:hAnsi="Century Gothic" w:cs="Arial"/>
          <w:sz w:val="22"/>
          <w:szCs w:val="22"/>
          <w:lang w:val="en-US"/>
        </w:rPr>
        <w:t>ection issues but may require</w:t>
      </w:r>
      <w:r w:rsidRPr="5DD93462">
        <w:rPr>
          <w:rFonts w:ascii="Century Gothic" w:eastAsia="Times New Roman" w:hAnsi="Century Gothic" w:cs="Arial"/>
          <w:sz w:val="22"/>
          <w:szCs w:val="22"/>
          <w:lang w:val="en-US"/>
        </w:rPr>
        <w:t xml:space="preserve"> intervention (e.g. cyberbu</w:t>
      </w:r>
      <w:r w:rsidR="00AB1407" w:rsidRPr="5DD93462">
        <w:rPr>
          <w:rFonts w:ascii="Century Gothic" w:eastAsia="Times New Roman" w:hAnsi="Century Gothic" w:cs="Arial"/>
          <w:sz w:val="22"/>
          <w:szCs w:val="22"/>
          <w:lang w:val="en-US"/>
        </w:rPr>
        <w:t xml:space="preserve">llying) should be reported to </w:t>
      </w:r>
      <w:r w:rsidR="00CD047B" w:rsidRPr="5DD93462">
        <w:rPr>
          <w:rFonts w:ascii="Century Gothic" w:eastAsia="Times New Roman" w:hAnsi="Century Gothic" w:cs="Arial"/>
          <w:sz w:val="22"/>
          <w:szCs w:val="22"/>
          <w:lang w:val="en-US"/>
        </w:rPr>
        <w:t xml:space="preserve">a senior member of staff and the </w:t>
      </w:r>
      <w:r w:rsidR="00AB1407" w:rsidRPr="5DD93462">
        <w:rPr>
          <w:rFonts w:ascii="Century Gothic" w:eastAsia="Times New Roman" w:hAnsi="Century Gothic" w:cs="Arial"/>
          <w:sz w:val="22"/>
          <w:szCs w:val="22"/>
          <w:lang w:val="en-US"/>
        </w:rPr>
        <w:t>Learning Mentor</w:t>
      </w:r>
      <w:r w:rsidRPr="5DD93462">
        <w:rPr>
          <w:rFonts w:ascii="Century Gothic" w:eastAsia="Times New Roman" w:hAnsi="Century Gothic" w:cs="Arial"/>
          <w:sz w:val="22"/>
          <w:szCs w:val="22"/>
          <w:lang w:val="en-US"/>
        </w:rPr>
        <w:t xml:space="preserve"> in the same day.</w:t>
      </w:r>
    </w:p>
    <w:p w14:paraId="5A735091"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4E6B29B"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Allegations involving staff should</w:t>
      </w:r>
      <w:r w:rsidR="00AB1407" w:rsidRPr="5DD93462">
        <w:rPr>
          <w:rFonts w:ascii="Century Gothic" w:eastAsia="Times New Roman" w:hAnsi="Century Gothic" w:cs="Arial"/>
          <w:sz w:val="22"/>
          <w:szCs w:val="22"/>
          <w:lang w:val="en-US"/>
        </w:rPr>
        <w:t xml:space="preserve"> be reported to the Headteacher</w:t>
      </w:r>
      <w:r w:rsidRPr="5DD93462">
        <w:rPr>
          <w:rFonts w:ascii="Century Gothic" w:eastAsia="Times New Roman" w:hAnsi="Century Gothic" w:cs="Arial"/>
          <w:sz w:val="22"/>
          <w:szCs w:val="22"/>
          <w:lang w:val="en-US"/>
        </w:rPr>
        <w:t xml:space="preserve">.  If the allegation is one of </w:t>
      </w:r>
      <w:proofErr w:type="gramStart"/>
      <w:r w:rsidRPr="5DD93462">
        <w:rPr>
          <w:rFonts w:ascii="Century Gothic" w:eastAsia="Times New Roman" w:hAnsi="Century Gothic" w:cs="Arial"/>
          <w:sz w:val="22"/>
          <w:szCs w:val="22"/>
          <w:lang w:val="en-US"/>
        </w:rPr>
        <w:t>abuse</w:t>
      </w:r>
      <w:proofErr w:type="gramEnd"/>
      <w:r w:rsidRPr="5DD93462">
        <w:rPr>
          <w:rFonts w:ascii="Century Gothic" w:eastAsia="Times New Roman" w:hAnsi="Century Gothic" w:cs="Arial"/>
          <w:sz w:val="22"/>
          <w:szCs w:val="22"/>
          <w:lang w:val="en-US"/>
        </w:rPr>
        <w:t xml:space="preserve"> then it should be handled according to the DFE document titled ‘Dealing with allegations of abuse against teachers and other staff’.  If </w:t>
      </w:r>
      <w:proofErr w:type="gramStart"/>
      <w:r w:rsidRPr="5DD93462">
        <w:rPr>
          <w:rFonts w:ascii="Century Gothic" w:eastAsia="Times New Roman" w:hAnsi="Century Gothic" w:cs="Arial"/>
          <w:sz w:val="22"/>
          <w:szCs w:val="22"/>
          <w:lang w:val="en-US"/>
        </w:rPr>
        <w:t>necessary</w:t>
      </w:r>
      <w:proofErr w:type="gramEnd"/>
      <w:r w:rsidRPr="5DD93462">
        <w:rPr>
          <w:rFonts w:ascii="Century Gothic" w:eastAsia="Times New Roman" w:hAnsi="Century Gothic" w:cs="Arial"/>
          <w:sz w:val="22"/>
          <w:szCs w:val="22"/>
          <w:lang w:val="en-US"/>
        </w:rPr>
        <w:t xml:space="preserve"> the local authority’s LADO should be informed. </w:t>
      </w:r>
    </w:p>
    <w:p w14:paraId="715E954F"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5492EFF5"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Evidence of incidents must be preserved and retained.</w:t>
      </w:r>
    </w:p>
    <w:p w14:paraId="240C7860"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0D72C3B5"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The curriculum will cover how pupils should report incidents (e.g. </w:t>
      </w:r>
      <w:proofErr w:type="spellStart"/>
      <w:r w:rsidRPr="5DD93462">
        <w:rPr>
          <w:rFonts w:ascii="Century Gothic" w:eastAsia="Times New Roman" w:hAnsi="Century Gothic" w:cs="Arial"/>
          <w:sz w:val="22"/>
          <w:szCs w:val="22"/>
          <w:lang w:val="en-US"/>
        </w:rPr>
        <w:t>Ceop</w:t>
      </w:r>
      <w:proofErr w:type="spellEnd"/>
      <w:r w:rsidRPr="5DD93462">
        <w:rPr>
          <w:rFonts w:ascii="Century Gothic" w:eastAsia="Times New Roman" w:hAnsi="Century Gothic" w:cs="Arial"/>
          <w:sz w:val="22"/>
          <w:szCs w:val="22"/>
          <w:lang w:val="en-US"/>
        </w:rPr>
        <w:t xml:space="preserve"> button, trusted adult, Childline)</w:t>
      </w:r>
      <w:r w:rsidR="00CD047B" w:rsidRPr="5DD93462">
        <w:rPr>
          <w:rFonts w:ascii="Century Gothic" w:eastAsia="Times New Roman" w:hAnsi="Century Gothic" w:cs="Arial"/>
          <w:sz w:val="22"/>
          <w:szCs w:val="22"/>
          <w:lang w:val="en-US"/>
        </w:rPr>
        <w:t>.</w:t>
      </w:r>
    </w:p>
    <w:p w14:paraId="06CABF83" w14:textId="77777777" w:rsidR="004863E2" w:rsidRPr="00CD047B" w:rsidRDefault="004863E2" w:rsidP="00E32E2D">
      <w:pPr>
        <w:jc w:val="both"/>
        <w:rPr>
          <w:rFonts w:ascii="Century Gothic" w:eastAsia="Times New Roman" w:hAnsi="Century Gothic" w:cs="Arial"/>
          <w:sz w:val="22"/>
          <w:szCs w:val="22"/>
          <w:lang w:val="en"/>
        </w:rPr>
      </w:pPr>
    </w:p>
    <w:p w14:paraId="2B21C661" w14:textId="77777777" w:rsidR="004863E2" w:rsidRPr="00CD047B" w:rsidRDefault="00082010"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 xml:space="preserve">Personal Devices and </w:t>
      </w:r>
      <w:r w:rsidR="004863E2" w:rsidRPr="00CD047B">
        <w:rPr>
          <w:rFonts w:ascii="Century Gothic" w:eastAsia="Times New Roman" w:hAnsi="Century Gothic" w:cs="Arial"/>
          <w:b/>
          <w:bCs/>
          <w:sz w:val="22"/>
          <w:szCs w:val="22"/>
          <w:u w:val="single"/>
          <w:lang w:val="en"/>
        </w:rPr>
        <w:t>Mobile Phones</w:t>
      </w:r>
    </w:p>
    <w:p w14:paraId="49C43D25" w14:textId="77777777" w:rsidR="00082010" w:rsidRPr="00CD047B" w:rsidRDefault="00082010" w:rsidP="00E32E2D">
      <w:pPr>
        <w:jc w:val="both"/>
        <w:rPr>
          <w:rFonts w:ascii="Century Gothic" w:eastAsia="Times New Roman" w:hAnsi="Century Gothic" w:cs="Arial"/>
          <w:sz w:val="22"/>
          <w:szCs w:val="22"/>
          <w:lang w:val="en"/>
        </w:rPr>
      </w:pPr>
    </w:p>
    <w:p w14:paraId="086AA058" w14:textId="77777777" w:rsidR="00082010" w:rsidRPr="00CD047B" w:rsidRDefault="00082010"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Featherstone All Saints </w:t>
      </w:r>
      <w:proofErr w:type="spellStart"/>
      <w:r w:rsidRPr="5DD93462">
        <w:rPr>
          <w:rFonts w:ascii="Century Gothic" w:eastAsia="Times New Roman" w:hAnsi="Century Gothic" w:cs="Arial"/>
          <w:sz w:val="22"/>
          <w:szCs w:val="22"/>
          <w:lang w:val="en-US"/>
        </w:rPr>
        <w:t>recognises</w:t>
      </w:r>
      <w:proofErr w:type="spellEnd"/>
      <w:r w:rsidRPr="5DD93462">
        <w:rPr>
          <w:rFonts w:ascii="Century Gothic" w:eastAsia="Times New Roman" w:hAnsi="Century Gothic" w:cs="Arial"/>
          <w:sz w:val="22"/>
          <w:szCs w:val="22"/>
          <w:lang w:val="en-US"/>
        </w:rPr>
        <w:t xml:space="preserve"> that personal communication through mobile technologies is an accepted part of everyday life for learners, staff and parents/carers, but technologies need to be used safely and appropriately within the setting.</w:t>
      </w:r>
    </w:p>
    <w:p w14:paraId="7D95F2A8" w14:textId="77777777" w:rsidR="00082010" w:rsidRPr="00CD047B" w:rsidRDefault="00082010"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 </w:t>
      </w:r>
    </w:p>
    <w:p w14:paraId="7C8B1B0D" w14:textId="77777777" w:rsidR="00082010" w:rsidRPr="00CD047B" w:rsidRDefault="00082010"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Many personal devices and mobile phones have access to the Internet and picture and video messaging. Whilst these are the more advanced features, they present opportunities for unrestricted access to the Internet and sharing of images. There are risks of mobile bullying, or inappropriate contact. </w:t>
      </w:r>
    </w:p>
    <w:p w14:paraId="7F99C405" w14:textId="77777777" w:rsidR="00082010" w:rsidRPr="00CD047B" w:rsidRDefault="00082010" w:rsidP="00E32E2D">
      <w:pPr>
        <w:jc w:val="both"/>
        <w:rPr>
          <w:rFonts w:ascii="Century Gothic" w:eastAsia="Times New Roman" w:hAnsi="Century Gothic" w:cs="Arial"/>
          <w:sz w:val="22"/>
          <w:szCs w:val="22"/>
          <w:lang w:val="en"/>
        </w:rPr>
      </w:pPr>
    </w:p>
    <w:p w14:paraId="4901EF39" w14:textId="77777777" w:rsidR="00082010" w:rsidRPr="00CD047B" w:rsidRDefault="00082010" w:rsidP="5DD93462">
      <w:pPr>
        <w:pStyle w:val="ListParagraph"/>
        <w:numPr>
          <w:ilvl w:val="0"/>
          <w:numId w:val="13"/>
        </w:numPr>
        <w:tabs>
          <w:tab w:val="clear" w:pos="720"/>
          <w:tab w:val="num" w:pos="567"/>
        </w:tabs>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Mobile phones are not allowed in school. If a child needs a mobile phone, then reasons must be provided by the parent/carer </w:t>
      </w:r>
      <w:proofErr w:type="gramStart"/>
      <w:r w:rsidRPr="5DD93462">
        <w:rPr>
          <w:rFonts w:ascii="Century Gothic" w:eastAsia="Times New Roman" w:hAnsi="Century Gothic" w:cs="Arial"/>
          <w:sz w:val="22"/>
          <w:szCs w:val="22"/>
          <w:lang w:val="en-US"/>
        </w:rPr>
        <w:t>beforehand</w:t>
      </w:r>
      <w:proofErr w:type="gramEnd"/>
      <w:r w:rsidRPr="5DD93462">
        <w:rPr>
          <w:rFonts w:ascii="Century Gothic" w:eastAsia="Times New Roman" w:hAnsi="Century Gothic" w:cs="Arial"/>
          <w:sz w:val="22"/>
          <w:szCs w:val="22"/>
          <w:lang w:val="en-US"/>
        </w:rPr>
        <w:t xml:space="preserve"> and a discussion held with t</w:t>
      </w:r>
      <w:r w:rsidR="00E161B8" w:rsidRPr="5DD93462">
        <w:rPr>
          <w:rFonts w:ascii="Century Gothic" w:eastAsia="Times New Roman" w:hAnsi="Century Gothic" w:cs="Arial"/>
          <w:sz w:val="22"/>
          <w:szCs w:val="22"/>
          <w:lang w:val="en-US"/>
        </w:rPr>
        <w:t>he H</w:t>
      </w:r>
      <w:r w:rsidRPr="5DD93462">
        <w:rPr>
          <w:rFonts w:ascii="Century Gothic" w:eastAsia="Times New Roman" w:hAnsi="Century Gothic" w:cs="Arial"/>
          <w:sz w:val="22"/>
          <w:szCs w:val="22"/>
          <w:lang w:val="en-US"/>
        </w:rPr>
        <w:t xml:space="preserve">eadteacher or class teacher. These mobile phones must be handed in to </w:t>
      </w:r>
      <w:r w:rsidRPr="5DD93462">
        <w:rPr>
          <w:rFonts w:ascii="Century Gothic" w:eastAsia="Times New Roman" w:hAnsi="Century Gothic" w:cs="Arial"/>
          <w:sz w:val="22"/>
          <w:szCs w:val="22"/>
          <w:lang w:val="en-US"/>
        </w:rPr>
        <w:lastRenderedPageBreak/>
        <w:t xml:space="preserve">the school office at the beginning of the day and collected again at the end of the day. No access will be given during school hours. </w:t>
      </w:r>
      <w:r w:rsidR="00E161B8" w:rsidRPr="5DD93462">
        <w:rPr>
          <w:rFonts w:ascii="Century Gothic" w:eastAsia="Times New Roman" w:hAnsi="Century Gothic" w:cs="Arial"/>
          <w:sz w:val="22"/>
          <w:szCs w:val="22"/>
          <w:lang w:val="en-US"/>
        </w:rPr>
        <w:t xml:space="preserve">Featherstone All Saints accept no responsibility for the loss, theft or damage of such items on our premises.  </w:t>
      </w:r>
    </w:p>
    <w:p w14:paraId="6A433DD6" w14:textId="77777777" w:rsidR="00082010" w:rsidRPr="00CD047B" w:rsidRDefault="00082010" w:rsidP="00E32E2D">
      <w:pPr>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sending of abusive or inappropriate text messages is forbidden. </w:t>
      </w:r>
    </w:p>
    <w:p w14:paraId="30A83CAB" w14:textId="77777777" w:rsidR="00082010" w:rsidRPr="00CD047B" w:rsidRDefault="00E161B8" w:rsidP="00E32E2D">
      <w:pPr>
        <w:pStyle w:val="ListParagraph"/>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Staff will</w:t>
      </w:r>
      <w:r w:rsidR="00082010" w:rsidRPr="00CD047B">
        <w:rPr>
          <w:rFonts w:ascii="Century Gothic" w:eastAsia="Times New Roman" w:hAnsi="Century Gothic" w:cs="Arial"/>
          <w:sz w:val="22"/>
          <w:szCs w:val="22"/>
          <w:lang w:val="en"/>
        </w:rPr>
        <w:t xml:space="preserve"> always use the school phone to contact parents. </w:t>
      </w:r>
    </w:p>
    <w:p w14:paraId="412C449D" w14:textId="77777777" w:rsidR="00082010" w:rsidRPr="00CD047B" w:rsidRDefault="00082010" w:rsidP="5DD93462">
      <w:pPr>
        <w:pStyle w:val="ListParagraph"/>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Staff including students and visitors are not permitted to access or use their mobile phones within the classroom. All staff, visitors and volunteers should ensure that their phones are on silent and stored safely away during the teaching day. </w:t>
      </w:r>
      <w:r w:rsidR="00E161B8" w:rsidRPr="5DD93462">
        <w:rPr>
          <w:rFonts w:ascii="Century Gothic" w:eastAsia="Times New Roman" w:hAnsi="Century Gothic" w:cs="Arial"/>
          <w:sz w:val="22"/>
          <w:szCs w:val="22"/>
          <w:lang w:val="en-US"/>
        </w:rPr>
        <w:t xml:space="preserve">They should also ensure that </w:t>
      </w:r>
      <w:proofErr w:type="spellStart"/>
      <w:r w:rsidR="00E161B8" w:rsidRPr="5DD93462">
        <w:rPr>
          <w:rFonts w:ascii="Century Gothic" w:eastAsia="Times New Roman" w:hAnsi="Century Gothic" w:cs="Arial"/>
          <w:sz w:val="22"/>
          <w:szCs w:val="22"/>
          <w:lang w:val="en-US"/>
        </w:rPr>
        <w:t>unauthorised</w:t>
      </w:r>
      <w:proofErr w:type="spellEnd"/>
      <w:r w:rsidR="00E161B8" w:rsidRPr="5DD93462">
        <w:rPr>
          <w:rFonts w:ascii="Century Gothic" w:eastAsia="Times New Roman" w:hAnsi="Century Gothic" w:cs="Arial"/>
          <w:sz w:val="22"/>
          <w:szCs w:val="22"/>
          <w:lang w:val="en-US"/>
        </w:rPr>
        <w:t xml:space="preserve"> calls or actions cannot be made on their phones or devices; passwords and pin numbers should be kept confidential and mobile phones and personal devices should not be shared.</w:t>
      </w:r>
    </w:p>
    <w:p w14:paraId="5A51025E" w14:textId="77777777" w:rsidR="00E161B8" w:rsidRPr="00CD047B" w:rsidRDefault="00E161B8" w:rsidP="00E32E2D">
      <w:pPr>
        <w:pStyle w:val="ListParagraph"/>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Staff must ensure that Bluetooth or other forms of communication (such as ‘airdrop) are hidden or disabled during lesson times.</w:t>
      </w:r>
    </w:p>
    <w:p w14:paraId="70D4A6FD" w14:textId="77777777" w:rsidR="00082010" w:rsidRPr="00CD047B" w:rsidRDefault="00082010" w:rsidP="00E32E2D">
      <w:pPr>
        <w:pStyle w:val="ListParagraph"/>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Staff may use their mobile phones in the staffroom/one of the school offices.</w:t>
      </w:r>
    </w:p>
    <w:p w14:paraId="291725C2" w14:textId="77777777" w:rsidR="00082010" w:rsidRPr="00CD047B" w:rsidRDefault="00082010" w:rsidP="5DD93462">
      <w:pPr>
        <w:pStyle w:val="ListParagraph"/>
        <w:numPr>
          <w:ilvl w:val="0"/>
          <w:numId w:val="13"/>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Parents cannot use mobile phones on school trips to </w:t>
      </w:r>
      <w:r w:rsidR="00E161B8" w:rsidRPr="5DD93462">
        <w:rPr>
          <w:rFonts w:ascii="Century Gothic" w:eastAsia="Times New Roman" w:hAnsi="Century Gothic" w:cs="Arial"/>
          <w:sz w:val="22"/>
          <w:szCs w:val="22"/>
          <w:lang w:val="en-US"/>
        </w:rPr>
        <w:t>take pictures of the children.</w:t>
      </w:r>
    </w:p>
    <w:p w14:paraId="7810420A" w14:textId="77777777" w:rsidR="00082010" w:rsidRPr="00CD047B" w:rsidRDefault="00082010"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b/>
          <w:bCs/>
          <w:sz w:val="22"/>
          <w:szCs w:val="22"/>
          <w:lang w:val="en-US"/>
        </w:rPr>
        <w:t>On trips staff mobiles are used for emergency only</w:t>
      </w:r>
      <w:r w:rsidRPr="5DD93462">
        <w:rPr>
          <w:rFonts w:ascii="Century Gothic" w:eastAsia="Times New Roman" w:hAnsi="Century Gothic" w:cs="Arial"/>
          <w:sz w:val="22"/>
          <w:szCs w:val="22"/>
          <w:lang w:val="en-US"/>
        </w:rPr>
        <w:t>.</w:t>
      </w:r>
    </w:p>
    <w:p w14:paraId="22C26D2D"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7E30E6C"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Digital/Video Cameras/Photographs</w:t>
      </w:r>
    </w:p>
    <w:p w14:paraId="7CAD0C1D" w14:textId="77777777" w:rsidR="00AB1407" w:rsidRPr="00CD047B" w:rsidRDefault="00AB1407" w:rsidP="00E32E2D">
      <w:pPr>
        <w:jc w:val="both"/>
        <w:rPr>
          <w:rFonts w:ascii="Century Gothic" w:eastAsia="Times New Roman" w:hAnsi="Century Gothic" w:cs="Arial"/>
          <w:sz w:val="22"/>
          <w:szCs w:val="22"/>
          <w:lang w:val="en"/>
        </w:rPr>
      </w:pPr>
    </w:p>
    <w:p w14:paraId="15B6AE4C"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Pictures, videos and sound are not directly connected to the </w:t>
      </w:r>
      <w:proofErr w:type="gramStart"/>
      <w:r w:rsidR="00AB1407" w:rsidRPr="5DD93462">
        <w:rPr>
          <w:rFonts w:ascii="Century Gothic" w:eastAsia="Times New Roman" w:hAnsi="Century Gothic" w:cs="Arial"/>
          <w:sz w:val="22"/>
          <w:szCs w:val="22"/>
          <w:lang w:val="en-US"/>
        </w:rPr>
        <w:t>i</w:t>
      </w:r>
      <w:r w:rsidRPr="5DD93462">
        <w:rPr>
          <w:rFonts w:ascii="Century Gothic" w:eastAsia="Times New Roman" w:hAnsi="Century Gothic" w:cs="Arial"/>
          <w:sz w:val="22"/>
          <w:szCs w:val="22"/>
          <w:lang w:val="en-US"/>
        </w:rPr>
        <w:t>nternet</w:t>
      </w:r>
      <w:proofErr w:type="gramEnd"/>
      <w:r w:rsidRPr="5DD93462">
        <w:rPr>
          <w:rFonts w:ascii="Century Gothic" w:eastAsia="Times New Roman" w:hAnsi="Century Gothic" w:cs="Arial"/>
          <w:sz w:val="22"/>
          <w:szCs w:val="22"/>
          <w:lang w:val="en-US"/>
        </w:rPr>
        <w:t xml:space="preserve"> but images are easily transferred. </w:t>
      </w:r>
      <w:r w:rsidR="00C956E6" w:rsidRPr="5DD93462">
        <w:rPr>
          <w:rFonts w:ascii="Century Gothic" w:eastAsia="Times New Roman" w:hAnsi="Century Gothic" w:cs="Arial"/>
          <w:sz w:val="22"/>
          <w:szCs w:val="22"/>
          <w:lang w:val="en-US"/>
        </w:rPr>
        <w:t>We will ensure that all images and videos shared online are used in accordance with the associated polices, including (but not limited to) the: cameras and image use, data security, acceptable use policies, codes of conduct/</w:t>
      </w:r>
      <w:proofErr w:type="spellStart"/>
      <w:r w:rsidR="00C956E6" w:rsidRPr="5DD93462">
        <w:rPr>
          <w:rFonts w:ascii="Century Gothic" w:eastAsia="Times New Roman" w:hAnsi="Century Gothic" w:cs="Arial"/>
          <w:sz w:val="22"/>
          <w:szCs w:val="22"/>
          <w:lang w:val="en-US"/>
        </w:rPr>
        <w:t>behaviour</w:t>
      </w:r>
      <w:proofErr w:type="spellEnd"/>
      <w:r w:rsidR="00C956E6" w:rsidRPr="5DD93462">
        <w:rPr>
          <w:rFonts w:ascii="Century Gothic" w:eastAsia="Times New Roman" w:hAnsi="Century Gothic" w:cs="Arial"/>
          <w:sz w:val="22"/>
          <w:szCs w:val="22"/>
          <w:lang w:val="en-US"/>
        </w:rPr>
        <w:t>, social media and use of personal devices and mobile phones.</w:t>
      </w:r>
    </w:p>
    <w:p w14:paraId="1C495388" w14:textId="77777777" w:rsidR="00C956E6" w:rsidRPr="00CD047B" w:rsidRDefault="00C956E6" w:rsidP="00E32E2D">
      <w:pPr>
        <w:jc w:val="both"/>
        <w:rPr>
          <w:rFonts w:ascii="Century Gothic" w:eastAsia="Times New Roman" w:hAnsi="Century Gothic" w:cs="Arial"/>
          <w:sz w:val="22"/>
          <w:szCs w:val="22"/>
          <w:lang w:val="en"/>
        </w:rPr>
      </w:pPr>
    </w:p>
    <w:p w14:paraId="44164B8B" w14:textId="77777777" w:rsidR="00C956E6" w:rsidRPr="00CD047B" w:rsidRDefault="00C956E6"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In addition to the above: </w:t>
      </w:r>
    </w:p>
    <w:p w14:paraId="265CE3BF" w14:textId="77777777" w:rsidR="004863E2" w:rsidRPr="00CD047B" w:rsidRDefault="004863E2" w:rsidP="5DD93462">
      <w:pPr>
        <w:pStyle w:val="ListParagraph"/>
        <w:numPr>
          <w:ilvl w:val="0"/>
          <w:numId w:val="24"/>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Pupils will not use digital cameras or video equipment at school unless specifically </w:t>
      </w:r>
      <w:proofErr w:type="spellStart"/>
      <w:r w:rsidRPr="5DD93462">
        <w:rPr>
          <w:rFonts w:ascii="Century Gothic" w:eastAsia="Times New Roman" w:hAnsi="Century Gothic" w:cs="Arial"/>
          <w:sz w:val="22"/>
          <w:szCs w:val="22"/>
          <w:lang w:val="en-US"/>
        </w:rPr>
        <w:t>authorised</w:t>
      </w:r>
      <w:proofErr w:type="spellEnd"/>
      <w:r w:rsidRPr="5DD93462">
        <w:rPr>
          <w:rFonts w:ascii="Century Gothic" w:eastAsia="Times New Roman" w:hAnsi="Century Gothic" w:cs="Arial"/>
          <w:sz w:val="22"/>
          <w:szCs w:val="22"/>
          <w:lang w:val="en-US"/>
        </w:rPr>
        <w:t xml:space="preserve"> by staff. </w:t>
      </w:r>
    </w:p>
    <w:p w14:paraId="5499DE78" w14:textId="77777777" w:rsidR="004863E2" w:rsidRPr="00CD047B" w:rsidRDefault="004863E2" w:rsidP="5DD93462">
      <w:pPr>
        <w:pStyle w:val="ListParagraph"/>
        <w:numPr>
          <w:ilvl w:val="0"/>
          <w:numId w:val="24"/>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Publishing of images, video and sound will follow the policy set out in this document under ‘Publishing Content’. </w:t>
      </w:r>
    </w:p>
    <w:p w14:paraId="2DF87165" w14:textId="77777777" w:rsidR="004863E2" w:rsidRPr="00CD047B" w:rsidRDefault="004863E2" w:rsidP="5DD93462">
      <w:pPr>
        <w:pStyle w:val="ListParagraph"/>
        <w:numPr>
          <w:ilvl w:val="0"/>
          <w:numId w:val="24"/>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Parents and carers are permitted to take photos/videos of thei</w:t>
      </w:r>
      <w:r w:rsidR="00AB1407" w:rsidRPr="5DD93462">
        <w:rPr>
          <w:rFonts w:ascii="Century Gothic" w:eastAsia="Times New Roman" w:hAnsi="Century Gothic" w:cs="Arial"/>
          <w:sz w:val="22"/>
          <w:szCs w:val="22"/>
          <w:lang w:val="en-US"/>
        </w:rPr>
        <w:t>r own children in school events if they sign a consent form.</w:t>
      </w:r>
      <w:r w:rsidRPr="5DD93462">
        <w:rPr>
          <w:rFonts w:ascii="Century Gothic" w:eastAsia="Times New Roman" w:hAnsi="Century Gothic" w:cs="Arial"/>
          <w:sz w:val="22"/>
          <w:szCs w:val="22"/>
          <w:lang w:val="en-US"/>
        </w:rPr>
        <w:t>  They are requested not to share photos/videos from school events on s</w:t>
      </w:r>
      <w:r w:rsidR="00AB1407" w:rsidRPr="5DD93462">
        <w:rPr>
          <w:rFonts w:ascii="Century Gothic" w:eastAsia="Times New Roman" w:hAnsi="Century Gothic" w:cs="Arial"/>
          <w:sz w:val="22"/>
          <w:szCs w:val="22"/>
          <w:lang w:val="en-US"/>
        </w:rPr>
        <w:t xml:space="preserve">ocial networking sites. </w:t>
      </w:r>
    </w:p>
    <w:p w14:paraId="2F22F454" w14:textId="77777777" w:rsidR="004863E2" w:rsidRPr="00CD047B" w:rsidRDefault="00AB1407" w:rsidP="00E32E2D">
      <w:pPr>
        <w:pStyle w:val="ListParagraph"/>
        <w:numPr>
          <w:ilvl w:val="0"/>
          <w:numId w:val="24"/>
        </w:numPr>
        <w:tabs>
          <w:tab w:val="clear" w:pos="720"/>
          <w:tab w:val="num" w:pos="567"/>
        </w:tabs>
        <w:spacing w:before="100" w:beforeAutospacing="1" w:after="100" w:afterAutospacing="1"/>
        <w:ind w:left="567" w:hanging="425"/>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The Headteacher</w:t>
      </w:r>
      <w:r w:rsidR="004863E2" w:rsidRPr="00CD047B">
        <w:rPr>
          <w:rFonts w:ascii="Century Gothic" w:eastAsia="Times New Roman" w:hAnsi="Century Gothic" w:cs="Arial"/>
          <w:sz w:val="22"/>
          <w:szCs w:val="22"/>
          <w:lang w:val="en"/>
        </w:rPr>
        <w:t xml:space="preserve"> or a nominee will inform parent(s)/guardian(s) and others present at school events that photographs/videos may be taken on the basis that they are for private retention and not for publication in any manner </w:t>
      </w:r>
    </w:p>
    <w:p w14:paraId="6B03FCAD"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Staff should always use a school camera to capture images and should not use their personal devices.</w:t>
      </w:r>
      <w:r w:rsidR="00C956E6" w:rsidRPr="00CD047B">
        <w:rPr>
          <w:rFonts w:ascii="Century Gothic" w:eastAsia="Times New Roman" w:hAnsi="Century Gothic" w:cs="Arial"/>
          <w:sz w:val="22"/>
          <w:szCs w:val="22"/>
          <w:lang w:val="en"/>
        </w:rPr>
        <w:t xml:space="preserve"> </w:t>
      </w:r>
      <w:r w:rsidRPr="00CD047B">
        <w:rPr>
          <w:rFonts w:ascii="Century Gothic" w:eastAsia="Times New Roman" w:hAnsi="Century Gothic" w:cs="Arial"/>
          <w:sz w:val="22"/>
          <w:szCs w:val="22"/>
          <w:lang w:val="en"/>
        </w:rPr>
        <w:t xml:space="preserve">Photos taken by the school are </w:t>
      </w:r>
      <w:r w:rsidR="00AB1407" w:rsidRPr="00CD047B">
        <w:rPr>
          <w:rFonts w:ascii="Century Gothic" w:eastAsia="Times New Roman" w:hAnsi="Century Gothic" w:cs="Arial"/>
          <w:sz w:val="22"/>
          <w:szCs w:val="22"/>
          <w:lang w:val="en"/>
        </w:rPr>
        <w:t>subject to the Data Protection Ac</w:t>
      </w:r>
      <w:r w:rsidRPr="00CD047B">
        <w:rPr>
          <w:rFonts w:ascii="Century Gothic" w:eastAsia="Times New Roman" w:hAnsi="Century Gothic" w:cs="Arial"/>
          <w:sz w:val="22"/>
          <w:szCs w:val="22"/>
          <w:lang w:val="en"/>
        </w:rPr>
        <w:t>t.</w:t>
      </w:r>
    </w:p>
    <w:p w14:paraId="1301619A"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370A0206"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Published Content and the School Website</w:t>
      </w:r>
    </w:p>
    <w:p w14:paraId="15FC790C" w14:textId="77777777" w:rsidR="00AB1407" w:rsidRPr="00CD047B" w:rsidRDefault="00AB1407" w:rsidP="00E32E2D">
      <w:pPr>
        <w:jc w:val="both"/>
        <w:rPr>
          <w:rFonts w:ascii="Century Gothic" w:eastAsia="Times New Roman" w:hAnsi="Century Gothic" w:cs="Arial"/>
          <w:sz w:val="22"/>
          <w:szCs w:val="22"/>
          <w:lang w:val="en"/>
        </w:rPr>
      </w:pPr>
    </w:p>
    <w:p w14:paraId="11BC852C" w14:textId="77777777" w:rsidR="00A0248C" w:rsidRPr="00CD047B" w:rsidRDefault="00A0248C"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school website is a valuable source of information for parents and potential parents. </w:t>
      </w:r>
    </w:p>
    <w:p w14:paraId="084DAB3A" w14:textId="77777777" w:rsidR="00A0248C" w:rsidRPr="00CD047B" w:rsidRDefault="00A0248C" w:rsidP="00E32E2D">
      <w:pPr>
        <w:jc w:val="both"/>
        <w:rPr>
          <w:rFonts w:ascii="Century Gothic" w:eastAsia="Times New Roman" w:hAnsi="Century Gothic" w:cs="Arial"/>
          <w:sz w:val="22"/>
          <w:szCs w:val="22"/>
          <w:lang w:val="en"/>
        </w:rPr>
      </w:pPr>
    </w:p>
    <w:p w14:paraId="26AE7310" w14:textId="77777777" w:rsidR="00A0248C" w:rsidRPr="00CD047B" w:rsidRDefault="00A0248C" w:rsidP="5DD93462">
      <w:pPr>
        <w:pStyle w:val="ListParagraph"/>
        <w:numPr>
          <w:ilvl w:val="0"/>
          <w:numId w:val="37"/>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We will ensure that information posted on our website meets the requirements as identified by the DfE. </w:t>
      </w:r>
    </w:p>
    <w:p w14:paraId="0D80FFFC" w14:textId="77777777" w:rsidR="00A0248C" w:rsidRPr="00CD047B" w:rsidRDefault="00A0248C" w:rsidP="5DD93462">
      <w:pPr>
        <w:pStyle w:val="ListParagraph"/>
        <w:numPr>
          <w:ilvl w:val="0"/>
          <w:numId w:val="37"/>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We will ensure that our website complies with guidelines for publications </w:t>
      </w:r>
      <w:proofErr w:type="gramStart"/>
      <w:r w:rsidRPr="5DD93462">
        <w:rPr>
          <w:rFonts w:ascii="Century Gothic" w:eastAsia="Times New Roman" w:hAnsi="Century Gothic" w:cs="Arial"/>
          <w:sz w:val="22"/>
          <w:szCs w:val="22"/>
          <w:lang w:val="en-US"/>
        </w:rPr>
        <w:t>including:</w:t>
      </w:r>
      <w:proofErr w:type="gramEnd"/>
      <w:r w:rsidRPr="5DD93462">
        <w:rPr>
          <w:rFonts w:ascii="Century Gothic" w:eastAsia="Times New Roman" w:hAnsi="Century Gothic" w:cs="Arial"/>
          <w:sz w:val="22"/>
          <w:szCs w:val="22"/>
          <w:lang w:val="en-US"/>
        </w:rPr>
        <w:t xml:space="preserve"> accessibility; data protection; respect for intellectual property rights; privacy policies and copyright.</w:t>
      </w:r>
    </w:p>
    <w:p w14:paraId="28E931DA" w14:textId="77777777" w:rsidR="00A0248C" w:rsidRPr="00CD047B" w:rsidRDefault="00A0248C" w:rsidP="5DD93462">
      <w:pPr>
        <w:pStyle w:val="ListParagraph"/>
        <w:numPr>
          <w:ilvl w:val="0"/>
          <w:numId w:val="37"/>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Staff or learner’s personal information will not be published on our website; the contact details on the website will be our setting address, email and telephone number. </w:t>
      </w:r>
    </w:p>
    <w:p w14:paraId="152A40BB" w14:textId="77777777" w:rsidR="00A0248C" w:rsidRPr="00CD047B" w:rsidRDefault="00A0248C" w:rsidP="5DD93462">
      <w:pPr>
        <w:pStyle w:val="ListParagraph"/>
        <w:numPr>
          <w:ilvl w:val="0"/>
          <w:numId w:val="37"/>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lastRenderedPageBreak/>
        <w:t>Photographs and videos that include pupils will be selected carefully and will not enable individual pupils to be clearly identified. Pupils’ full names will not be used in association with photographs.</w:t>
      </w:r>
    </w:p>
    <w:p w14:paraId="1101F2D2" w14:textId="77777777" w:rsidR="00A0248C" w:rsidRPr="00CD047B" w:rsidRDefault="00A0248C" w:rsidP="00E32E2D">
      <w:pPr>
        <w:pStyle w:val="ListParagraph"/>
        <w:numPr>
          <w:ilvl w:val="0"/>
          <w:numId w:val="37"/>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administrator account for our website will be secured with an appropriately strong password. </w:t>
      </w:r>
    </w:p>
    <w:p w14:paraId="12CD0E33" w14:textId="77777777" w:rsidR="00A0248C" w:rsidRPr="00CD047B" w:rsidRDefault="00A0248C" w:rsidP="5DD93462">
      <w:pPr>
        <w:pStyle w:val="ListParagraph"/>
        <w:numPr>
          <w:ilvl w:val="0"/>
          <w:numId w:val="37"/>
        </w:num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We will post appropriate information about safeguarding, including online safety, on our website for members of the community.</w:t>
      </w:r>
    </w:p>
    <w:p w14:paraId="5FA67EEF" w14:textId="77777777" w:rsidR="004863E2" w:rsidRPr="00CD047B" w:rsidRDefault="004863E2" w:rsidP="00E32E2D">
      <w:pPr>
        <w:pStyle w:val="ListParagraph"/>
        <w:numPr>
          <w:ilvl w:val="0"/>
          <w:numId w:val="37"/>
        </w:num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The Governing body may ban the use of photographic equipment by any parent who does not follow the school policy. </w:t>
      </w:r>
    </w:p>
    <w:p w14:paraId="116090D0" w14:textId="77777777" w:rsidR="000B4F2C" w:rsidRPr="00CD047B" w:rsidRDefault="004863E2" w:rsidP="00E32E2D">
      <w:pPr>
        <w:ind w:left="567"/>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0A023F3" w14:textId="77777777" w:rsidR="004863E2" w:rsidRPr="00CD047B" w:rsidRDefault="004863E2" w:rsidP="00E32E2D">
      <w:pPr>
        <w:jc w:val="both"/>
        <w:rPr>
          <w:rFonts w:ascii="Century Gothic" w:eastAsia="Times New Roman" w:hAnsi="Century Gothic" w:cs="Arial"/>
          <w:sz w:val="22"/>
          <w:szCs w:val="22"/>
          <w:u w:val="single"/>
          <w:lang w:val="en"/>
        </w:rPr>
      </w:pPr>
      <w:r w:rsidRPr="00CD047B">
        <w:rPr>
          <w:rFonts w:ascii="Century Gothic" w:eastAsia="Times New Roman" w:hAnsi="Century Gothic" w:cs="Arial"/>
          <w:b/>
          <w:bCs/>
          <w:sz w:val="22"/>
          <w:szCs w:val="22"/>
          <w:u w:val="single"/>
          <w:lang w:val="en"/>
        </w:rPr>
        <w:t>Information System Security</w:t>
      </w:r>
    </w:p>
    <w:p w14:paraId="5A8FF772" w14:textId="77777777" w:rsidR="004863E2" w:rsidRPr="00CD047B" w:rsidRDefault="004863E2" w:rsidP="5DD93462">
      <w:pPr>
        <w:numPr>
          <w:ilvl w:val="0"/>
          <w:numId w:val="16"/>
        </w:numPr>
        <w:tabs>
          <w:tab w:val="clear" w:pos="720"/>
          <w:tab w:val="num" w:pos="426"/>
        </w:tabs>
        <w:spacing w:before="100" w:beforeAutospacing="1" w:after="100" w:afterAutospacing="1"/>
        <w:ind w:left="142" w:firstLine="0"/>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School ICT systems capacity and security will be reviewed regularly. </w:t>
      </w:r>
    </w:p>
    <w:p w14:paraId="6014A5E8" w14:textId="77777777" w:rsidR="004863E2" w:rsidRPr="00CD047B" w:rsidRDefault="004863E2" w:rsidP="00E32E2D">
      <w:pPr>
        <w:numPr>
          <w:ilvl w:val="0"/>
          <w:numId w:val="16"/>
        </w:numPr>
        <w:tabs>
          <w:tab w:val="clear" w:pos="720"/>
          <w:tab w:val="num" w:pos="426"/>
        </w:tabs>
        <w:spacing w:before="100" w:beforeAutospacing="1" w:after="100" w:afterAutospacing="1"/>
        <w:ind w:left="142" w:firstLine="0"/>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Virus protection will be installed and updated regularly. </w:t>
      </w:r>
    </w:p>
    <w:p w14:paraId="132D98CA" w14:textId="77777777" w:rsidR="004863E2" w:rsidRPr="00CD047B" w:rsidRDefault="004863E2" w:rsidP="00E32E2D">
      <w:pPr>
        <w:numPr>
          <w:ilvl w:val="0"/>
          <w:numId w:val="16"/>
        </w:numPr>
        <w:tabs>
          <w:tab w:val="clear" w:pos="720"/>
          <w:tab w:val="num" w:pos="426"/>
        </w:tabs>
        <w:spacing w:before="100" w:beforeAutospacing="1" w:after="100" w:afterAutospacing="1"/>
        <w:ind w:left="142" w:firstLine="0"/>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Security strategies will be discussed with the Local Authority. </w:t>
      </w:r>
    </w:p>
    <w:p w14:paraId="574B3940" w14:textId="77777777" w:rsidR="004863E2" w:rsidRPr="00CD047B" w:rsidRDefault="004863E2" w:rsidP="00E32E2D">
      <w:pPr>
        <w:numPr>
          <w:ilvl w:val="0"/>
          <w:numId w:val="16"/>
        </w:numPr>
        <w:tabs>
          <w:tab w:val="clear" w:pos="720"/>
          <w:tab w:val="num" w:pos="426"/>
        </w:tabs>
        <w:spacing w:before="100" w:beforeAutospacing="1" w:after="100" w:afterAutospacing="1"/>
        <w:ind w:left="426" w:hanging="284"/>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E-safety will be discussed with our ICT support and those arrangements</w:t>
      </w:r>
      <w:r w:rsidR="000B4F2C" w:rsidRPr="00CD047B">
        <w:rPr>
          <w:rFonts w:ascii="Century Gothic" w:eastAsia="Times New Roman" w:hAnsi="Century Gothic" w:cs="Arial"/>
          <w:sz w:val="22"/>
          <w:szCs w:val="22"/>
          <w:lang w:val="en"/>
        </w:rPr>
        <w:t xml:space="preserve"> </w:t>
      </w:r>
      <w:r w:rsidR="00043BA8" w:rsidRPr="00CD047B">
        <w:rPr>
          <w:rFonts w:ascii="Century Gothic" w:eastAsia="Times New Roman" w:hAnsi="Century Gothic" w:cs="Arial"/>
          <w:sz w:val="22"/>
          <w:szCs w:val="22"/>
          <w:lang w:val="en"/>
        </w:rPr>
        <w:t>i</w:t>
      </w:r>
      <w:r w:rsidRPr="00CD047B">
        <w:rPr>
          <w:rFonts w:ascii="Century Gothic" w:eastAsia="Times New Roman" w:hAnsi="Century Gothic" w:cs="Arial"/>
          <w:sz w:val="22"/>
          <w:szCs w:val="22"/>
          <w:lang w:val="en"/>
        </w:rPr>
        <w:t>ncorporated</w:t>
      </w:r>
      <w:r w:rsidR="000B4F2C" w:rsidRPr="00CD047B">
        <w:rPr>
          <w:rFonts w:ascii="Century Gothic" w:eastAsia="Times New Roman" w:hAnsi="Century Gothic" w:cs="Arial"/>
          <w:sz w:val="22"/>
          <w:szCs w:val="22"/>
          <w:lang w:val="en"/>
        </w:rPr>
        <w:t xml:space="preserve"> </w:t>
      </w:r>
      <w:r w:rsidR="00043BA8" w:rsidRPr="00CD047B">
        <w:rPr>
          <w:rFonts w:ascii="Century Gothic" w:eastAsia="Times New Roman" w:hAnsi="Century Gothic" w:cs="Arial"/>
          <w:sz w:val="22"/>
          <w:szCs w:val="22"/>
          <w:lang w:val="en"/>
        </w:rPr>
        <w:t>in</w:t>
      </w:r>
      <w:r w:rsidRPr="00CD047B">
        <w:rPr>
          <w:rFonts w:ascii="Century Gothic" w:eastAsia="Times New Roman" w:hAnsi="Century Gothic" w:cs="Arial"/>
          <w:sz w:val="22"/>
          <w:szCs w:val="22"/>
          <w:lang w:val="en"/>
        </w:rPr>
        <w:t>to our agreement with them.  </w:t>
      </w:r>
    </w:p>
    <w:p w14:paraId="7BE02B1B" w14:textId="77777777" w:rsidR="004863E2" w:rsidRPr="00CD047B" w:rsidRDefault="004863E2" w:rsidP="00E32E2D">
      <w:pPr>
        <w:jc w:val="both"/>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Communication of Policy</w:t>
      </w:r>
    </w:p>
    <w:p w14:paraId="61E2A95C" w14:textId="77777777" w:rsidR="00115228" w:rsidRPr="00CD047B" w:rsidRDefault="00115228" w:rsidP="00E32E2D">
      <w:pPr>
        <w:jc w:val="both"/>
        <w:rPr>
          <w:rFonts w:ascii="Century Gothic" w:eastAsia="Times New Roman" w:hAnsi="Century Gothic" w:cs="Arial"/>
          <w:sz w:val="22"/>
          <w:szCs w:val="22"/>
          <w:lang w:val="en"/>
        </w:rPr>
      </w:pPr>
    </w:p>
    <w:p w14:paraId="4F8826AE"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Pupils: </w:t>
      </w:r>
    </w:p>
    <w:p w14:paraId="3540CF82" w14:textId="77777777" w:rsidR="004863E2" w:rsidRPr="00CD047B" w:rsidRDefault="00115228" w:rsidP="00E32E2D">
      <w:pPr>
        <w:numPr>
          <w:ilvl w:val="0"/>
          <w:numId w:val="18"/>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Rules for internet access will be discussed during each lesson where the children need access to the internet. </w:t>
      </w:r>
      <w:r w:rsidR="004863E2" w:rsidRPr="00CD047B">
        <w:rPr>
          <w:rFonts w:ascii="Century Gothic" w:eastAsia="Times New Roman" w:hAnsi="Century Gothic" w:cs="Arial"/>
          <w:sz w:val="22"/>
          <w:szCs w:val="22"/>
          <w:lang w:val="en"/>
        </w:rPr>
        <w:t xml:space="preserve"> </w:t>
      </w:r>
    </w:p>
    <w:p w14:paraId="12657017" w14:textId="77777777" w:rsidR="004863E2" w:rsidRPr="00CD047B" w:rsidRDefault="00115228" w:rsidP="00E32E2D">
      <w:pPr>
        <w:numPr>
          <w:ilvl w:val="0"/>
          <w:numId w:val="18"/>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Pupils will be informed that i</w:t>
      </w:r>
      <w:r w:rsidR="004863E2" w:rsidRPr="00CD047B">
        <w:rPr>
          <w:rFonts w:ascii="Century Gothic" w:eastAsia="Times New Roman" w:hAnsi="Century Gothic" w:cs="Arial"/>
          <w:sz w:val="22"/>
          <w:szCs w:val="22"/>
          <w:lang w:val="en"/>
        </w:rPr>
        <w:t xml:space="preserve">nternet use will be monitored. </w:t>
      </w:r>
    </w:p>
    <w:p w14:paraId="5889EF3B" w14:textId="77777777" w:rsidR="004863E2" w:rsidRPr="00CD047B" w:rsidRDefault="004863E2" w:rsidP="00E32E2D">
      <w:pPr>
        <w:numPr>
          <w:ilvl w:val="0"/>
          <w:numId w:val="18"/>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Pupils will be informed of the importance of being safe on social netwo</w:t>
      </w:r>
      <w:r w:rsidR="00CD047B" w:rsidRPr="00CD047B">
        <w:rPr>
          <w:rFonts w:ascii="Century Gothic" w:eastAsia="Times New Roman" w:hAnsi="Century Gothic" w:cs="Arial"/>
          <w:sz w:val="22"/>
          <w:szCs w:val="22"/>
          <w:lang w:val="en"/>
        </w:rPr>
        <w:t>rking sites</w:t>
      </w:r>
      <w:r w:rsidRPr="00CD047B">
        <w:rPr>
          <w:rFonts w:ascii="Century Gothic" w:eastAsia="Times New Roman" w:hAnsi="Century Gothic" w:cs="Arial"/>
          <w:sz w:val="22"/>
          <w:szCs w:val="22"/>
          <w:lang w:val="en"/>
        </w:rPr>
        <w:t>. This will be strongly reinforced across all year groups during ICT lessons and all year groups look at different areas of safety through the digital literacy lessons.  </w:t>
      </w:r>
    </w:p>
    <w:p w14:paraId="3EAB9236"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Staff: </w:t>
      </w:r>
    </w:p>
    <w:p w14:paraId="5714EB0C" w14:textId="77777777" w:rsidR="00043BA8" w:rsidRPr="00CD047B" w:rsidRDefault="004863E2" w:rsidP="00E32E2D">
      <w:pPr>
        <w:numPr>
          <w:ilvl w:val="0"/>
          <w:numId w:val="19"/>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All </w:t>
      </w:r>
      <w:r w:rsidR="00115228" w:rsidRPr="00CD047B">
        <w:rPr>
          <w:rFonts w:ascii="Century Gothic" w:eastAsia="Times New Roman" w:hAnsi="Century Gothic" w:cs="Arial"/>
          <w:sz w:val="22"/>
          <w:szCs w:val="22"/>
          <w:lang w:val="en"/>
        </w:rPr>
        <w:t xml:space="preserve">staff will be given the </w:t>
      </w:r>
      <w:proofErr w:type="gramStart"/>
      <w:r w:rsidR="00115228" w:rsidRPr="00CD047B">
        <w:rPr>
          <w:rFonts w:ascii="Century Gothic" w:eastAsia="Times New Roman" w:hAnsi="Century Gothic" w:cs="Arial"/>
          <w:sz w:val="22"/>
          <w:szCs w:val="22"/>
          <w:lang w:val="en"/>
        </w:rPr>
        <w:t>School</w:t>
      </w:r>
      <w:proofErr w:type="gramEnd"/>
      <w:r w:rsidR="00115228" w:rsidRPr="00CD047B">
        <w:rPr>
          <w:rFonts w:ascii="Century Gothic" w:eastAsia="Times New Roman" w:hAnsi="Century Gothic" w:cs="Arial"/>
          <w:sz w:val="22"/>
          <w:szCs w:val="22"/>
          <w:lang w:val="en"/>
        </w:rPr>
        <w:t xml:space="preserv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-safety Policy and its importance explained.</w:t>
      </w:r>
    </w:p>
    <w:p w14:paraId="588A057F"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Parents: </w:t>
      </w:r>
    </w:p>
    <w:p w14:paraId="4201C6AF" w14:textId="77777777" w:rsidR="004863E2" w:rsidRPr="00CD047B" w:rsidRDefault="004863E2" w:rsidP="00E32E2D">
      <w:pPr>
        <w:numPr>
          <w:ilvl w:val="0"/>
          <w:numId w:val="20"/>
        </w:numPr>
        <w:spacing w:before="100" w:beforeAutospacing="1" w:after="100" w:afterAutospacing="1"/>
        <w:ind w:left="426"/>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Parents’ attenti</w:t>
      </w:r>
      <w:r w:rsidR="00115228" w:rsidRPr="00CD047B">
        <w:rPr>
          <w:rFonts w:ascii="Century Gothic" w:eastAsia="Times New Roman" w:hAnsi="Century Gothic" w:cs="Arial"/>
          <w:sz w:val="22"/>
          <w:szCs w:val="22"/>
          <w:lang w:val="en"/>
        </w:rPr>
        <w:t xml:space="preserve">on will be drawn to the </w:t>
      </w:r>
      <w:proofErr w:type="gramStart"/>
      <w:r w:rsidR="00115228" w:rsidRPr="00CD047B">
        <w:rPr>
          <w:rFonts w:ascii="Century Gothic" w:eastAsia="Times New Roman" w:hAnsi="Century Gothic" w:cs="Arial"/>
          <w:sz w:val="22"/>
          <w:szCs w:val="22"/>
          <w:lang w:val="en"/>
        </w:rPr>
        <w:t>School</w:t>
      </w:r>
      <w:proofErr w:type="gramEnd"/>
      <w:r w:rsidR="00115228" w:rsidRPr="00CD047B">
        <w:rPr>
          <w:rFonts w:ascii="Century Gothic" w:eastAsia="Times New Roman" w:hAnsi="Century Gothic" w:cs="Arial"/>
          <w:sz w:val="22"/>
          <w:szCs w:val="22"/>
          <w:lang w:val="en"/>
        </w:rPr>
        <w:t xml:space="preserve"> </w:t>
      </w:r>
      <w:r w:rsidR="001F57F7" w:rsidRPr="00CD047B">
        <w:rPr>
          <w:rFonts w:ascii="Century Gothic" w:eastAsia="Times New Roman" w:hAnsi="Century Gothic" w:cs="Arial"/>
          <w:sz w:val="22"/>
          <w:szCs w:val="22"/>
          <w:lang w:val="en"/>
        </w:rPr>
        <w:t>e</w:t>
      </w:r>
      <w:r w:rsidRPr="00CD047B">
        <w:rPr>
          <w:rFonts w:ascii="Century Gothic" w:eastAsia="Times New Roman" w:hAnsi="Century Gothic" w:cs="Arial"/>
          <w:sz w:val="22"/>
          <w:szCs w:val="22"/>
          <w:lang w:val="en"/>
        </w:rPr>
        <w:t xml:space="preserve">-safety Policy in newsletters and on the school Website. </w:t>
      </w:r>
    </w:p>
    <w:p w14:paraId="592FF07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F296E69" w14:textId="77777777" w:rsidR="004863E2" w:rsidRPr="00CD047B"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Further Resources</w:t>
      </w:r>
    </w:p>
    <w:p w14:paraId="137D6FD0" w14:textId="77777777" w:rsidR="00115228" w:rsidRPr="00CD047B" w:rsidRDefault="00115228" w:rsidP="004863E2">
      <w:pPr>
        <w:rPr>
          <w:rFonts w:ascii="Century Gothic" w:eastAsia="Times New Roman" w:hAnsi="Century Gothic" w:cs="Arial"/>
          <w:sz w:val="22"/>
          <w:szCs w:val="22"/>
          <w:lang w:val="en"/>
        </w:rPr>
      </w:pPr>
    </w:p>
    <w:p w14:paraId="4E3744D8"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We have found these web sites useful for e-safety advice and information.                                              </w:t>
      </w:r>
    </w:p>
    <w:p w14:paraId="3958FAD8"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0"/>
        <w:gridCol w:w="4676"/>
      </w:tblGrid>
      <w:tr w:rsidR="004863E2" w:rsidRPr="00CD047B" w14:paraId="6679587A" w14:textId="77777777" w:rsidTr="004863E2">
        <w:trPr>
          <w:trHeight w:val="450"/>
        </w:trPr>
        <w:tc>
          <w:tcPr>
            <w:tcW w:w="4755" w:type="dxa"/>
            <w:tcBorders>
              <w:top w:val="outset" w:sz="6" w:space="0" w:color="auto"/>
              <w:left w:val="outset" w:sz="6" w:space="0" w:color="auto"/>
              <w:bottom w:val="outset" w:sz="6" w:space="0" w:color="auto"/>
              <w:right w:val="outset" w:sz="6" w:space="0" w:color="auto"/>
            </w:tcBorders>
            <w:vAlign w:val="center"/>
            <w:hideMark/>
          </w:tcPr>
          <w:p w14:paraId="259C0B49" w14:textId="77777777" w:rsidR="004863E2" w:rsidRPr="00CD047B" w:rsidRDefault="004863E2" w:rsidP="004863E2">
            <w:pPr>
              <w:rPr>
                <w:rFonts w:ascii="Century Gothic" w:eastAsia="Times New Roman" w:hAnsi="Century Gothic" w:cs="Arial"/>
                <w:sz w:val="22"/>
                <w:szCs w:val="22"/>
              </w:rPr>
            </w:pPr>
            <w:r w:rsidRPr="00CD047B">
              <w:rPr>
                <w:rFonts w:ascii="Century Gothic" w:eastAsia="Times New Roman" w:hAnsi="Century Gothic" w:cs="Arial"/>
                <w:sz w:val="22"/>
                <w:szCs w:val="22"/>
              </w:rPr>
              <w:t xml:space="preserve">http://www.thinkuknow.co.uk/ </w:t>
            </w:r>
          </w:p>
        </w:tc>
        <w:tc>
          <w:tcPr>
            <w:tcW w:w="4755" w:type="dxa"/>
            <w:tcBorders>
              <w:top w:val="outset" w:sz="6" w:space="0" w:color="auto"/>
              <w:left w:val="outset" w:sz="6" w:space="0" w:color="auto"/>
              <w:bottom w:val="outset" w:sz="6" w:space="0" w:color="auto"/>
              <w:right w:val="outset" w:sz="6" w:space="0" w:color="auto"/>
            </w:tcBorders>
            <w:vAlign w:val="center"/>
            <w:hideMark/>
          </w:tcPr>
          <w:p w14:paraId="6E69A8B0" w14:textId="77777777" w:rsidR="004863E2" w:rsidRPr="00CD047B" w:rsidRDefault="004863E2" w:rsidP="004863E2">
            <w:pPr>
              <w:rPr>
                <w:rFonts w:ascii="Century Gothic" w:eastAsia="Times New Roman" w:hAnsi="Century Gothic" w:cs="Arial"/>
                <w:sz w:val="22"/>
                <w:szCs w:val="22"/>
              </w:rPr>
            </w:pPr>
            <w:r w:rsidRPr="00CD047B">
              <w:rPr>
                <w:rFonts w:ascii="Century Gothic" w:eastAsia="Times New Roman" w:hAnsi="Century Gothic" w:cs="Arial"/>
                <w:sz w:val="22"/>
                <w:szCs w:val="22"/>
              </w:rPr>
              <w:t xml:space="preserve">Set up by the Police with lots of information for parents and staff including a place to report abuse. </w:t>
            </w:r>
          </w:p>
        </w:tc>
      </w:tr>
      <w:tr w:rsidR="004863E2" w:rsidRPr="00CD047B" w14:paraId="60D3BDB4" w14:textId="77777777" w:rsidTr="004863E2">
        <w:trPr>
          <w:trHeight w:val="450"/>
        </w:trPr>
        <w:tc>
          <w:tcPr>
            <w:tcW w:w="4755" w:type="dxa"/>
            <w:tcBorders>
              <w:top w:val="outset" w:sz="6" w:space="0" w:color="auto"/>
              <w:left w:val="outset" w:sz="6" w:space="0" w:color="auto"/>
              <w:bottom w:val="outset" w:sz="6" w:space="0" w:color="auto"/>
              <w:right w:val="outset" w:sz="6" w:space="0" w:color="auto"/>
            </w:tcBorders>
            <w:vAlign w:val="center"/>
            <w:hideMark/>
          </w:tcPr>
          <w:p w14:paraId="584439EE" w14:textId="77777777" w:rsidR="004863E2" w:rsidRPr="00CD047B" w:rsidRDefault="004863E2" w:rsidP="004863E2">
            <w:pPr>
              <w:rPr>
                <w:rFonts w:ascii="Century Gothic" w:eastAsia="Times New Roman" w:hAnsi="Century Gothic" w:cs="Arial"/>
                <w:sz w:val="22"/>
                <w:szCs w:val="22"/>
              </w:rPr>
            </w:pPr>
            <w:r w:rsidRPr="00CD047B">
              <w:rPr>
                <w:rFonts w:ascii="Century Gothic" w:eastAsia="Times New Roman" w:hAnsi="Century Gothic" w:cs="Arial"/>
                <w:sz w:val="22"/>
                <w:szCs w:val="22"/>
              </w:rPr>
              <w:t xml:space="preserve">http://www.childnet-int.org/ </w:t>
            </w:r>
          </w:p>
        </w:tc>
        <w:tc>
          <w:tcPr>
            <w:tcW w:w="4755" w:type="dxa"/>
            <w:tcBorders>
              <w:top w:val="outset" w:sz="6" w:space="0" w:color="auto"/>
              <w:left w:val="outset" w:sz="6" w:space="0" w:color="auto"/>
              <w:bottom w:val="outset" w:sz="6" w:space="0" w:color="auto"/>
              <w:right w:val="outset" w:sz="6" w:space="0" w:color="auto"/>
            </w:tcBorders>
            <w:vAlign w:val="center"/>
            <w:hideMark/>
          </w:tcPr>
          <w:p w14:paraId="4C6F31BB" w14:textId="77777777" w:rsidR="004863E2" w:rsidRPr="00CD047B" w:rsidRDefault="004863E2" w:rsidP="004863E2">
            <w:pPr>
              <w:rPr>
                <w:rFonts w:ascii="Century Gothic" w:eastAsia="Times New Roman" w:hAnsi="Century Gothic" w:cs="Arial"/>
                <w:sz w:val="22"/>
                <w:szCs w:val="22"/>
              </w:rPr>
            </w:pPr>
            <w:r w:rsidRPr="00CD047B">
              <w:rPr>
                <w:rFonts w:ascii="Century Gothic" w:eastAsia="Times New Roman" w:hAnsi="Century Gothic" w:cs="Arial"/>
                <w:sz w:val="22"/>
                <w:szCs w:val="22"/>
              </w:rPr>
              <w:t xml:space="preserve">Non-profit organisation working with others to “help make the Internet a great and safe place for children”. </w:t>
            </w:r>
          </w:p>
        </w:tc>
      </w:tr>
    </w:tbl>
    <w:p w14:paraId="36219C60"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278DDA0"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31DB194B" w14:textId="77777777" w:rsidR="00CD047B" w:rsidRDefault="00CD047B" w:rsidP="004863E2">
      <w:pPr>
        <w:rPr>
          <w:rFonts w:ascii="Century Gothic" w:eastAsia="Times New Roman" w:hAnsi="Century Gothic" w:cs="Arial"/>
          <w:b/>
          <w:bCs/>
          <w:sz w:val="22"/>
          <w:szCs w:val="22"/>
          <w:lang w:val="en"/>
        </w:rPr>
      </w:pPr>
    </w:p>
    <w:p w14:paraId="3D6627BD" w14:textId="77777777" w:rsidR="00CD047B" w:rsidRDefault="00CD047B" w:rsidP="004863E2">
      <w:pPr>
        <w:rPr>
          <w:rFonts w:ascii="Century Gothic" w:eastAsia="Times New Roman" w:hAnsi="Century Gothic" w:cs="Arial"/>
          <w:b/>
          <w:bCs/>
          <w:sz w:val="22"/>
          <w:szCs w:val="22"/>
          <w:lang w:val="en"/>
        </w:rPr>
      </w:pPr>
    </w:p>
    <w:p w14:paraId="57839FDB"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Appendix 1 – AUPs</w:t>
      </w:r>
    </w:p>
    <w:p w14:paraId="6F987237"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662AA21" w14:textId="77777777" w:rsidR="004863E2" w:rsidRPr="00CD047B" w:rsidRDefault="004863E2" w:rsidP="004863E2">
      <w:pPr>
        <w:rPr>
          <w:rFonts w:ascii="Century Gothic" w:eastAsia="Times New Roman" w:hAnsi="Century Gothic" w:cs="Arial"/>
          <w:b/>
          <w:bCs/>
          <w:sz w:val="22"/>
          <w:szCs w:val="22"/>
          <w:lang w:val="en"/>
        </w:rPr>
      </w:pPr>
      <w:r w:rsidRPr="00CD047B">
        <w:rPr>
          <w:rFonts w:ascii="Century Gothic" w:eastAsia="Times New Roman" w:hAnsi="Century Gothic" w:cs="Arial"/>
          <w:b/>
          <w:bCs/>
          <w:sz w:val="22"/>
          <w:szCs w:val="22"/>
          <w:lang w:val="en"/>
        </w:rPr>
        <w:t>AUP for learners in KS1</w:t>
      </w:r>
    </w:p>
    <w:p w14:paraId="5225A175" w14:textId="77777777" w:rsidR="00115228" w:rsidRPr="00CD047B" w:rsidRDefault="00115228" w:rsidP="004863E2">
      <w:pPr>
        <w:rPr>
          <w:rFonts w:ascii="Century Gothic" w:eastAsia="Times New Roman" w:hAnsi="Century Gothic" w:cs="Arial"/>
          <w:sz w:val="22"/>
          <w:szCs w:val="22"/>
          <w:lang w:val="en"/>
        </w:rPr>
      </w:pPr>
    </w:p>
    <w:p w14:paraId="08AFEDCF"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I want to feel safe all the time. </w:t>
      </w:r>
    </w:p>
    <w:p w14:paraId="6042CBAE"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I agree that I will:</w:t>
      </w:r>
    </w:p>
    <w:p w14:paraId="7D8CB5DD" w14:textId="77777777" w:rsidR="00043BA8" w:rsidRPr="00CD047B" w:rsidRDefault="00043BA8" w:rsidP="004863E2">
      <w:pPr>
        <w:rPr>
          <w:rFonts w:ascii="Century Gothic" w:eastAsia="Times New Roman" w:hAnsi="Century Gothic" w:cs="Arial"/>
          <w:sz w:val="22"/>
          <w:szCs w:val="22"/>
          <w:lang w:val="en"/>
        </w:rPr>
      </w:pPr>
    </w:p>
    <w:p w14:paraId="1A29CF75"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always keep my passwords a secret</w:t>
      </w:r>
    </w:p>
    <w:p w14:paraId="51086BD5"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open pages which my teacher has said are OK</w:t>
      </w:r>
    </w:p>
    <w:p w14:paraId="4B1DAA49"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work with people I know in real life</w:t>
      </w:r>
    </w:p>
    <w:p w14:paraId="4C1A9F8A"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tell my teacher if anything makes me feel scared or uncomfortable on the internet</w:t>
      </w:r>
    </w:p>
    <w:p w14:paraId="346755FD"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make sure all messages I send are polite</w:t>
      </w:r>
    </w:p>
    <w:p w14:paraId="7B5A911D"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show my teacher if I get a nasty message</w:t>
      </w:r>
    </w:p>
    <w:p w14:paraId="5C7E0D4E"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not reply to any nasty message or anything which makes me</w:t>
      </w:r>
      <w:r w:rsidRPr="00CD047B">
        <w:rPr>
          <w:rFonts w:ascii="Century Gothic" w:eastAsia="Times New Roman" w:hAnsi="Century Gothic" w:cs="Arial"/>
          <w:sz w:val="22"/>
          <w:szCs w:val="22"/>
          <w:lang w:val="en"/>
        </w:rPr>
        <w:br/>
        <w:t>feel uncomfortable</w:t>
      </w:r>
    </w:p>
    <w:p w14:paraId="6AD14845"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not give my mobile phone number to anyone who is not a</w:t>
      </w:r>
      <w:r w:rsidRPr="00CD047B">
        <w:rPr>
          <w:rFonts w:ascii="Century Gothic" w:eastAsia="Times New Roman" w:hAnsi="Century Gothic" w:cs="Arial"/>
          <w:sz w:val="22"/>
          <w:szCs w:val="22"/>
          <w:lang w:val="en"/>
        </w:rPr>
        <w:br/>
        <w:t>friend in real life</w:t>
      </w:r>
    </w:p>
    <w:p w14:paraId="79CE5E39"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email people I know or if my teacher agrees</w:t>
      </w:r>
    </w:p>
    <w:p w14:paraId="7D01A4EB"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use my school email</w:t>
      </w:r>
    </w:p>
    <w:p w14:paraId="4320C115"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talk to my teacher before using anything on the internet</w:t>
      </w:r>
    </w:p>
    <w:p w14:paraId="5A9C2A41" w14:textId="77777777" w:rsidR="004863E2" w:rsidRPr="00CD047B" w:rsidRDefault="004863E2" w:rsidP="5DD93462">
      <w:pPr>
        <w:numPr>
          <w:ilvl w:val="0"/>
          <w:numId w:val="21"/>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not tell people about myself </w:t>
      </w:r>
      <w:proofErr w:type="gramStart"/>
      <w:r w:rsidRPr="5DD93462">
        <w:rPr>
          <w:rFonts w:ascii="Century Gothic" w:eastAsia="Times New Roman" w:hAnsi="Century Gothic" w:cs="Arial"/>
          <w:sz w:val="22"/>
          <w:szCs w:val="22"/>
          <w:lang w:val="en-US"/>
        </w:rPr>
        <w:t>online  (</w:t>
      </w:r>
      <w:proofErr w:type="gramEnd"/>
      <w:r w:rsidRPr="5DD93462">
        <w:rPr>
          <w:rFonts w:ascii="Century Gothic" w:eastAsia="Times New Roman" w:hAnsi="Century Gothic" w:cs="Arial"/>
          <w:sz w:val="22"/>
          <w:szCs w:val="22"/>
          <w:lang w:val="en-US"/>
        </w:rPr>
        <w:t>I will not tell them my name, anything about my home and family and pets)</w:t>
      </w:r>
    </w:p>
    <w:p w14:paraId="340DE178"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not upload photographs of myself without asking a teacher </w:t>
      </w:r>
    </w:p>
    <w:p w14:paraId="138F9AFA" w14:textId="77777777" w:rsidR="004863E2" w:rsidRPr="00CD047B" w:rsidRDefault="004863E2" w:rsidP="00043BA8">
      <w:pPr>
        <w:numPr>
          <w:ilvl w:val="0"/>
          <w:numId w:val="21"/>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never agree to meet a stranger</w:t>
      </w:r>
    </w:p>
    <w:p w14:paraId="07392F42"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37D6A090" w14:textId="77777777" w:rsidR="00043BA8" w:rsidRPr="00CD047B" w:rsidRDefault="00043BA8" w:rsidP="004863E2">
      <w:pPr>
        <w:rPr>
          <w:rFonts w:ascii="Century Gothic" w:eastAsia="Times New Roman" w:hAnsi="Century Gothic" w:cs="Arial"/>
          <w:b/>
          <w:bCs/>
          <w:sz w:val="22"/>
          <w:szCs w:val="22"/>
          <w:lang w:val="en"/>
        </w:rPr>
      </w:pPr>
    </w:p>
    <w:p w14:paraId="3FDA86E2" w14:textId="77777777" w:rsidR="00043BA8" w:rsidRPr="00CD047B" w:rsidRDefault="00043BA8" w:rsidP="004863E2">
      <w:pPr>
        <w:rPr>
          <w:rFonts w:ascii="Century Gothic" w:eastAsia="Times New Roman" w:hAnsi="Century Gothic" w:cs="Arial"/>
          <w:b/>
          <w:bCs/>
          <w:sz w:val="22"/>
          <w:szCs w:val="22"/>
          <w:lang w:val="en"/>
        </w:rPr>
      </w:pPr>
    </w:p>
    <w:p w14:paraId="3D756C63" w14:textId="77777777" w:rsidR="00043BA8" w:rsidRPr="00CD047B" w:rsidRDefault="00043BA8" w:rsidP="004863E2">
      <w:pPr>
        <w:rPr>
          <w:rFonts w:ascii="Century Gothic" w:eastAsia="Times New Roman" w:hAnsi="Century Gothic" w:cs="Arial"/>
          <w:b/>
          <w:bCs/>
          <w:sz w:val="22"/>
          <w:szCs w:val="22"/>
          <w:lang w:val="en"/>
        </w:rPr>
      </w:pPr>
    </w:p>
    <w:p w14:paraId="5CCBD519"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Anything I do on the computer may be seen by someone else.</w:t>
      </w:r>
    </w:p>
    <w:p w14:paraId="12BB16B2"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I am aware of the CEOP report button and know when to use it.</w:t>
      </w:r>
    </w:p>
    <w:p w14:paraId="2E6272BF"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1D8D930"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710CB12"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i/>
          <w:iCs/>
          <w:sz w:val="22"/>
          <w:szCs w:val="22"/>
          <w:lang w:val="en"/>
        </w:rPr>
        <w:t>Signed ……………………………………………</w:t>
      </w:r>
      <w:proofErr w:type="gramStart"/>
      <w:r w:rsidRPr="00CD047B">
        <w:rPr>
          <w:rFonts w:ascii="Century Gothic" w:eastAsia="Times New Roman" w:hAnsi="Century Gothic" w:cs="Arial"/>
          <w:b/>
          <w:bCs/>
          <w:i/>
          <w:iCs/>
          <w:sz w:val="22"/>
          <w:szCs w:val="22"/>
          <w:lang w:val="en"/>
        </w:rPr>
        <w:t>…..</w:t>
      </w:r>
      <w:proofErr w:type="gramEnd"/>
    </w:p>
    <w:p w14:paraId="6A4B5A10"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7CB008F"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71E16B9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FE9E43C" w14:textId="77777777" w:rsidR="00CD047B" w:rsidRDefault="00CD047B" w:rsidP="004863E2">
      <w:pPr>
        <w:rPr>
          <w:rFonts w:ascii="Century Gothic" w:eastAsia="Times New Roman" w:hAnsi="Century Gothic" w:cs="Arial"/>
          <w:b/>
          <w:bCs/>
          <w:sz w:val="22"/>
          <w:szCs w:val="22"/>
          <w:lang w:val="en"/>
        </w:rPr>
      </w:pPr>
    </w:p>
    <w:p w14:paraId="7AE5C436" w14:textId="77777777" w:rsidR="00CD047B" w:rsidRDefault="00CD047B" w:rsidP="004863E2">
      <w:pPr>
        <w:rPr>
          <w:rFonts w:ascii="Century Gothic" w:eastAsia="Times New Roman" w:hAnsi="Century Gothic" w:cs="Arial"/>
          <w:b/>
          <w:bCs/>
          <w:sz w:val="22"/>
          <w:szCs w:val="22"/>
          <w:lang w:val="en"/>
        </w:rPr>
      </w:pPr>
    </w:p>
    <w:p w14:paraId="5BA5338B" w14:textId="77777777" w:rsidR="00CD047B" w:rsidRDefault="00CD047B" w:rsidP="004863E2">
      <w:pPr>
        <w:rPr>
          <w:rFonts w:ascii="Century Gothic" w:eastAsia="Times New Roman" w:hAnsi="Century Gothic" w:cs="Arial"/>
          <w:b/>
          <w:bCs/>
          <w:sz w:val="22"/>
          <w:szCs w:val="22"/>
          <w:lang w:val="en"/>
        </w:rPr>
      </w:pPr>
    </w:p>
    <w:p w14:paraId="6BB732EF" w14:textId="77777777" w:rsidR="00CD047B" w:rsidRDefault="00CD047B" w:rsidP="004863E2">
      <w:pPr>
        <w:rPr>
          <w:rFonts w:ascii="Century Gothic" w:eastAsia="Times New Roman" w:hAnsi="Century Gothic" w:cs="Arial"/>
          <w:b/>
          <w:bCs/>
          <w:sz w:val="22"/>
          <w:szCs w:val="22"/>
          <w:lang w:val="en"/>
        </w:rPr>
      </w:pPr>
    </w:p>
    <w:p w14:paraId="6E29FA0D" w14:textId="77777777" w:rsidR="00CD047B" w:rsidRDefault="00CD047B" w:rsidP="004863E2">
      <w:pPr>
        <w:rPr>
          <w:rFonts w:ascii="Century Gothic" w:eastAsia="Times New Roman" w:hAnsi="Century Gothic" w:cs="Arial"/>
          <w:b/>
          <w:bCs/>
          <w:sz w:val="22"/>
          <w:szCs w:val="22"/>
          <w:lang w:val="en"/>
        </w:rPr>
      </w:pPr>
    </w:p>
    <w:p w14:paraId="5B6AAF0B" w14:textId="707E7371" w:rsidR="00CD047B" w:rsidRDefault="00CD047B" w:rsidP="004863E2">
      <w:pPr>
        <w:rPr>
          <w:rFonts w:ascii="Century Gothic" w:eastAsia="Times New Roman" w:hAnsi="Century Gothic" w:cs="Arial"/>
          <w:b/>
          <w:bCs/>
          <w:sz w:val="22"/>
          <w:szCs w:val="22"/>
          <w:lang w:val="en"/>
        </w:rPr>
      </w:pPr>
    </w:p>
    <w:p w14:paraId="3E1FB0A2" w14:textId="60C816FC" w:rsidR="00881AA4" w:rsidRDefault="00881AA4" w:rsidP="004863E2">
      <w:pPr>
        <w:rPr>
          <w:rFonts w:ascii="Century Gothic" w:eastAsia="Times New Roman" w:hAnsi="Century Gothic" w:cs="Arial"/>
          <w:b/>
          <w:bCs/>
          <w:sz w:val="22"/>
          <w:szCs w:val="22"/>
          <w:lang w:val="en"/>
        </w:rPr>
      </w:pPr>
    </w:p>
    <w:p w14:paraId="77269D1B" w14:textId="1F6613AA" w:rsidR="00881AA4" w:rsidRDefault="00881AA4" w:rsidP="004863E2">
      <w:pPr>
        <w:rPr>
          <w:rFonts w:ascii="Century Gothic" w:eastAsia="Times New Roman" w:hAnsi="Century Gothic" w:cs="Arial"/>
          <w:b/>
          <w:bCs/>
          <w:sz w:val="22"/>
          <w:szCs w:val="22"/>
          <w:lang w:val="en"/>
        </w:rPr>
      </w:pPr>
    </w:p>
    <w:p w14:paraId="2A0D282B" w14:textId="55CAB111" w:rsidR="00881AA4" w:rsidRDefault="00881AA4" w:rsidP="004863E2">
      <w:pPr>
        <w:rPr>
          <w:rFonts w:ascii="Century Gothic" w:eastAsia="Times New Roman" w:hAnsi="Century Gothic" w:cs="Arial"/>
          <w:b/>
          <w:bCs/>
          <w:sz w:val="22"/>
          <w:szCs w:val="22"/>
          <w:lang w:val="en"/>
        </w:rPr>
      </w:pPr>
    </w:p>
    <w:p w14:paraId="5BF7C2E6" w14:textId="4AFCD6B5" w:rsidR="00881AA4" w:rsidRDefault="00881AA4" w:rsidP="004863E2">
      <w:pPr>
        <w:rPr>
          <w:rFonts w:ascii="Century Gothic" w:eastAsia="Times New Roman" w:hAnsi="Century Gothic" w:cs="Arial"/>
          <w:b/>
          <w:bCs/>
          <w:sz w:val="22"/>
          <w:szCs w:val="22"/>
          <w:lang w:val="en"/>
        </w:rPr>
      </w:pPr>
    </w:p>
    <w:p w14:paraId="60C5BFD5" w14:textId="1D5D45AB" w:rsidR="00881AA4" w:rsidRDefault="00881AA4" w:rsidP="004863E2">
      <w:pPr>
        <w:rPr>
          <w:rFonts w:ascii="Century Gothic" w:eastAsia="Times New Roman" w:hAnsi="Century Gothic" w:cs="Arial"/>
          <w:b/>
          <w:bCs/>
          <w:sz w:val="22"/>
          <w:szCs w:val="22"/>
          <w:lang w:val="en"/>
        </w:rPr>
      </w:pPr>
    </w:p>
    <w:p w14:paraId="1E466B31" w14:textId="0E8B07E0" w:rsidR="00881AA4" w:rsidRDefault="00881AA4" w:rsidP="004863E2">
      <w:pPr>
        <w:rPr>
          <w:rFonts w:ascii="Century Gothic" w:eastAsia="Times New Roman" w:hAnsi="Century Gothic" w:cs="Arial"/>
          <w:b/>
          <w:bCs/>
          <w:sz w:val="22"/>
          <w:szCs w:val="22"/>
          <w:lang w:val="en"/>
        </w:rPr>
      </w:pPr>
    </w:p>
    <w:p w14:paraId="06B9E463" w14:textId="247B4C6F" w:rsidR="00881AA4" w:rsidRDefault="00881AA4" w:rsidP="004863E2">
      <w:pPr>
        <w:rPr>
          <w:rFonts w:ascii="Century Gothic" w:eastAsia="Times New Roman" w:hAnsi="Century Gothic" w:cs="Arial"/>
          <w:b/>
          <w:bCs/>
          <w:sz w:val="22"/>
          <w:szCs w:val="22"/>
          <w:lang w:val="en"/>
        </w:rPr>
      </w:pPr>
    </w:p>
    <w:p w14:paraId="29300715" w14:textId="328C726B" w:rsidR="00881AA4" w:rsidRDefault="00881AA4" w:rsidP="004863E2">
      <w:pPr>
        <w:rPr>
          <w:rFonts w:ascii="Century Gothic" w:eastAsia="Times New Roman" w:hAnsi="Century Gothic" w:cs="Arial"/>
          <w:b/>
          <w:bCs/>
          <w:sz w:val="22"/>
          <w:szCs w:val="22"/>
          <w:lang w:val="en"/>
        </w:rPr>
      </w:pPr>
    </w:p>
    <w:p w14:paraId="510E38C7" w14:textId="29A51631" w:rsidR="00881AA4" w:rsidRDefault="00881AA4" w:rsidP="004863E2">
      <w:pPr>
        <w:rPr>
          <w:rFonts w:ascii="Century Gothic" w:eastAsia="Times New Roman" w:hAnsi="Century Gothic" w:cs="Arial"/>
          <w:b/>
          <w:bCs/>
          <w:sz w:val="22"/>
          <w:szCs w:val="22"/>
          <w:lang w:val="en"/>
        </w:rPr>
      </w:pPr>
    </w:p>
    <w:p w14:paraId="3D511EDB" w14:textId="77777777" w:rsidR="00881AA4" w:rsidRDefault="00881AA4" w:rsidP="004863E2">
      <w:pPr>
        <w:rPr>
          <w:rFonts w:ascii="Century Gothic" w:eastAsia="Times New Roman" w:hAnsi="Century Gothic" w:cs="Arial"/>
          <w:b/>
          <w:bCs/>
          <w:sz w:val="22"/>
          <w:szCs w:val="22"/>
          <w:lang w:val="en"/>
        </w:rPr>
      </w:pPr>
    </w:p>
    <w:p w14:paraId="26CA2F9C" w14:textId="77777777" w:rsidR="00CD047B" w:rsidRDefault="00CD047B" w:rsidP="004863E2">
      <w:pPr>
        <w:rPr>
          <w:rFonts w:ascii="Century Gothic" w:eastAsia="Times New Roman" w:hAnsi="Century Gothic" w:cs="Arial"/>
          <w:b/>
          <w:bCs/>
          <w:sz w:val="22"/>
          <w:szCs w:val="22"/>
          <w:lang w:val="en"/>
        </w:rPr>
      </w:pPr>
    </w:p>
    <w:p w14:paraId="35913BC1" w14:textId="77777777" w:rsidR="00CD047B" w:rsidRDefault="00CD047B" w:rsidP="004863E2">
      <w:pPr>
        <w:rPr>
          <w:rFonts w:ascii="Century Gothic" w:eastAsia="Times New Roman" w:hAnsi="Century Gothic" w:cs="Arial"/>
          <w:b/>
          <w:bCs/>
          <w:sz w:val="22"/>
          <w:szCs w:val="22"/>
          <w:lang w:val="en"/>
        </w:rPr>
      </w:pPr>
    </w:p>
    <w:p w14:paraId="1FAE2AE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Appendix 2 – AUP</w:t>
      </w:r>
    </w:p>
    <w:p w14:paraId="77B117A4"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5FE4D71A" w14:textId="77777777" w:rsidR="004863E2" w:rsidRPr="00CD047B" w:rsidRDefault="004863E2" w:rsidP="004863E2">
      <w:pPr>
        <w:rPr>
          <w:rFonts w:ascii="Century Gothic" w:eastAsia="Times New Roman" w:hAnsi="Century Gothic" w:cs="Arial"/>
          <w:b/>
          <w:bCs/>
          <w:sz w:val="22"/>
          <w:szCs w:val="22"/>
          <w:lang w:val="en"/>
        </w:rPr>
      </w:pPr>
      <w:r w:rsidRPr="00CD047B">
        <w:rPr>
          <w:rFonts w:ascii="Century Gothic" w:eastAsia="Times New Roman" w:hAnsi="Century Gothic" w:cs="Arial"/>
          <w:b/>
          <w:bCs/>
          <w:sz w:val="22"/>
          <w:szCs w:val="22"/>
          <w:lang w:val="en"/>
        </w:rPr>
        <w:t>AUP for learners in KS2</w:t>
      </w:r>
    </w:p>
    <w:p w14:paraId="691CE945" w14:textId="77777777" w:rsidR="00043BA8" w:rsidRPr="00CD047B" w:rsidRDefault="00043BA8" w:rsidP="004863E2">
      <w:pPr>
        <w:rPr>
          <w:rFonts w:ascii="Century Gothic" w:eastAsia="Times New Roman" w:hAnsi="Century Gothic" w:cs="Arial"/>
          <w:sz w:val="22"/>
          <w:szCs w:val="22"/>
          <w:lang w:val="en"/>
        </w:rPr>
      </w:pPr>
    </w:p>
    <w:p w14:paraId="152DDA54" w14:textId="77777777" w:rsidR="00043BA8" w:rsidRPr="00CD047B" w:rsidRDefault="004863E2" w:rsidP="004863E2">
      <w:pPr>
        <w:rPr>
          <w:rFonts w:ascii="Century Gothic" w:eastAsia="Times New Roman" w:hAnsi="Century Gothic" w:cs="Arial"/>
          <w:b/>
          <w:bCs/>
          <w:sz w:val="22"/>
          <w:szCs w:val="22"/>
          <w:lang w:val="en"/>
        </w:rPr>
      </w:pPr>
      <w:r w:rsidRPr="00CD047B">
        <w:rPr>
          <w:rFonts w:ascii="Century Gothic" w:eastAsia="Times New Roman" w:hAnsi="Century Gothic" w:cs="Arial"/>
          <w:b/>
          <w:bCs/>
          <w:sz w:val="22"/>
          <w:szCs w:val="22"/>
          <w:lang w:val="en"/>
        </w:rPr>
        <w:t>When I am using the computer or other technologies, I want to feel safe all the time. </w:t>
      </w:r>
    </w:p>
    <w:p w14:paraId="1B1D8F53"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 </w:t>
      </w:r>
    </w:p>
    <w:p w14:paraId="58102F94"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I agree that I will:</w:t>
      </w:r>
    </w:p>
    <w:p w14:paraId="7FFE2517" w14:textId="77777777" w:rsidR="00043BA8" w:rsidRPr="00CD047B" w:rsidRDefault="00043BA8" w:rsidP="004863E2">
      <w:pPr>
        <w:rPr>
          <w:rFonts w:ascii="Century Gothic" w:eastAsia="Times New Roman" w:hAnsi="Century Gothic" w:cs="Arial"/>
          <w:sz w:val="22"/>
          <w:szCs w:val="22"/>
          <w:lang w:val="en"/>
        </w:rPr>
      </w:pPr>
    </w:p>
    <w:p w14:paraId="53E1EBE0"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always keep my passwords a secret</w:t>
      </w:r>
    </w:p>
    <w:p w14:paraId="1D22C86B"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use, move and share personal data securely</w:t>
      </w:r>
    </w:p>
    <w:p w14:paraId="5A6F74C1"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only visit sites which are appropriate </w:t>
      </w:r>
    </w:p>
    <w:p w14:paraId="00DEFFB0"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work in collaboration only with people my school has approved and will deny access to others</w:t>
      </w:r>
    </w:p>
    <w:p w14:paraId="0603A1D0"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respect the school network security</w:t>
      </w:r>
    </w:p>
    <w:p w14:paraId="546355BF"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make sure all messages I send are respectful</w:t>
      </w:r>
    </w:p>
    <w:p w14:paraId="01DD53AB"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show a responsible adult any content that makes me feel unsafe or uncomfortable</w:t>
      </w:r>
    </w:p>
    <w:p w14:paraId="22DF8217"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not reply to any nasty message or anything which makes me feel uncomfortable</w:t>
      </w:r>
    </w:p>
    <w:p w14:paraId="738E8452"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not use my own mobile device in school unless I am given permission</w:t>
      </w:r>
    </w:p>
    <w:p w14:paraId="3D773813"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give my mobile phone number to friends I know in real life and trust</w:t>
      </w:r>
    </w:p>
    <w:p w14:paraId="21AEF52A"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email people I know or approved by my school</w:t>
      </w:r>
    </w:p>
    <w:p w14:paraId="500011F1"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use email which has been provided by school</w:t>
      </w:r>
    </w:p>
    <w:p w14:paraId="2DBD218B"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obtain permission from a teacher before I order online</w:t>
      </w:r>
    </w:p>
    <w:p w14:paraId="4BBCA6EA"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discuss and agree my use of a social networking site with a responsible adult before joining</w:t>
      </w:r>
    </w:p>
    <w:p w14:paraId="1F5C3B8C"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always follow the terms and conditions when using a site</w:t>
      </w:r>
    </w:p>
    <w:p w14:paraId="306529D9"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always keep my personal details private. (my name, family information, journey to school, my pets and hobbies are all examples of personal details)</w:t>
      </w:r>
    </w:p>
    <w:p w14:paraId="34034851" w14:textId="77777777" w:rsidR="004863E2" w:rsidRPr="00CD047B" w:rsidRDefault="004863E2" w:rsidP="5FB7D330">
      <w:pPr>
        <w:numPr>
          <w:ilvl w:val="0"/>
          <w:numId w:val="21"/>
        </w:numPr>
        <w:ind w:left="0"/>
        <w:rPr>
          <w:rFonts w:ascii="Century Gothic" w:eastAsia="Times New Roman" w:hAnsi="Century Gothic" w:cs="Arial"/>
          <w:sz w:val="22"/>
          <w:szCs w:val="22"/>
          <w:lang w:val="en-US"/>
        </w:rPr>
      </w:pPr>
      <w:r w:rsidRPr="5FB7D330">
        <w:rPr>
          <w:rFonts w:ascii="Century Gothic" w:eastAsia="Times New Roman" w:hAnsi="Century Gothic" w:cs="Arial"/>
          <w:sz w:val="22"/>
          <w:szCs w:val="22"/>
          <w:lang w:val="en-US"/>
        </w:rPr>
        <w:t xml:space="preserve">always check with a responsible </w:t>
      </w:r>
      <w:proofErr w:type="gramStart"/>
      <w:r w:rsidRPr="5FB7D330">
        <w:rPr>
          <w:rFonts w:ascii="Century Gothic" w:eastAsia="Times New Roman" w:hAnsi="Century Gothic" w:cs="Arial"/>
          <w:sz w:val="22"/>
          <w:szCs w:val="22"/>
          <w:lang w:val="en-US"/>
        </w:rPr>
        <w:t>adult  before</w:t>
      </w:r>
      <w:proofErr w:type="gramEnd"/>
      <w:r w:rsidRPr="5FB7D330">
        <w:rPr>
          <w:rFonts w:ascii="Century Gothic" w:eastAsia="Times New Roman" w:hAnsi="Century Gothic" w:cs="Arial"/>
          <w:sz w:val="22"/>
          <w:szCs w:val="22"/>
          <w:lang w:val="en-US"/>
        </w:rPr>
        <w:t xml:space="preserve"> I share images of myself or others</w:t>
      </w:r>
    </w:p>
    <w:p w14:paraId="7CFA2722"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only create and share content that is legal</w:t>
      </w:r>
    </w:p>
    <w:p w14:paraId="23BC5025" w14:textId="77777777" w:rsidR="004863E2" w:rsidRPr="00CD047B" w:rsidRDefault="004863E2" w:rsidP="00115228">
      <w:pPr>
        <w:numPr>
          <w:ilvl w:val="0"/>
          <w:numId w:val="21"/>
        </w:numPr>
        <w:ind w:left="0"/>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never meet an online friend without taking a responsible adult</w:t>
      </w:r>
      <w:r w:rsidRPr="00CD047B">
        <w:rPr>
          <w:rFonts w:ascii="Century Gothic" w:eastAsia="Times New Roman" w:hAnsi="Century Gothic" w:cs="Arial"/>
          <w:sz w:val="22"/>
          <w:szCs w:val="22"/>
          <w:lang w:val="en"/>
        </w:rPr>
        <w:br/>
        <w:t>that I know with me</w:t>
      </w:r>
    </w:p>
    <w:p w14:paraId="0A5B5A9C"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DAFCADE" w14:textId="77777777" w:rsidR="00043BA8" w:rsidRPr="00CD047B" w:rsidRDefault="00043BA8" w:rsidP="004863E2">
      <w:pPr>
        <w:rPr>
          <w:rFonts w:ascii="Century Gothic" w:eastAsia="Times New Roman" w:hAnsi="Century Gothic" w:cs="Arial"/>
          <w:b/>
          <w:bCs/>
          <w:sz w:val="22"/>
          <w:szCs w:val="22"/>
          <w:lang w:val="en"/>
        </w:rPr>
      </w:pPr>
    </w:p>
    <w:p w14:paraId="0C068955"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I am aware of the CEOP report button and know when to use it.</w:t>
      </w:r>
    </w:p>
    <w:p w14:paraId="71CF3DE5" w14:textId="77777777" w:rsidR="004863E2" w:rsidRPr="00CD047B" w:rsidRDefault="004863E2" w:rsidP="5DD93462">
      <w:pPr>
        <w:rPr>
          <w:rFonts w:ascii="Century Gothic" w:eastAsia="Times New Roman" w:hAnsi="Century Gothic" w:cs="Arial"/>
          <w:sz w:val="22"/>
          <w:szCs w:val="22"/>
          <w:lang w:val="en-US"/>
        </w:rPr>
      </w:pPr>
      <w:r w:rsidRPr="5DD93462">
        <w:rPr>
          <w:rFonts w:ascii="Century Gothic" w:eastAsia="Times New Roman" w:hAnsi="Century Gothic" w:cs="Arial"/>
          <w:b/>
          <w:bCs/>
          <w:sz w:val="22"/>
          <w:szCs w:val="22"/>
          <w:lang w:val="en-US"/>
        </w:rPr>
        <w:t>I know that anything I share online may be monitored.</w:t>
      </w:r>
    </w:p>
    <w:p w14:paraId="368666FD"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I know that once I share anything online it is completely out of my control and may be used by others in a way that I did not intend.</w:t>
      </w:r>
    </w:p>
    <w:p w14:paraId="5D29C7DB"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6E5157F" w14:textId="77777777" w:rsidR="00043BA8" w:rsidRPr="00CD047B" w:rsidRDefault="00043BA8" w:rsidP="004863E2">
      <w:pPr>
        <w:rPr>
          <w:rFonts w:ascii="Century Gothic" w:eastAsia="Times New Roman" w:hAnsi="Century Gothic" w:cs="Arial"/>
          <w:b/>
          <w:bCs/>
          <w:i/>
          <w:iCs/>
          <w:sz w:val="22"/>
          <w:szCs w:val="22"/>
          <w:lang w:val="en"/>
        </w:rPr>
      </w:pPr>
    </w:p>
    <w:p w14:paraId="3D76630F" w14:textId="77777777" w:rsidR="00043BA8" w:rsidRPr="00CD047B" w:rsidRDefault="00043BA8" w:rsidP="004863E2">
      <w:pPr>
        <w:rPr>
          <w:rFonts w:ascii="Century Gothic" w:eastAsia="Times New Roman" w:hAnsi="Century Gothic" w:cs="Arial"/>
          <w:b/>
          <w:bCs/>
          <w:i/>
          <w:iCs/>
          <w:sz w:val="22"/>
          <w:szCs w:val="22"/>
          <w:lang w:val="en"/>
        </w:rPr>
      </w:pPr>
    </w:p>
    <w:p w14:paraId="01C2F997" w14:textId="77777777" w:rsidR="00043BA8" w:rsidRPr="00CD047B" w:rsidRDefault="00043BA8" w:rsidP="004863E2">
      <w:pPr>
        <w:rPr>
          <w:rFonts w:ascii="Century Gothic" w:eastAsia="Times New Roman" w:hAnsi="Century Gothic" w:cs="Arial"/>
          <w:b/>
          <w:bCs/>
          <w:i/>
          <w:iCs/>
          <w:sz w:val="22"/>
          <w:szCs w:val="22"/>
          <w:lang w:val="en"/>
        </w:rPr>
      </w:pPr>
    </w:p>
    <w:p w14:paraId="2FEDBFBE"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i/>
          <w:iCs/>
          <w:sz w:val="22"/>
          <w:szCs w:val="22"/>
          <w:lang w:val="en"/>
        </w:rPr>
        <w:t>Signed……………………………………………………….</w:t>
      </w:r>
    </w:p>
    <w:p w14:paraId="4EE1A41B" w14:textId="77777777" w:rsidR="00603E14" w:rsidRDefault="00603E14">
      <w:pPr>
        <w:spacing w:after="200" w:line="276" w:lineRule="auto"/>
        <w:rPr>
          <w:rFonts w:ascii="Century Gothic" w:eastAsia="Times New Roman" w:hAnsi="Century Gothic" w:cs="Arial"/>
          <w:b/>
          <w:bCs/>
          <w:sz w:val="22"/>
          <w:szCs w:val="22"/>
          <w:lang w:val="en"/>
        </w:rPr>
      </w:pPr>
      <w:r>
        <w:rPr>
          <w:rFonts w:ascii="Century Gothic" w:eastAsia="Times New Roman" w:hAnsi="Century Gothic" w:cs="Arial"/>
          <w:b/>
          <w:bCs/>
          <w:sz w:val="22"/>
          <w:szCs w:val="22"/>
          <w:lang w:val="en"/>
        </w:rPr>
        <w:br w:type="page"/>
      </w:r>
    </w:p>
    <w:p w14:paraId="4161869C" w14:textId="77777777" w:rsidR="004863E2" w:rsidRPr="00CD047B" w:rsidRDefault="00E32E2D" w:rsidP="004863E2">
      <w:pPr>
        <w:spacing w:before="100" w:beforeAutospacing="1" w:after="100" w:afterAutospacing="1"/>
        <w:outlineLvl w:val="1"/>
        <w:rPr>
          <w:rFonts w:ascii="Century Gothic" w:eastAsia="Times New Roman" w:hAnsi="Century Gothic" w:cs="Arial"/>
          <w:b/>
          <w:bCs/>
          <w:sz w:val="22"/>
          <w:szCs w:val="22"/>
          <w:lang w:val="en"/>
        </w:rPr>
      </w:pPr>
      <w:r>
        <w:rPr>
          <w:rFonts w:ascii="Century Gothic" w:eastAsia="Times New Roman" w:hAnsi="Century Gothic" w:cs="Arial"/>
          <w:b/>
          <w:bCs/>
          <w:sz w:val="22"/>
          <w:szCs w:val="22"/>
          <w:lang w:val="en"/>
        </w:rPr>
        <w:lastRenderedPageBreak/>
        <w:t>Appendix 3</w:t>
      </w:r>
      <w:r w:rsidR="004863E2" w:rsidRPr="00CD047B">
        <w:rPr>
          <w:rFonts w:ascii="Century Gothic" w:eastAsia="Times New Roman" w:hAnsi="Century Gothic" w:cs="Arial"/>
          <w:b/>
          <w:bCs/>
          <w:sz w:val="22"/>
          <w:szCs w:val="22"/>
          <w:lang w:val="en"/>
        </w:rPr>
        <w:t xml:space="preserve"> – Parent letter – Internet/e-mail use</w:t>
      </w:r>
    </w:p>
    <w:p w14:paraId="5575F09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89C2D4C" w14:textId="77777777" w:rsidR="004863E2" w:rsidRPr="00CD047B" w:rsidRDefault="00E32E2D" w:rsidP="003F7E6F">
      <w:pPr>
        <w:rPr>
          <w:rFonts w:ascii="Century Gothic" w:eastAsia="Times New Roman" w:hAnsi="Century Gothic" w:cs="Arial"/>
          <w:b/>
          <w:bCs/>
          <w:sz w:val="22"/>
          <w:szCs w:val="22"/>
          <w:lang w:val="en"/>
        </w:rPr>
      </w:pPr>
      <w:r w:rsidRPr="00CD047B">
        <w:rPr>
          <w:rFonts w:ascii="Century Gothic" w:eastAsia="Times New Roman" w:hAnsi="Century Gothic" w:cs="Arial"/>
          <w:b/>
          <w:bCs/>
          <w:sz w:val="22"/>
          <w:szCs w:val="22"/>
          <w:lang w:val="en"/>
        </w:rPr>
        <w:t xml:space="preserve">Featherstone </w:t>
      </w:r>
      <w:r w:rsidR="00115228" w:rsidRPr="00CD047B">
        <w:rPr>
          <w:rFonts w:ascii="Century Gothic" w:eastAsia="Times New Roman" w:hAnsi="Century Gothic" w:cs="Arial"/>
          <w:b/>
          <w:bCs/>
          <w:sz w:val="22"/>
          <w:szCs w:val="22"/>
          <w:lang w:val="en"/>
        </w:rPr>
        <w:t xml:space="preserve">All Saints </w:t>
      </w:r>
      <w:r w:rsidR="003F7E6F" w:rsidRPr="00CD047B">
        <w:rPr>
          <w:rFonts w:ascii="Century Gothic" w:eastAsia="Times New Roman" w:hAnsi="Century Gothic" w:cs="Arial"/>
          <w:b/>
          <w:bCs/>
          <w:sz w:val="22"/>
          <w:szCs w:val="22"/>
          <w:lang w:val="en"/>
        </w:rPr>
        <w:t xml:space="preserve">C of E </w:t>
      </w:r>
      <w:r>
        <w:rPr>
          <w:rFonts w:ascii="Century Gothic" w:eastAsia="Times New Roman" w:hAnsi="Century Gothic" w:cs="Arial"/>
          <w:b/>
          <w:bCs/>
          <w:sz w:val="22"/>
          <w:szCs w:val="22"/>
          <w:lang w:val="en"/>
        </w:rPr>
        <w:t xml:space="preserve">Academy </w:t>
      </w:r>
    </w:p>
    <w:p w14:paraId="0A827EED" w14:textId="77777777" w:rsidR="003F7E6F" w:rsidRPr="00CD047B" w:rsidRDefault="003F7E6F" w:rsidP="003F7E6F">
      <w:pPr>
        <w:rPr>
          <w:rFonts w:ascii="Century Gothic" w:eastAsia="Times New Roman" w:hAnsi="Century Gothic" w:cs="Arial"/>
          <w:sz w:val="22"/>
          <w:szCs w:val="22"/>
          <w:lang w:val="en"/>
        </w:rPr>
      </w:pPr>
    </w:p>
    <w:p w14:paraId="4B4BF40F" w14:textId="77777777" w:rsidR="004863E2" w:rsidRPr="00CD047B" w:rsidRDefault="004863E2" w:rsidP="5DD93462">
      <w:pPr>
        <w:rPr>
          <w:rFonts w:ascii="Century Gothic" w:eastAsia="Times New Roman" w:hAnsi="Century Gothic" w:cs="Arial"/>
          <w:sz w:val="22"/>
          <w:szCs w:val="22"/>
        </w:rPr>
      </w:pPr>
      <w:r w:rsidRPr="5DD93462">
        <w:rPr>
          <w:rFonts w:ascii="Century Gothic" w:eastAsia="Times New Roman" w:hAnsi="Century Gothic" w:cs="Arial"/>
          <w:b/>
          <w:bCs/>
          <w:sz w:val="22"/>
          <w:szCs w:val="22"/>
        </w:rPr>
        <w:t xml:space="preserve">Parent /Guardian </w:t>
      </w:r>
      <w:proofErr w:type="gramStart"/>
      <w:r w:rsidRPr="5DD93462">
        <w:rPr>
          <w:rFonts w:ascii="Century Gothic" w:eastAsia="Times New Roman" w:hAnsi="Century Gothic" w:cs="Arial"/>
          <w:b/>
          <w:bCs/>
          <w:sz w:val="22"/>
          <w:szCs w:val="22"/>
        </w:rPr>
        <w:t>name:</w:t>
      </w:r>
      <w:r w:rsidRPr="5DD93462">
        <w:rPr>
          <w:rFonts w:ascii="Century Gothic" w:eastAsia="Times New Roman" w:hAnsi="Century Gothic" w:cs="Arial"/>
          <w:sz w:val="22"/>
          <w:szCs w:val="22"/>
        </w:rPr>
        <w:t>…</w:t>
      </w:r>
      <w:proofErr w:type="gramEnd"/>
      <w:r w:rsidRPr="5DD93462">
        <w:rPr>
          <w:rFonts w:ascii="Century Gothic" w:eastAsia="Times New Roman" w:hAnsi="Century Gothic" w:cs="Arial"/>
          <w:sz w:val="22"/>
          <w:szCs w:val="22"/>
        </w:rPr>
        <w:t xml:space="preserve">………………………………………………………….. </w:t>
      </w:r>
    </w:p>
    <w:p w14:paraId="3BDEB280"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Pupil name: </w:t>
      </w:r>
      <w:r w:rsidRPr="00CD047B">
        <w:rPr>
          <w:rFonts w:ascii="Century Gothic" w:eastAsia="Times New Roman" w:hAnsi="Century Gothic" w:cs="Arial"/>
          <w:sz w:val="22"/>
          <w:szCs w:val="22"/>
          <w:lang w:val="en"/>
        </w:rPr>
        <w:t xml:space="preserve">………………………………………………………………………………. </w:t>
      </w:r>
    </w:p>
    <w:p w14:paraId="6972A42D"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b/>
          <w:bCs/>
          <w:sz w:val="22"/>
          <w:szCs w:val="22"/>
          <w:lang w:val="en"/>
        </w:rPr>
        <w:t xml:space="preserve">Pupil’s class: </w:t>
      </w:r>
      <w:r w:rsidRPr="00CD047B">
        <w:rPr>
          <w:rFonts w:ascii="Century Gothic" w:eastAsia="Times New Roman" w:hAnsi="Century Gothic" w:cs="Arial"/>
          <w:sz w:val="22"/>
          <w:szCs w:val="22"/>
          <w:lang w:val="en"/>
        </w:rPr>
        <w:t xml:space="preserve">…………………………………… </w:t>
      </w:r>
    </w:p>
    <w:p w14:paraId="6E113DB8"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679A0D9"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As the parent or legal guardian of the above pupil(s), I grant permission for my child to have access to use the Internet, the Virtual Learning Environment, school Email and other ICT facilities at school. I know that my daughter or son has signed a form to confirm that they will keep to the school’s rules for responsible ICT use, outlined in the Acceptable Use Policy (AUP). I also understand that my son/daughter may be informed, if the rules </w:t>
      </w:r>
      <w:proofErr w:type="gramStart"/>
      <w:r w:rsidRPr="5DD93462">
        <w:rPr>
          <w:rFonts w:ascii="Century Gothic" w:eastAsia="Times New Roman" w:hAnsi="Century Gothic" w:cs="Arial"/>
          <w:sz w:val="22"/>
          <w:szCs w:val="22"/>
          <w:lang w:val="en-US"/>
        </w:rPr>
        <w:t>have to</w:t>
      </w:r>
      <w:proofErr w:type="gramEnd"/>
      <w:r w:rsidRPr="5DD93462">
        <w:rPr>
          <w:rFonts w:ascii="Century Gothic" w:eastAsia="Times New Roman" w:hAnsi="Century Gothic" w:cs="Arial"/>
          <w:sz w:val="22"/>
          <w:szCs w:val="22"/>
          <w:lang w:val="en-US"/>
        </w:rPr>
        <w:t xml:space="preserve"> be changed during the year. </w:t>
      </w:r>
    </w:p>
    <w:p w14:paraId="231C78FB"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659E7FD"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service; secure access to email, employing appropriate teaching practice and teaching e-safety skills to pupils. </w:t>
      </w:r>
    </w:p>
    <w:p w14:paraId="12258E3C"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45CE458D"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 understand that the school can check my child’s computer files, and the Internet sites they visit. I also know that the school may contact me if there are concerns about my son/daughter’s e-safety or e-</w:t>
      </w:r>
      <w:proofErr w:type="spellStart"/>
      <w:r w:rsidRPr="5DD93462">
        <w:rPr>
          <w:rFonts w:ascii="Century Gothic" w:eastAsia="Times New Roman" w:hAnsi="Century Gothic" w:cs="Arial"/>
          <w:sz w:val="22"/>
          <w:szCs w:val="22"/>
          <w:lang w:val="en-US"/>
        </w:rPr>
        <w:t>behaviour</w:t>
      </w:r>
      <w:proofErr w:type="spellEnd"/>
      <w:r w:rsidRPr="5DD93462">
        <w:rPr>
          <w:rFonts w:ascii="Century Gothic" w:eastAsia="Times New Roman" w:hAnsi="Century Gothic" w:cs="Arial"/>
          <w:sz w:val="22"/>
          <w:szCs w:val="22"/>
          <w:lang w:val="en-US"/>
        </w:rPr>
        <w:t>. I will support the school by promoting safe use of the Internet and digital technology at home and will inform the school if I have any concerns over my child’s e-safety.</w:t>
      </w:r>
    </w:p>
    <w:p w14:paraId="154EFD14" w14:textId="77777777" w:rsidR="004863E2" w:rsidRPr="00CD047B" w:rsidRDefault="004863E2" w:rsidP="00E32E2D">
      <w:pPr>
        <w:jc w:val="both"/>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24FAD5A" w14:textId="77777777" w:rsidR="004863E2" w:rsidRPr="00CD047B" w:rsidRDefault="004863E2" w:rsidP="5DD93462">
      <w:pPr>
        <w:jc w:val="both"/>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I 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w:t>
      </w:r>
      <w:r w:rsidR="001F57F7" w:rsidRPr="5DD93462">
        <w:rPr>
          <w:rFonts w:ascii="Century Gothic" w:eastAsia="Times New Roman" w:hAnsi="Century Gothic" w:cs="Arial"/>
          <w:sz w:val="22"/>
          <w:szCs w:val="22"/>
          <w:lang w:val="en-US"/>
        </w:rPr>
        <w:t>s</w:t>
      </w:r>
      <w:r w:rsidRPr="5DD93462">
        <w:rPr>
          <w:rFonts w:ascii="Century Gothic" w:eastAsia="Times New Roman" w:hAnsi="Century Gothic" w:cs="Arial"/>
          <w:sz w:val="22"/>
          <w:szCs w:val="22"/>
          <w:lang w:val="en-US"/>
        </w:rPr>
        <w:t>afety and will not upload or add any pictures, video or text that could upset, offend or threaten the safety of any member of the school community</w:t>
      </w:r>
    </w:p>
    <w:p w14:paraId="15BA1B4E"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FB64F5D"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300F55F6" w14:textId="77777777" w:rsidR="00043BA8" w:rsidRPr="00CD047B" w:rsidRDefault="00043BA8" w:rsidP="004863E2">
      <w:pPr>
        <w:rPr>
          <w:rFonts w:ascii="Century Gothic" w:eastAsia="Times New Roman" w:hAnsi="Century Gothic" w:cs="Arial"/>
          <w:sz w:val="22"/>
          <w:szCs w:val="22"/>
          <w:lang w:val="en"/>
        </w:rPr>
      </w:pPr>
    </w:p>
    <w:p w14:paraId="57619A87"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r w:rsidRPr="00CD047B">
        <w:rPr>
          <w:rFonts w:ascii="Century Gothic" w:eastAsia="Times New Roman" w:hAnsi="Century Gothic" w:cs="Arial"/>
          <w:b/>
          <w:bCs/>
          <w:sz w:val="22"/>
          <w:szCs w:val="22"/>
          <w:lang w:val="en"/>
        </w:rPr>
        <w:t xml:space="preserve">Parent’s </w:t>
      </w:r>
      <w:proofErr w:type="gramStart"/>
      <w:r w:rsidRPr="00CD047B">
        <w:rPr>
          <w:rFonts w:ascii="Century Gothic" w:eastAsia="Times New Roman" w:hAnsi="Century Gothic" w:cs="Arial"/>
          <w:b/>
          <w:bCs/>
          <w:sz w:val="22"/>
          <w:szCs w:val="22"/>
          <w:lang w:val="en"/>
        </w:rPr>
        <w:t>signature:</w:t>
      </w:r>
      <w:r w:rsidRPr="00CD047B">
        <w:rPr>
          <w:rFonts w:ascii="Century Gothic" w:eastAsia="Times New Roman" w:hAnsi="Century Gothic" w:cs="Arial"/>
          <w:sz w:val="22"/>
          <w:szCs w:val="22"/>
          <w:lang w:val="en"/>
        </w:rPr>
        <w:t>…</w:t>
      </w:r>
      <w:proofErr w:type="gramEnd"/>
      <w:r w:rsidRPr="00CD047B">
        <w:rPr>
          <w:rFonts w:ascii="Century Gothic" w:eastAsia="Times New Roman" w:hAnsi="Century Gothic" w:cs="Arial"/>
          <w:sz w:val="22"/>
          <w:szCs w:val="22"/>
          <w:lang w:val="en"/>
        </w:rPr>
        <w:t xml:space="preserve">…………………………………………. </w:t>
      </w:r>
      <w:proofErr w:type="gramStart"/>
      <w:r w:rsidRPr="00CD047B">
        <w:rPr>
          <w:rFonts w:ascii="Century Gothic" w:eastAsia="Times New Roman" w:hAnsi="Century Gothic" w:cs="Arial"/>
          <w:b/>
          <w:bCs/>
          <w:sz w:val="22"/>
          <w:szCs w:val="22"/>
          <w:lang w:val="en"/>
        </w:rPr>
        <w:t>Date:</w:t>
      </w:r>
      <w:r w:rsidRPr="00CD047B">
        <w:rPr>
          <w:rFonts w:ascii="Century Gothic" w:eastAsia="Times New Roman" w:hAnsi="Century Gothic" w:cs="Arial"/>
          <w:sz w:val="22"/>
          <w:szCs w:val="22"/>
          <w:lang w:val="en"/>
        </w:rPr>
        <w:t>…</w:t>
      </w:r>
      <w:proofErr w:type="gramEnd"/>
      <w:r w:rsidRPr="00CD047B">
        <w:rPr>
          <w:rFonts w:ascii="Century Gothic" w:eastAsia="Times New Roman" w:hAnsi="Century Gothic" w:cs="Arial"/>
          <w:sz w:val="22"/>
          <w:szCs w:val="22"/>
          <w:lang w:val="en"/>
        </w:rPr>
        <w:t>……………….</w:t>
      </w:r>
    </w:p>
    <w:p w14:paraId="567216E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71E60218"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1FEB52EC" w14:textId="77777777" w:rsidR="00CD047B" w:rsidRDefault="00CD047B" w:rsidP="004863E2">
      <w:pPr>
        <w:rPr>
          <w:rFonts w:ascii="Century Gothic" w:eastAsia="Times New Roman" w:hAnsi="Century Gothic" w:cs="Arial"/>
          <w:sz w:val="22"/>
          <w:szCs w:val="22"/>
          <w:lang w:val="en"/>
        </w:rPr>
      </w:pPr>
    </w:p>
    <w:p w14:paraId="21D8F97C" w14:textId="77777777" w:rsidR="00CD047B" w:rsidRDefault="00CD047B" w:rsidP="004863E2">
      <w:pPr>
        <w:rPr>
          <w:rFonts w:ascii="Century Gothic" w:eastAsia="Times New Roman" w:hAnsi="Century Gothic" w:cs="Arial"/>
          <w:sz w:val="22"/>
          <w:szCs w:val="22"/>
          <w:lang w:val="en"/>
        </w:rPr>
      </w:pPr>
    </w:p>
    <w:p w14:paraId="1BE7C40B" w14:textId="77777777" w:rsidR="00CD047B" w:rsidRDefault="00CD047B" w:rsidP="004863E2">
      <w:pPr>
        <w:rPr>
          <w:rFonts w:ascii="Century Gothic" w:eastAsia="Times New Roman" w:hAnsi="Century Gothic" w:cs="Arial"/>
          <w:sz w:val="22"/>
          <w:szCs w:val="22"/>
          <w:lang w:val="en"/>
        </w:rPr>
      </w:pPr>
    </w:p>
    <w:p w14:paraId="2558A41A" w14:textId="77777777" w:rsidR="00CD047B" w:rsidRDefault="00CD047B" w:rsidP="004863E2">
      <w:pPr>
        <w:rPr>
          <w:rFonts w:ascii="Century Gothic" w:eastAsia="Times New Roman" w:hAnsi="Century Gothic" w:cs="Arial"/>
          <w:sz w:val="22"/>
          <w:szCs w:val="22"/>
          <w:lang w:val="en"/>
        </w:rPr>
      </w:pPr>
    </w:p>
    <w:p w14:paraId="549C4592" w14:textId="77777777" w:rsidR="00CD047B" w:rsidRDefault="00CD047B" w:rsidP="004863E2">
      <w:pPr>
        <w:rPr>
          <w:rFonts w:ascii="Century Gothic" w:eastAsia="Times New Roman" w:hAnsi="Century Gothic" w:cs="Arial"/>
          <w:sz w:val="22"/>
          <w:szCs w:val="22"/>
          <w:lang w:val="en"/>
        </w:rPr>
      </w:pPr>
    </w:p>
    <w:p w14:paraId="0A25E0DD" w14:textId="77777777" w:rsidR="00CD047B" w:rsidRDefault="00CD047B" w:rsidP="004863E2">
      <w:pPr>
        <w:rPr>
          <w:rFonts w:ascii="Century Gothic" w:eastAsia="Times New Roman" w:hAnsi="Century Gothic" w:cs="Arial"/>
          <w:sz w:val="22"/>
          <w:szCs w:val="22"/>
          <w:lang w:val="en"/>
        </w:rPr>
      </w:pPr>
    </w:p>
    <w:p w14:paraId="6A302432" w14:textId="77777777" w:rsidR="00CD047B" w:rsidRDefault="00CD047B" w:rsidP="004863E2">
      <w:pPr>
        <w:rPr>
          <w:rFonts w:ascii="Century Gothic" w:eastAsia="Times New Roman" w:hAnsi="Century Gothic" w:cs="Arial"/>
          <w:sz w:val="22"/>
          <w:szCs w:val="22"/>
          <w:lang w:val="en"/>
        </w:rPr>
      </w:pPr>
    </w:p>
    <w:p w14:paraId="53E98EEB" w14:textId="77777777" w:rsidR="00CD047B" w:rsidRDefault="00CD047B" w:rsidP="004863E2">
      <w:pPr>
        <w:rPr>
          <w:rFonts w:ascii="Century Gothic" w:eastAsia="Times New Roman" w:hAnsi="Century Gothic" w:cs="Arial"/>
          <w:sz w:val="22"/>
          <w:szCs w:val="22"/>
          <w:lang w:val="en"/>
        </w:rPr>
      </w:pPr>
    </w:p>
    <w:p w14:paraId="421CB7C5" w14:textId="77777777" w:rsidR="00CD047B" w:rsidRDefault="00CD047B" w:rsidP="004863E2">
      <w:pPr>
        <w:rPr>
          <w:rFonts w:ascii="Century Gothic" w:eastAsia="Times New Roman" w:hAnsi="Century Gothic" w:cs="Arial"/>
          <w:sz w:val="22"/>
          <w:szCs w:val="22"/>
          <w:lang w:val="en"/>
        </w:rPr>
      </w:pPr>
    </w:p>
    <w:p w14:paraId="62C2D7B5" w14:textId="77777777" w:rsidR="00CD047B" w:rsidRDefault="00CD047B" w:rsidP="004863E2">
      <w:pPr>
        <w:rPr>
          <w:rFonts w:ascii="Century Gothic" w:eastAsia="Times New Roman" w:hAnsi="Century Gothic" w:cs="Arial"/>
          <w:sz w:val="22"/>
          <w:szCs w:val="22"/>
          <w:lang w:val="en"/>
        </w:rPr>
      </w:pPr>
    </w:p>
    <w:p w14:paraId="67DA1E1B" w14:textId="77777777" w:rsidR="00CD047B" w:rsidRDefault="00CD047B" w:rsidP="004863E2">
      <w:pPr>
        <w:rPr>
          <w:rFonts w:ascii="Century Gothic" w:eastAsia="Times New Roman" w:hAnsi="Century Gothic" w:cs="Arial"/>
          <w:sz w:val="22"/>
          <w:szCs w:val="22"/>
          <w:lang w:val="en"/>
        </w:rPr>
      </w:pPr>
    </w:p>
    <w:p w14:paraId="35C1EC78" w14:textId="77777777" w:rsidR="00CD047B" w:rsidRDefault="00CD047B" w:rsidP="004863E2">
      <w:pPr>
        <w:rPr>
          <w:rFonts w:ascii="Century Gothic" w:eastAsia="Times New Roman" w:hAnsi="Century Gothic" w:cs="Arial"/>
          <w:sz w:val="22"/>
          <w:szCs w:val="22"/>
          <w:lang w:val="en"/>
        </w:rPr>
      </w:pPr>
    </w:p>
    <w:p w14:paraId="6B997854" w14:textId="77777777" w:rsidR="00CD047B" w:rsidRDefault="00CD047B" w:rsidP="004863E2">
      <w:pPr>
        <w:rPr>
          <w:rFonts w:ascii="Century Gothic" w:eastAsia="Times New Roman" w:hAnsi="Century Gothic" w:cs="Arial"/>
          <w:sz w:val="22"/>
          <w:szCs w:val="22"/>
          <w:lang w:val="en"/>
        </w:rPr>
      </w:pPr>
    </w:p>
    <w:p w14:paraId="79AA2C51" w14:textId="77777777" w:rsidR="004863E2" w:rsidRPr="00CD047B" w:rsidRDefault="00115228"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lastRenderedPageBreak/>
        <w:t>At All Saint</w:t>
      </w:r>
      <w:r w:rsidR="004863E2" w:rsidRPr="00CD047B">
        <w:rPr>
          <w:rFonts w:ascii="Century Gothic" w:eastAsia="Times New Roman" w:hAnsi="Century Gothic" w:cs="Arial"/>
          <w:sz w:val="22"/>
          <w:szCs w:val="22"/>
          <w:lang w:val="en"/>
        </w:rPr>
        <w:t xml:space="preserve">s we have an Acceptable Use Agreement which is reviewed annually to safeguard and promote the welfare of staff and pupils.  </w:t>
      </w:r>
    </w:p>
    <w:p w14:paraId="10731EBB"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2B6EB6CA"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 xml:space="preserve">Internet </w:t>
      </w:r>
    </w:p>
    <w:p w14:paraId="51672877"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Whilst ICT is exciting and beneficial in and out of education, </w:t>
      </w:r>
      <w:proofErr w:type="gramStart"/>
      <w:r w:rsidRPr="00CD047B">
        <w:rPr>
          <w:rFonts w:ascii="Century Gothic" w:eastAsia="Times New Roman" w:hAnsi="Century Gothic" w:cs="Arial"/>
          <w:sz w:val="22"/>
          <w:szCs w:val="22"/>
          <w:lang w:val="en"/>
        </w:rPr>
        <w:t>web based</w:t>
      </w:r>
      <w:proofErr w:type="gramEnd"/>
      <w:r w:rsidRPr="00CD047B">
        <w:rPr>
          <w:rFonts w:ascii="Century Gothic" w:eastAsia="Times New Roman" w:hAnsi="Century Gothic" w:cs="Arial"/>
          <w:sz w:val="22"/>
          <w:szCs w:val="22"/>
          <w:lang w:val="en"/>
        </w:rPr>
        <w:t xml:space="preserve"> resources are not well policed. All users need to be aware of the range of risks associated with the use of these internet technologies and their individual responsibilities relating to the safeguarding of children and themselves, in school and at home. </w:t>
      </w:r>
    </w:p>
    <w:p w14:paraId="7D884933"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706D1FE9" w14:textId="77777777" w:rsidR="004863E2" w:rsidRPr="00CD047B" w:rsidRDefault="004863E2" w:rsidP="5DD93462">
      <w:pPr>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Educating pupils on the dangers of technologies that maybe encountered outside school is done informally when opportunities arise and as part of the </w:t>
      </w:r>
      <w:r w:rsidR="001F57F7" w:rsidRPr="5DD93462">
        <w:rPr>
          <w:rFonts w:ascii="Century Gothic" w:eastAsia="Times New Roman" w:hAnsi="Century Gothic" w:cs="Arial"/>
          <w:sz w:val="22"/>
          <w:szCs w:val="22"/>
          <w:lang w:val="en-US"/>
        </w:rPr>
        <w:t>e</w:t>
      </w:r>
      <w:r w:rsidRPr="5DD93462">
        <w:rPr>
          <w:rFonts w:ascii="Century Gothic" w:eastAsia="Times New Roman" w:hAnsi="Century Gothic" w:cs="Arial"/>
          <w:sz w:val="22"/>
          <w:szCs w:val="22"/>
          <w:lang w:val="en-US"/>
        </w:rPr>
        <w:t>-safety curriculum. Pupils are aware of the impact of Cyber bullying and know how to seek help if they are affected by any form of online bullying.</w:t>
      </w:r>
    </w:p>
    <w:p w14:paraId="256E2D8D"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0ED63019"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Managing the Internet</w:t>
      </w:r>
    </w:p>
    <w:p w14:paraId="49FFF98F" w14:textId="77777777" w:rsidR="004863E2" w:rsidRPr="00CD047B" w:rsidRDefault="004863E2" w:rsidP="5DD93462">
      <w:pPr>
        <w:numPr>
          <w:ilvl w:val="0"/>
          <w:numId w:val="22"/>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The school maintains that pupils will have supervised access to Internet resources through the school’s fixed and mobile internet technology. All staff will preview any recommended sites before use.</w:t>
      </w:r>
    </w:p>
    <w:p w14:paraId="7C15D1EA" w14:textId="77777777" w:rsidR="004863E2" w:rsidRPr="00CD047B" w:rsidRDefault="004863E2" w:rsidP="5DD93462">
      <w:pPr>
        <w:numPr>
          <w:ilvl w:val="0"/>
          <w:numId w:val="22"/>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Raw image searches are discouraged when working with pupils. If internet research is set for homework, specific sites will be suggested that have previously been checked by the teacher. It is advised that parents recheck these sites and supervise this work. Parents will be advised to supervise any further research.</w:t>
      </w:r>
    </w:p>
    <w:p w14:paraId="6C22FE95" w14:textId="77777777" w:rsidR="004863E2" w:rsidRPr="00CD047B" w:rsidRDefault="004863E2" w:rsidP="5DD93462">
      <w:pPr>
        <w:numPr>
          <w:ilvl w:val="0"/>
          <w:numId w:val="22"/>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 xml:space="preserve">All users must </w:t>
      </w:r>
      <w:proofErr w:type="gramStart"/>
      <w:r w:rsidRPr="5DD93462">
        <w:rPr>
          <w:rFonts w:ascii="Century Gothic" w:eastAsia="Times New Roman" w:hAnsi="Century Gothic" w:cs="Arial"/>
          <w:sz w:val="22"/>
          <w:szCs w:val="22"/>
          <w:lang w:val="en-US"/>
        </w:rPr>
        <w:t>observe software copyright at all times</w:t>
      </w:r>
      <w:proofErr w:type="gramEnd"/>
      <w:r w:rsidRPr="5DD93462">
        <w:rPr>
          <w:rFonts w:ascii="Century Gothic" w:eastAsia="Times New Roman" w:hAnsi="Century Gothic" w:cs="Arial"/>
          <w:sz w:val="22"/>
          <w:szCs w:val="22"/>
          <w:lang w:val="en-US"/>
        </w:rPr>
        <w:t>. It is illegal to copy or distribute school software or illegal software from other sources. All users must observe copyright of materials from electronic resources.</w:t>
      </w:r>
    </w:p>
    <w:p w14:paraId="158D8EA5" w14:textId="77777777" w:rsidR="004863E2" w:rsidRPr="00CD047B" w:rsidRDefault="004863E2" w:rsidP="00115228">
      <w:pPr>
        <w:rPr>
          <w:rFonts w:ascii="Century Gothic" w:eastAsia="Times New Roman" w:hAnsi="Century Gothic" w:cs="Arial"/>
          <w:sz w:val="22"/>
          <w:szCs w:val="22"/>
          <w:lang w:val="en"/>
        </w:rPr>
      </w:pPr>
    </w:p>
    <w:p w14:paraId="72A614CC"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Internet Use</w:t>
      </w:r>
    </w:p>
    <w:p w14:paraId="6878D38A" w14:textId="77777777" w:rsidR="004863E2" w:rsidRPr="00CD047B" w:rsidRDefault="00115228" w:rsidP="5DD93462">
      <w:pPr>
        <w:numPr>
          <w:ilvl w:val="0"/>
          <w:numId w:val="22"/>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Pupils at All Saints</w:t>
      </w:r>
      <w:r w:rsidR="004863E2" w:rsidRPr="5DD93462">
        <w:rPr>
          <w:rFonts w:ascii="Century Gothic" w:eastAsia="Times New Roman" w:hAnsi="Century Gothic" w:cs="Arial"/>
          <w:sz w:val="22"/>
          <w:szCs w:val="22"/>
          <w:lang w:val="en-US"/>
        </w:rPr>
        <w:t xml:space="preserve"> are too young to use social networking sites, such as Facebook (the legal age limit is </w:t>
      </w:r>
      <w:proofErr w:type="gramStart"/>
      <w:r w:rsidR="004863E2" w:rsidRPr="5DD93462">
        <w:rPr>
          <w:rFonts w:ascii="Century Gothic" w:eastAsia="Times New Roman" w:hAnsi="Century Gothic" w:cs="Arial"/>
          <w:sz w:val="22"/>
          <w:szCs w:val="22"/>
          <w:lang w:val="en-US"/>
        </w:rPr>
        <w:t>13 year old</w:t>
      </w:r>
      <w:proofErr w:type="gramEnd"/>
      <w:r w:rsidR="004863E2" w:rsidRPr="5DD93462">
        <w:rPr>
          <w:rFonts w:ascii="Century Gothic" w:eastAsia="Times New Roman" w:hAnsi="Century Gothic" w:cs="Arial"/>
          <w:sz w:val="22"/>
          <w:szCs w:val="22"/>
          <w:lang w:val="en-US"/>
        </w:rPr>
        <w:t xml:space="preserve">). However, we </w:t>
      </w:r>
      <w:proofErr w:type="spellStart"/>
      <w:r w:rsidR="004863E2" w:rsidRPr="5DD93462">
        <w:rPr>
          <w:rFonts w:ascii="Century Gothic" w:eastAsia="Times New Roman" w:hAnsi="Century Gothic" w:cs="Arial"/>
          <w:sz w:val="22"/>
          <w:szCs w:val="22"/>
          <w:lang w:val="en-US"/>
        </w:rPr>
        <w:t>recognise</w:t>
      </w:r>
      <w:proofErr w:type="spellEnd"/>
      <w:r w:rsidR="004863E2" w:rsidRPr="5DD93462">
        <w:rPr>
          <w:rFonts w:ascii="Century Gothic" w:eastAsia="Times New Roman" w:hAnsi="Century Gothic" w:cs="Arial"/>
          <w:sz w:val="22"/>
          <w:szCs w:val="22"/>
          <w:lang w:val="en-US"/>
        </w:rPr>
        <w:t xml:space="preserve"> children are accessing the sites at home and provide information annually or as necessary to ensure privacy levels are high and children are aware of the risks. </w:t>
      </w:r>
    </w:p>
    <w:p w14:paraId="7E5831AA" w14:textId="77777777" w:rsidR="004863E2" w:rsidRPr="00CD047B" w:rsidRDefault="004863E2" w:rsidP="00043BA8">
      <w:pPr>
        <w:numPr>
          <w:ilvl w:val="0"/>
          <w:numId w:val="22"/>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xml:space="preserve">Annual E safety reminders are taught- specifically in </w:t>
      </w:r>
      <w:r w:rsidR="001F57F7" w:rsidRPr="00CD047B">
        <w:rPr>
          <w:rFonts w:ascii="Century Gothic" w:eastAsia="Times New Roman" w:hAnsi="Century Gothic" w:cs="Arial"/>
          <w:sz w:val="22"/>
          <w:szCs w:val="22"/>
          <w:lang w:val="en"/>
        </w:rPr>
        <w:t>e</w:t>
      </w:r>
      <w:r w:rsidR="00115228" w:rsidRPr="00CD047B">
        <w:rPr>
          <w:rFonts w:ascii="Century Gothic" w:eastAsia="Times New Roman" w:hAnsi="Century Gothic" w:cs="Arial"/>
          <w:sz w:val="22"/>
          <w:szCs w:val="22"/>
          <w:lang w:val="en"/>
        </w:rPr>
        <w:t>-safety W</w:t>
      </w:r>
      <w:r w:rsidRPr="00CD047B">
        <w:rPr>
          <w:rFonts w:ascii="Century Gothic" w:eastAsia="Times New Roman" w:hAnsi="Century Gothic" w:cs="Arial"/>
          <w:sz w:val="22"/>
          <w:szCs w:val="22"/>
          <w:lang w:val="en"/>
        </w:rPr>
        <w:t>eek.</w:t>
      </w:r>
    </w:p>
    <w:p w14:paraId="1876537A"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0E6D2798" w14:textId="77777777" w:rsidR="004863E2" w:rsidRPr="00CD047B"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Security</w:t>
      </w:r>
    </w:p>
    <w:p w14:paraId="0C94B582" w14:textId="77777777" w:rsidR="00115228" w:rsidRPr="00CD047B" w:rsidRDefault="00115228" w:rsidP="004863E2">
      <w:pPr>
        <w:rPr>
          <w:rFonts w:ascii="Century Gothic" w:eastAsia="Times New Roman" w:hAnsi="Century Gothic" w:cs="Arial"/>
          <w:sz w:val="22"/>
          <w:szCs w:val="22"/>
          <w:lang w:val="en"/>
        </w:rPr>
      </w:pPr>
    </w:p>
    <w:p w14:paraId="4003F40C"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Software security</w:t>
      </w:r>
    </w:p>
    <w:p w14:paraId="72B6568F" w14:textId="77777777" w:rsidR="004863E2" w:rsidRPr="00CD047B" w:rsidRDefault="004863E2" w:rsidP="5DD93462">
      <w:pPr>
        <w:numPr>
          <w:ilvl w:val="0"/>
          <w:numId w:val="22"/>
        </w:numPr>
        <w:ind w:left="426"/>
        <w:rPr>
          <w:rFonts w:ascii="Century Gothic" w:eastAsia="Times New Roman" w:hAnsi="Century Gothic" w:cs="Arial"/>
          <w:sz w:val="22"/>
          <w:szCs w:val="22"/>
          <w:lang w:val="en-US"/>
        </w:rPr>
      </w:pPr>
      <w:proofErr w:type="gramStart"/>
      <w:r w:rsidRPr="5DD93462">
        <w:rPr>
          <w:rFonts w:ascii="Century Gothic" w:eastAsia="Times New Roman" w:hAnsi="Century Gothic" w:cs="Arial"/>
          <w:sz w:val="22"/>
          <w:szCs w:val="22"/>
          <w:lang w:val="en-US"/>
        </w:rPr>
        <w:t>A security breach,</w:t>
      </w:r>
      <w:proofErr w:type="gramEnd"/>
      <w:r w:rsidRPr="5DD93462">
        <w:rPr>
          <w:rFonts w:ascii="Century Gothic" w:eastAsia="Times New Roman" w:hAnsi="Century Gothic" w:cs="Arial"/>
          <w:sz w:val="22"/>
          <w:szCs w:val="22"/>
          <w:lang w:val="en-US"/>
        </w:rPr>
        <w:t xml:space="preserve"> lost stolen equipment, virus notifications, unsolicited emails and all other policy noncompliance must be reported to senior management.</w:t>
      </w:r>
    </w:p>
    <w:p w14:paraId="5823A2DC" w14:textId="77777777" w:rsidR="004863E2" w:rsidRPr="00CD047B" w:rsidRDefault="004863E2" w:rsidP="004863E2">
      <w:pPr>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 </w:t>
      </w:r>
    </w:p>
    <w:p w14:paraId="6A2BB5F3"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Password security</w:t>
      </w:r>
    </w:p>
    <w:p w14:paraId="29F017ED" w14:textId="77777777" w:rsidR="004863E2" w:rsidRPr="00CD047B" w:rsidRDefault="004863E2" w:rsidP="00043BA8">
      <w:pPr>
        <w:numPr>
          <w:ilvl w:val="0"/>
          <w:numId w:val="22"/>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Password security is essential for pupils</w:t>
      </w:r>
      <w:r w:rsidR="00115228" w:rsidRPr="00CD047B">
        <w:rPr>
          <w:rFonts w:ascii="Century Gothic" w:eastAsia="Times New Roman" w:hAnsi="Century Gothic" w:cs="Arial"/>
          <w:sz w:val="22"/>
          <w:szCs w:val="22"/>
          <w:lang w:val="en"/>
        </w:rPr>
        <w:t xml:space="preserve"> and staff</w:t>
      </w:r>
    </w:p>
    <w:p w14:paraId="7AD2A11B" w14:textId="77777777" w:rsidR="004863E2" w:rsidRPr="00CD047B" w:rsidRDefault="004863E2" w:rsidP="00043BA8">
      <w:pPr>
        <w:numPr>
          <w:ilvl w:val="0"/>
          <w:numId w:val="22"/>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Staff and pupils are regularly reminded of the need for password security.</w:t>
      </w:r>
    </w:p>
    <w:p w14:paraId="7D7B89FB" w14:textId="77777777" w:rsidR="00E32E2D" w:rsidRDefault="00E32E2D" w:rsidP="004863E2">
      <w:pPr>
        <w:rPr>
          <w:rFonts w:ascii="Century Gothic" w:eastAsia="Times New Roman" w:hAnsi="Century Gothic" w:cs="Arial"/>
          <w:b/>
          <w:bCs/>
          <w:sz w:val="22"/>
          <w:szCs w:val="22"/>
          <w:u w:val="single"/>
          <w:lang w:val="en"/>
        </w:rPr>
      </w:pPr>
    </w:p>
    <w:p w14:paraId="07696816" w14:textId="77777777" w:rsidR="00115228" w:rsidRPr="00603E14" w:rsidRDefault="004863E2" w:rsidP="004863E2">
      <w:pPr>
        <w:rPr>
          <w:rFonts w:ascii="Century Gothic" w:eastAsia="Times New Roman" w:hAnsi="Century Gothic" w:cs="Arial"/>
          <w:b/>
          <w:bCs/>
          <w:sz w:val="22"/>
          <w:szCs w:val="22"/>
          <w:u w:val="single"/>
          <w:lang w:val="en"/>
        </w:rPr>
      </w:pPr>
      <w:r w:rsidRPr="00CD047B">
        <w:rPr>
          <w:rFonts w:ascii="Century Gothic" w:eastAsia="Times New Roman" w:hAnsi="Century Gothic" w:cs="Arial"/>
          <w:b/>
          <w:bCs/>
          <w:sz w:val="22"/>
          <w:szCs w:val="22"/>
          <w:u w:val="single"/>
          <w:lang w:val="en"/>
        </w:rPr>
        <w:t>E-mail</w:t>
      </w:r>
    </w:p>
    <w:p w14:paraId="71CAB7E1" w14:textId="77777777" w:rsidR="004863E2" w:rsidRPr="00CD047B" w:rsidRDefault="004863E2" w:rsidP="00043BA8">
      <w:pPr>
        <w:numPr>
          <w:ilvl w:val="0"/>
          <w:numId w:val="22"/>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Pupils may only use school approved accounts on the school system and only under direct teacher supervision for educational purposes.</w:t>
      </w:r>
    </w:p>
    <w:p w14:paraId="08FD332B" w14:textId="77777777" w:rsidR="004863E2" w:rsidRPr="00CD047B" w:rsidRDefault="004863E2" w:rsidP="5DD93462">
      <w:pPr>
        <w:numPr>
          <w:ilvl w:val="0"/>
          <w:numId w:val="22"/>
        </w:numPr>
        <w:ind w:left="426"/>
        <w:rPr>
          <w:rFonts w:ascii="Century Gothic" w:eastAsia="Times New Roman" w:hAnsi="Century Gothic" w:cs="Arial"/>
          <w:sz w:val="22"/>
          <w:szCs w:val="22"/>
          <w:lang w:val="en-US"/>
        </w:rPr>
      </w:pPr>
      <w:r w:rsidRPr="5DD93462">
        <w:rPr>
          <w:rFonts w:ascii="Century Gothic" w:eastAsia="Times New Roman" w:hAnsi="Century Gothic" w:cs="Arial"/>
          <w:sz w:val="22"/>
          <w:szCs w:val="22"/>
          <w:lang w:val="en-US"/>
        </w:rPr>
        <w:t>Pupils must immediately tell a teacher/ trusted adult if they receive an offensive e-mail.</w:t>
      </w:r>
    </w:p>
    <w:p w14:paraId="74A0B8FB" w14:textId="77777777" w:rsidR="004A5CBB" w:rsidRPr="00CD047B" w:rsidRDefault="004863E2" w:rsidP="004863E2">
      <w:pPr>
        <w:numPr>
          <w:ilvl w:val="0"/>
          <w:numId w:val="22"/>
        </w:numPr>
        <w:ind w:left="426"/>
        <w:rPr>
          <w:rFonts w:ascii="Century Gothic" w:eastAsia="Times New Roman" w:hAnsi="Century Gothic" w:cs="Arial"/>
          <w:sz w:val="22"/>
          <w:szCs w:val="22"/>
          <w:lang w:val="en"/>
        </w:rPr>
      </w:pPr>
      <w:r w:rsidRPr="00CD047B">
        <w:rPr>
          <w:rFonts w:ascii="Century Gothic" w:eastAsia="Times New Roman" w:hAnsi="Century Gothic" w:cs="Arial"/>
          <w:sz w:val="22"/>
          <w:szCs w:val="22"/>
          <w:lang w:val="en"/>
        </w:rPr>
        <w:t>Pupils are introduced to e-mail as part of the ICT Curriculum.</w:t>
      </w:r>
    </w:p>
    <w:sectPr w:rsidR="004A5CBB" w:rsidRPr="00CD047B" w:rsidSect="00171FE4">
      <w:footerReference w:type="default" r:id="rId12"/>
      <w:headerReference w:type="first" r:id="rId13"/>
      <w:pgSz w:w="11906" w:h="16838"/>
      <w:pgMar w:top="851" w:right="1247" w:bottom="709"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8D833" w14:textId="77777777" w:rsidR="004A07A0" w:rsidRDefault="004A07A0" w:rsidP="004863E2">
      <w:r>
        <w:separator/>
      </w:r>
    </w:p>
  </w:endnote>
  <w:endnote w:type="continuationSeparator" w:id="0">
    <w:p w14:paraId="2160A74D" w14:textId="77777777" w:rsidR="004A07A0" w:rsidRDefault="004A07A0" w:rsidP="0048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L Frutiger Light">
    <w:altName w:val="Courier New"/>
    <w:panose1 w:val="020B0604020202020204"/>
    <w:charset w:val="00"/>
    <w:family w:val="auto"/>
    <w:pitch w:val="variable"/>
    <w:sig w:usb0="03000000" w:usb1="00000000" w:usb2="00000000" w:usb3="00000000" w:csb0="00000001" w:csb1="00000000"/>
  </w:font>
  <w:font w:name="Frutiger">
    <w:altName w:val="MS Mincho"/>
    <w:panose1 w:val="020B0604020202020204"/>
    <w:charset w:val="4D"/>
    <w:family w:val="roman"/>
    <w:notTrueType/>
    <w:pitch w:val="default"/>
    <w:sig w:usb0="03590057" w:usb1="00490057" w:usb2="00530046" w:usb3="002B0046" w:csb0="00520055" w:csb1="00540049"/>
  </w:font>
  <w:font w:name="R Frutiger Roman">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20B0604020202020204"/>
    <w:charset w:val="00"/>
    <w:family w:val="swiss"/>
    <w:notTrueType/>
    <w:pitch w:val="variable"/>
    <w:sig w:usb0="00000003" w:usb1="00000000" w:usb2="00000000" w:usb3="00000000" w:csb0="00000001" w:csb1="00000000"/>
  </w:font>
  <w:font w:name="YDUOYF+Frutiger-Roman">
    <w:altName w:val="Frutiger"/>
    <w:panose1 w:val="020B0604020202020204"/>
    <w:charset w:val="00"/>
    <w:family w:val="roman"/>
    <w:notTrueType/>
    <w:pitch w:val="default"/>
    <w:sig w:usb0="00000003" w:usb1="00000000" w:usb2="00000000" w:usb3="00000000" w:csb0="00000001" w:csb1="00000000"/>
  </w:font>
  <w:font w:name="VFQWIL+Frutiger-Italic">
    <w:altName w:val="Frutiger"/>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217935"/>
      <w:docPartObj>
        <w:docPartGallery w:val="Page Numbers (Bottom of Page)"/>
        <w:docPartUnique/>
      </w:docPartObj>
    </w:sdtPr>
    <w:sdtEndPr>
      <w:rPr>
        <w:noProof/>
      </w:rPr>
    </w:sdtEndPr>
    <w:sdtContent>
      <w:p w14:paraId="020046DA" w14:textId="7064DF3F" w:rsidR="00E32E2D" w:rsidRDefault="00E32E2D">
        <w:pPr>
          <w:pStyle w:val="Footer"/>
          <w:jc w:val="right"/>
        </w:pPr>
        <w:r>
          <w:fldChar w:fldCharType="begin"/>
        </w:r>
        <w:r>
          <w:instrText xml:space="preserve"> PAGE   \* MERGEFORMAT </w:instrText>
        </w:r>
        <w:r>
          <w:fldChar w:fldCharType="separate"/>
        </w:r>
        <w:r w:rsidR="00992294">
          <w:rPr>
            <w:noProof/>
          </w:rPr>
          <w:t>9</w:t>
        </w:r>
        <w:r>
          <w:rPr>
            <w:noProof/>
          </w:rPr>
          <w:fldChar w:fldCharType="end"/>
        </w:r>
      </w:p>
    </w:sdtContent>
  </w:sdt>
  <w:p w14:paraId="5FAAC2B4" w14:textId="77777777" w:rsidR="002B1E58" w:rsidRDefault="002B1E58" w:rsidP="004863E2">
    <w:pPr>
      <w:ind w:left="-567"/>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40872" w14:textId="77777777" w:rsidR="004A07A0" w:rsidRDefault="004A07A0" w:rsidP="004863E2">
      <w:r>
        <w:separator/>
      </w:r>
    </w:p>
  </w:footnote>
  <w:footnote w:type="continuationSeparator" w:id="0">
    <w:p w14:paraId="21EC12E5" w14:textId="77777777" w:rsidR="004A07A0" w:rsidRDefault="004A07A0" w:rsidP="0048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4F77" w14:textId="77777777" w:rsidR="002B1E58" w:rsidRDefault="002B1E58" w:rsidP="00F7038D">
    <w:pPr>
      <w:pStyle w:val="Header"/>
      <w:ind w:hanging="12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0101A98"/>
    <w:multiLevelType w:val="multilevel"/>
    <w:tmpl w:val="F3D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3B3F15"/>
    <w:multiLevelType w:val="multilevel"/>
    <w:tmpl w:val="9B5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DD74B1"/>
    <w:multiLevelType w:val="multilevel"/>
    <w:tmpl w:val="2D8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C4304"/>
    <w:multiLevelType w:val="hybridMultilevel"/>
    <w:tmpl w:val="46C2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55EA8"/>
    <w:multiLevelType w:val="multilevel"/>
    <w:tmpl w:val="1EAC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33243"/>
    <w:multiLevelType w:val="multilevel"/>
    <w:tmpl w:val="0272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40B44"/>
    <w:multiLevelType w:val="hybridMultilevel"/>
    <w:tmpl w:val="D874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576A5"/>
    <w:multiLevelType w:val="multilevel"/>
    <w:tmpl w:val="D89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E08AB"/>
    <w:multiLevelType w:val="multilevel"/>
    <w:tmpl w:val="6844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047324"/>
    <w:multiLevelType w:val="multilevel"/>
    <w:tmpl w:val="2D8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A02F8C"/>
    <w:multiLevelType w:val="multilevel"/>
    <w:tmpl w:val="91E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9E7410"/>
    <w:multiLevelType w:val="hybridMultilevel"/>
    <w:tmpl w:val="A79C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32AB8"/>
    <w:multiLevelType w:val="multilevel"/>
    <w:tmpl w:val="2D8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71F14"/>
    <w:multiLevelType w:val="hybridMultilevel"/>
    <w:tmpl w:val="654E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2347B"/>
    <w:multiLevelType w:val="multilevel"/>
    <w:tmpl w:val="3976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9F33D8"/>
    <w:multiLevelType w:val="multilevel"/>
    <w:tmpl w:val="356E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70815"/>
    <w:multiLevelType w:val="hybridMultilevel"/>
    <w:tmpl w:val="816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3494C"/>
    <w:multiLevelType w:val="multilevel"/>
    <w:tmpl w:val="62E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D0F8E"/>
    <w:multiLevelType w:val="multilevel"/>
    <w:tmpl w:val="EEB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22E7E"/>
    <w:multiLevelType w:val="hybridMultilevel"/>
    <w:tmpl w:val="AFA8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F63D6"/>
    <w:multiLevelType w:val="multilevel"/>
    <w:tmpl w:val="CD68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0F1D68"/>
    <w:multiLevelType w:val="hybridMultilevel"/>
    <w:tmpl w:val="8950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E5A5A"/>
    <w:multiLevelType w:val="multilevel"/>
    <w:tmpl w:val="07AC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157EE7"/>
    <w:multiLevelType w:val="multilevel"/>
    <w:tmpl w:val="6D7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E829A1"/>
    <w:multiLevelType w:val="hybridMultilevel"/>
    <w:tmpl w:val="7768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D015A"/>
    <w:multiLevelType w:val="multilevel"/>
    <w:tmpl w:val="0410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9212E"/>
    <w:multiLevelType w:val="multilevel"/>
    <w:tmpl w:val="2D8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97F2B"/>
    <w:multiLevelType w:val="multilevel"/>
    <w:tmpl w:val="E840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CE2D28"/>
    <w:multiLevelType w:val="hybridMultilevel"/>
    <w:tmpl w:val="BC56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140F3"/>
    <w:multiLevelType w:val="hybridMultilevel"/>
    <w:tmpl w:val="D666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C544A"/>
    <w:multiLevelType w:val="hybridMultilevel"/>
    <w:tmpl w:val="F2F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8416E"/>
    <w:multiLevelType w:val="multilevel"/>
    <w:tmpl w:val="C4FE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67212C"/>
    <w:multiLevelType w:val="multilevel"/>
    <w:tmpl w:val="B92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6" w15:restartNumberingAfterBreak="0">
    <w:nsid w:val="7D115374"/>
    <w:multiLevelType w:val="hybridMultilevel"/>
    <w:tmpl w:val="1E74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147E1"/>
    <w:multiLevelType w:val="multilevel"/>
    <w:tmpl w:val="2D8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C23587"/>
    <w:multiLevelType w:val="hybridMultilevel"/>
    <w:tmpl w:val="3230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183392">
    <w:abstractNumId w:val="35"/>
  </w:num>
  <w:num w:numId="2" w16cid:durableId="2116095997">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16cid:durableId="1052849419">
    <w:abstractNumId w:val="1"/>
  </w:num>
  <w:num w:numId="4" w16cid:durableId="2046632026">
    <w:abstractNumId w:val="17"/>
  </w:num>
  <w:num w:numId="5" w16cid:durableId="1611935273">
    <w:abstractNumId w:val="16"/>
  </w:num>
  <w:num w:numId="6" w16cid:durableId="256257402">
    <w:abstractNumId w:val="22"/>
  </w:num>
  <w:num w:numId="7" w16cid:durableId="1394618480">
    <w:abstractNumId w:val="29"/>
  </w:num>
  <w:num w:numId="8" w16cid:durableId="456027501">
    <w:abstractNumId w:val="20"/>
  </w:num>
  <w:num w:numId="9" w16cid:durableId="686178337">
    <w:abstractNumId w:val="19"/>
  </w:num>
  <w:num w:numId="10" w16cid:durableId="1614628082">
    <w:abstractNumId w:val="33"/>
  </w:num>
  <w:num w:numId="11" w16cid:durableId="144517091">
    <w:abstractNumId w:val="9"/>
  </w:num>
  <w:num w:numId="12" w16cid:durableId="1405761867">
    <w:abstractNumId w:val="34"/>
  </w:num>
  <w:num w:numId="13" w16cid:durableId="68771583">
    <w:abstractNumId w:val="28"/>
  </w:num>
  <w:num w:numId="14" w16cid:durableId="1205632145">
    <w:abstractNumId w:val="27"/>
  </w:num>
  <w:num w:numId="15" w16cid:durableId="1330598547">
    <w:abstractNumId w:val="2"/>
  </w:num>
  <w:num w:numId="16" w16cid:durableId="516383987">
    <w:abstractNumId w:val="25"/>
  </w:num>
  <w:num w:numId="17" w16cid:durableId="512576889">
    <w:abstractNumId w:val="3"/>
  </w:num>
  <w:num w:numId="18" w16cid:durableId="1068264929">
    <w:abstractNumId w:val="7"/>
  </w:num>
  <w:num w:numId="19" w16cid:durableId="204486479">
    <w:abstractNumId w:val="12"/>
  </w:num>
  <w:num w:numId="20" w16cid:durableId="1943028787">
    <w:abstractNumId w:val="10"/>
  </w:num>
  <w:num w:numId="21" w16cid:durableId="1949048300">
    <w:abstractNumId w:val="24"/>
  </w:num>
  <w:num w:numId="22" w16cid:durableId="641275066">
    <w:abstractNumId w:val="6"/>
  </w:num>
  <w:num w:numId="23" w16cid:durableId="1288732373">
    <w:abstractNumId w:val="18"/>
  </w:num>
  <w:num w:numId="24" w16cid:durableId="1974284915">
    <w:abstractNumId w:val="11"/>
  </w:num>
  <w:num w:numId="25" w16cid:durableId="1726444005">
    <w:abstractNumId w:val="14"/>
  </w:num>
  <w:num w:numId="26" w16cid:durableId="587229749">
    <w:abstractNumId w:val="4"/>
  </w:num>
  <w:num w:numId="27" w16cid:durableId="1975137278">
    <w:abstractNumId w:val="37"/>
  </w:num>
  <w:num w:numId="28" w16cid:durableId="1541043427">
    <w:abstractNumId w:val="26"/>
  </w:num>
  <w:num w:numId="29" w16cid:durableId="682123789">
    <w:abstractNumId w:val="5"/>
  </w:num>
  <w:num w:numId="30" w16cid:durableId="1083454790">
    <w:abstractNumId w:val="30"/>
  </w:num>
  <w:num w:numId="31" w16cid:durableId="416370365">
    <w:abstractNumId w:val="23"/>
  </w:num>
  <w:num w:numId="32" w16cid:durableId="691148614">
    <w:abstractNumId w:val="31"/>
  </w:num>
  <w:num w:numId="33" w16cid:durableId="1199392625">
    <w:abstractNumId w:val="13"/>
  </w:num>
  <w:num w:numId="34" w16cid:durableId="461460677">
    <w:abstractNumId w:val="15"/>
  </w:num>
  <w:num w:numId="35" w16cid:durableId="1297224907">
    <w:abstractNumId w:val="38"/>
  </w:num>
  <w:num w:numId="36" w16cid:durableId="2016685072">
    <w:abstractNumId w:val="32"/>
  </w:num>
  <w:num w:numId="37" w16cid:durableId="327253437">
    <w:abstractNumId w:val="36"/>
  </w:num>
  <w:num w:numId="38" w16cid:durableId="128718049">
    <w:abstractNumId w:val="8"/>
  </w:num>
  <w:num w:numId="39" w16cid:durableId="14471186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E2"/>
    <w:rsid w:val="00043BA8"/>
    <w:rsid w:val="00082010"/>
    <w:rsid w:val="000B4F2C"/>
    <w:rsid w:val="000F45A6"/>
    <w:rsid w:val="00115228"/>
    <w:rsid w:val="00117639"/>
    <w:rsid w:val="00147582"/>
    <w:rsid w:val="001555BE"/>
    <w:rsid w:val="00171FE4"/>
    <w:rsid w:val="001F57F7"/>
    <w:rsid w:val="002B1E58"/>
    <w:rsid w:val="002B59D2"/>
    <w:rsid w:val="003507FD"/>
    <w:rsid w:val="00393C24"/>
    <w:rsid w:val="003F7E6F"/>
    <w:rsid w:val="0041524F"/>
    <w:rsid w:val="00424E8C"/>
    <w:rsid w:val="0043449A"/>
    <w:rsid w:val="004863E2"/>
    <w:rsid w:val="0049525B"/>
    <w:rsid w:val="004A07A0"/>
    <w:rsid w:val="004A5CBB"/>
    <w:rsid w:val="004C1853"/>
    <w:rsid w:val="00522C9F"/>
    <w:rsid w:val="005501C8"/>
    <w:rsid w:val="00603E14"/>
    <w:rsid w:val="00700E85"/>
    <w:rsid w:val="00797ED3"/>
    <w:rsid w:val="008361A8"/>
    <w:rsid w:val="00855FA0"/>
    <w:rsid w:val="00881AA4"/>
    <w:rsid w:val="009814A8"/>
    <w:rsid w:val="00992294"/>
    <w:rsid w:val="00A00131"/>
    <w:rsid w:val="00A0248C"/>
    <w:rsid w:val="00A5350E"/>
    <w:rsid w:val="00A83F4F"/>
    <w:rsid w:val="00AB1407"/>
    <w:rsid w:val="00B53335"/>
    <w:rsid w:val="00BD21BC"/>
    <w:rsid w:val="00BD6158"/>
    <w:rsid w:val="00BE4AF4"/>
    <w:rsid w:val="00C15F12"/>
    <w:rsid w:val="00C25786"/>
    <w:rsid w:val="00C460CD"/>
    <w:rsid w:val="00C956E6"/>
    <w:rsid w:val="00CD047B"/>
    <w:rsid w:val="00D77AC3"/>
    <w:rsid w:val="00E161B8"/>
    <w:rsid w:val="00E32E2D"/>
    <w:rsid w:val="00E50B7D"/>
    <w:rsid w:val="00EA01ED"/>
    <w:rsid w:val="00ED0605"/>
    <w:rsid w:val="00F53F6B"/>
    <w:rsid w:val="00FB4127"/>
    <w:rsid w:val="00FC2CBC"/>
    <w:rsid w:val="5DD93462"/>
    <w:rsid w:val="5FB7D3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08030"/>
  <w15:docId w15:val="{3CEBCDE5-7B7B-4E0C-88D7-73FCCB90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E2"/>
    <w:pPr>
      <w:spacing w:after="0" w:line="240" w:lineRule="auto"/>
    </w:pPr>
    <w:rPr>
      <w:rFonts w:ascii="Times" w:eastAsia="Times" w:hAnsi="Times" w:cs="Times New Roman"/>
      <w:sz w:val="24"/>
      <w:szCs w:val="20"/>
      <w:lang w:eastAsia="en-GB"/>
    </w:rPr>
  </w:style>
  <w:style w:type="paragraph" w:styleId="Heading2">
    <w:name w:val="heading 2"/>
    <w:basedOn w:val="Normal"/>
    <w:link w:val="Heading2Char"/>
    <w:uiPriority w:val="9"/>
    <w:qFormat/>
    <w:rsid w:val="004863E2"/>
    <w:pPr>
      <w:spacing w:before="100" w:beforeAutospacing="1" w:after="100" w:afterAutospacing="1"/>
      <w:outlineLvl w:val="1"/>
    </w:pPr>
    <w:rPr>
      <w:rFonts w:ascii="Times New Roman" w:eastAsia="Times New Roman" w:hAnsi="Times New Roman"/>
      <w:b/>
      <w:bCs/>
      <w:color w:val="3B275E"/>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4863E2"/>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4863E2"/>
    <w:pPr>
      <w:ind w:left="-567"/>
    </w:pPr>
    <w:rPr>
      <w:rFonts w:ascii="Arial" w:eastAsia="Times New Roman" w:hAnsi="Arial"/>
      <w:b/>
      <w:color w:val="96BE2B"/>
      <w:spacing w:val="-24"/>
      <w:sz w:val="32"/>
      <w:szCs w:val="32"/>
    </w:rPr>
  </w:style>
  <w:style w:type="paragraph" w:customStyle="1" w:styleId="tabs">
    <w:name w:val="tabs"/>
    <w:basedOn w:val="Normal"/>
    <w:rsid w:val="004863E2"/>
    <w:pPr>
      <w:numPr>
        <w:numId w:val="1"/>
      </w:numPr>
    </w:pPr>
    <w:rPr>
      <w:rFonts w:ascii="Arial" w:eastAsia="Times New Roman" w:hAnsi="Arial"/>
      <w:sz w:val="20"/>
    </w:rPr>
  </w:style>
  <w:style w:type="paragraph" w:customStyle="1" w:styleId="blocktext">
    <w:name w:val="blocktext"/>
    <w:basedOn w:val="Normal"/>
    <w:rsid w:val="004863E2"/>
    <w:rPr>
      <w:rFonts w:ascii="Arial" w:eastAsia="Times New Roman" w:hAnsi="Arial"/>
      <w:sz w:val="20"/>
      <w:lang w:val="en-US"/>
    </w:rPr>
  </w:style>
  <w:style w:type="paragraph" w:customStyle="1" w:styleId="Noparagraphstyle">
    <w:name w:val="[No paragraph style]"/>
    <w:rsid w:val="004863E2"/>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4863E2"/>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4863E2"/>
    <w:pPr>
      <w:spacing w:line="800" w:lineRule="atLeast"/>
    </w:pPr>
    <w:rPr>
      <w:rFonts w:ascii="Frutiger" w:hAnsi="Frutiger"/>
      <w:color w:val="3D5B73"/>
      <w:spacing w:val="-38"/>
      <w:sz w:val="96"/>
    </w:rPr>
  </w:style>
  <w:style w:type="paragraph" w:customStyle="1" w:styleId="mainhead">
    <w:name w:val="mainhead"/>
    <w:basedOn w:val="main"/>
    <w:rsid w:val="004863E2"/>
    <w:pPr>
      <w:spacing w:line="880" w:lineRule="exact"/>
    </w:pPr>
    <w:rPr>
      <w:rFonts w:ascii="L Frutiger Light" w:hAnsi="L Frutiger Light"/>
    </w:rPr>
  </w:style>
  <w:style w:type="paragraph" w:styleId="Header">
    <w:name w:val="header"/>
    <w:basedOn w:val="Normal"/>
    <w:link w:val="HeaderChar"/>
    <w:semiHidden/>
    <w:rsid w:val="004863E2"/>
    <w:pPr>
      <w:tabs>
        <w:tab w:val="center" w:pos="4320"/>
        <w:tab w:val="right" w:pos="8640"/>
      </w:tabs>
    </w:pPr>
  </w:style>
  <w:style w:type="character" w:customStyle="1" w:styleId="HeaderChar">
    <w:name w:val="Header Char"/>
    <w:basedOn w:val="DefaultParagraphFont"/>
    <w:link w:val="Header"/>
    <w:semiHidden/>
    <w:rsid w:val="004863E2"/>
    <w:rPr>
      <w:rFonts w:ascii="Times" w:eastAsia="Times" w:hAnsi="Times" w:cs="Times New Roman"/>
      <w:sz w:val="24"/>
      <w:szCs w:val="20"/>
      <w:lang w:eastAsia="en-GB"/>
    </w:rPr>
  </w:style>
  <w:style w:type="paragraph" w:styleId="Footer">
    <w:name w:val="footer"/>
    <w:basedOn w:val="Normal"/>
    <w:link w:val="FooterChar"/>
    <w:uiPriority w:val="99"/>
    <w:rsid w:val="004863E2"/>
    <w:pPr>
      <w:widowControl/>
      <w:numPr>
        <w:numId w:val="3"/>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4863E2"/>
    <w:rPr>
      <w:rFonts w:ascii="Times" w:eastAsia="Times" w:hAnsi="Times" w:cs="Times New Roman"/>
      <w:sz w:val="24"/>
      <w:szCs w:val="20"/>
      <w:lang w:val="x-none" w:eastAsia="x-none"/>
    </w:rPr>
  </w:style>
  <w:style w:type="paragraph" w:customStyle="1" w:styleId="subsub">
    <w:name w:val="sub sub"/>
    <w:basedOn w:val="sub"/>
    <w:rsid w:val="004863E2"/>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4863E2"/>
    <w:rPr>
      <w:b w:val="0"/>
      <w:color w:val="C39323"/>
      <w:sz w:val="48"/>
    </w:rPr>
  </w:style>
  <w:style w:type="paragraph" w:customStyle="1" w:styleId="subsubsub">
    <w:name w:val="sub sub sub"/>
    <w:basedOn w:val="body"/>
    <w:rsid w:val="004863E2"/>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4863E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4863E2"/>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4863E2"/>
    <w:rPr>
      <w:rFonts w:ascii="Tahoma" w:eastAsia="Calibri" w:hAnsi="Tahoma" w:cs="Times New Roman"/>
      <w:sz w:val="16"/>
      <w:szCs w:val="16"/>
      <w:lang w:val="x-none"/>
    </w:rPr>
  </w:style>
  <w:style w:type="character" w:styleId="Hyperlink">
    <w:name w:val="Hyperlink"/>
    <w:unhideWhenUsed/>
    <w:rsid w:val="004863E2"/>
    <w:rPr>
      <w:color w:val="0000FF"/>
      <w:u w:val="single"/>
    </w:rPr>
  </w:style>
  <w:style w:type="paragraph" w:customStyle="1" w:styleId="BCSParagraph">
    <w:name w:val="| BCS | Paragraph"/>
    <w:link w:val="BCSParagraphChar"/>
    <w:rsid w:val="004863E2"/>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4863E2"/>
    <w:rPr>
      <w:rFonts w:ascii="Arial" w:eastAsia="Times New Roman" w:hAnsi="Arial" w:cs="Arial"/>
      <w:color w:val="000000"/>
      <w:sz w:val="24"/>
      <w:szCs w:val="20"/>
      <w:lang w:eastAsia="en-GB"/>
    </w:rPr>
  </w:style>
  <w:style w:type="paragraph" w:customStyle="1" w:styleId="BCSBulletparagraph">
    <w:name w:val="| BCS | Bullet paragraph"/>
    <w:basedOn w:val="Normal"/>
    <w:rsid w:val="004863E2"/>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4863E2"/>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4863E2"/>
    <w:rPr>
      <w:color w:val="000000"/>
      <w:sz w:val="20"/>
    </w:rPr>
  </w:style>
  <w:style w:type="character" w:customStyle="1" w:styleId="Hyperlink1">
    <w:name w:val="Hyperlink1"/>
    <w:rsid w:val="004863E2"/>
    <w:rPr>
      <w:color w:val="0000FF"/>
      <w:sz w:val="20"/>
      <w:u w:val="single"/>
    </w:rPr>
  </w:style>
  <w:style w:type="paragraph" w:customStyle="1" w:styleId="GreenHeadingArial16Templates">
    <w:name w:val="Green Heading Arial 16 Templates"/>
    <w:basedOn w:val="Normal"/>
    <w:link w:val="GreenHeadingArial16TemplatesChar"/>
    <w:qFormat/>
    <w:rsid w:val="004863E2"/>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4863E2"/>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4863E2"/>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4863E2"/>
    <w:pPr>
      <w:spacing w:after="200"/>
      <w:ind w:left="-567"/>
    </w:pPr>
    <w:rPr>
      <w:rFonts w:ascii="Arial" w:hAnsi="Arial"/>
      <w:color w:val="466DB0"/>
    </w:rPr>
  </w:style>
  <w:style w:type="character" w:customStyle="1" w:styleId="bodyChar">
    <w:name w:val="body Char"/>
    <w:link w:val="body"/>
    <w:rsid w:val="004863E2"/>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4863E2"/>
    <w:rPr>
      <w:rFonts w:ascii="Arial" w:eastAsia="Times" w:hAnsi="Arial" w:cs="Times New Roman"/>
      <w:color w:val="494949"/>
      <w:sz w:val="20"/>
      <w:szCs w:val="20"/>
      <w:lang w:val="x-none" w:eastAsia="x-none"/>
    </w:rPr>
  </w:style>
  <w:style w:type="paragraph" w:styleId="NormalWeb">
    <w:name w:val="Normal (Web)"/>
    <w:basedOn w:val="Normal"/>
    <w:uiPriority w:val="99"/>
    <w:unhideWhenUsed/>
    <w:rsid w:val="004863E2"/>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4863E2"/>
    <w:rPr>
      <w:rFonts w:ascii="Arial" w:eastAsia="Times" w:hAnsi="Arial" w:cs="Times New Roman"/>
      <w:color w:val="466DB0"/>
      <w:sz w:val="20"/>
      <w:szCs w:val="20"/>
      <w:lang w:val="x-none" w:eastAsia="x-none"/>
    </w:rPr>
  </w:style>
  <w:style w:type="character" w:styleId="Strong">
    <w:name w:val="Strong"/>
    <w:uiPriority w:val="22"/>
    <w:qFormat/>
    <w:rsid w:val="004863E2"/>
    <w:rPr>
      <w:b/>
      <w:bCs/>
    </w:rPr>
  </w:style>
  <w:style w:type="character" w:customStyle="1" w:styleId="apple-converted-space">
    <w:name w:val="apple-converted-space"/>
    <w:rsid w:val="004863E2"/>
  </w:style>
  <w:style w:type="paragraph" w:customStyle="1" w:styleId="OCsubtitle">
    <w:name w:val="OC subtitle"/>
    <w:basedOn w:val="Normal"/>
    <w:link w:val="OCsubtitleChar"/>
    <w:qFormat/>
    <w:rsid w:val="004863E2"/>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4863E2"/>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4863E2"/>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4863E2"/>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4863E2"/>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4863E2"/>
    <w:pPr>
      <w:spacing w:line="201" w:lineRule="atLeast"/>
    </w:pPr>
    <w:rPr>
      <w:rFonts w:cs="Times New Roman"/>
      <w:color w:val="auto"/>
    </w:rPr>
  </w:style>
  <w:style w:type="paragraph" w:customStyle="1" w:styleId="Pa16">
    <w:name w:val="Pa16"/>
    <w:basedOn w:val="Default"/>
    <w:next w:val="Default"/>
    <w:uiPriority w:val="99"/>
    <w:rsid w:val="004863E2"/>
    <w:pPr>
      <w:spacing w:line="201" w:lineRule="atLeast"/>
    </w:pPr>
    <w:rPr>
      <w:rFonts w:cs="Times New Roman"/>
      <w:color w:val="auto"/>
    </w:rPr>
  </w:style>
  <w:style w:type="paragraph" w:customStyle="1" w:styleId="Pa14">
    <w:name w:val="Pa14"/>
    <w:basedOn w:val="Default"/>
    <w:next w:val="Default"/>
    <w:uiPriority w:val="99"/>
    <w:rsid w:val="004863E2"/>
    <w:pPr>
      <w:spacing w:line="201" w:lineRule="atLeast"/>
    </w:pPr>
    <w:rPr>
      <w:rFonts w:cs="Times New Roman"/>
      <w:color w:val="auto"/>
    </w:rPr>
  </w:style>
  <w:style w:type="character" w:customStyle="1" w:styleId="A11">
    <w:name w:val="A11"/>
    <w:uiPriority w:val="99"/>
    <w:rsid w:val="004863E2"/>
    <w:rPr>
      <w:rFonts w:ascii="VFQWIL+Frutiger-Italic" w:hAnsi="VFQWIL+Frutiger-Italic" w:cs="VFQWIL+Frutiger-Italic"/>
      <w:color w:val="000000"/>
      <w:sz w:val="11"/>
      <w:szCs w:val="11"/>
    </w:rPr>
  </w:style>
  <w:style w:type="paragraph" w:customStyle="1" w:styleId="Body0">
    <w:name w:val="Body"/>
    <w:rsid w:val="004863E2"/>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4863E2"/>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2Char">
    <w:name w:val="Heading 2 Char"/>
    <w:basedOn w:val="DefaultParagraphFont"/>
    <w:link w:val="Heading2"/>
    <w:uiPriority w:val="9"/>
    <w:rsid w:val="004863E2"/>
    <w:rPr>
      <w:rFonts w:ascii="Times New Roman" w:eastAsia="Times New Roman" w:hAnsi="Times New Roman" w:cs="Times New Roman"/>
      <w:b/>
      <w:bCs/>
      <w:color w:val="3B275E"/>
      <w:sz w:val="33"/>
      <w:szCs w:val="33"/>
      <w:lang w:eastAsia="en-GB"/>
    </w:rPr>
  </w:style>
  <w:style w:type="character" w:styleId="Emphasis">
    <w:name w:val="Emphasis"/>
    <w:basedOn w:val="DefaultParagraphFont"/>
    <w:uiPriority w:val="20"/>
    <w:qFormat/>
    <w:rsid w:val="004863E2"/>
    <w:rPr>
      <w:i/>
      <w:iCs/>
    </w:rPr>
  </w:style>
  <w:style w:type="paragraph" w:styleId="ListParagraph">
    <w:name w:val="List Paragraph"/>
    <w:basedOn w:val="Normal"/>
    <w:uiPriority w:val="34"/>
    <w:qFormat/>
    <w:rsid w:val="000F45A6"/>
    <w:pPr>
      <w:ind w:left="720"/>
      <w:contextualSpacing/>
    </w:pPr>
  </w:style>
  <w:style w:type="paragraph" w:styleId="BodyText2">
    <w:name w:val="Body Text 2"/>
    <w:basedOn w:val="Normal"/>
    <w:link w:val="BodyText2Char"/>
    <w:rsid w:val="00A5350E"/>
    <w:rPr>
      <w:rFonts w:ascii="Arial" w:eastAsia="Times New Roman" w:hAnsi="Arial" w:cs="Arial"/>
      <w:b/>
      <w:bCs/>
      <w:sz w:val="36"/>
      <w:szCs w:val="24"/>
      <w:lang w:eastAsia="en-US"/>
    </w:rPr>
  </w:style>
  <w:style w:type="character" w:customStyle="1" w:styleId="BodyText2Char">
    <w:name w:val="Body Text 2 Char"/>
    <w:basedOn w:val="DefaultParagraphFont"/>
    <w:link w:val="BodyText2"/>
    <w:rsid w:val="00A5350E"/>
    <w:rPr>
      <w:rFonts w:ascii="Arial" w:eastAsia="Times New Roman" w:hAnsi="Arial" w:cs="Arial"/>
      <w:b/>
      <w:bCs/>
      <w:sz w:val="36"/>
      <w:szCs w:val="24"/>
    </w:rPr>
  </w:style>
  <w:style w:type="paragraph" w:styleId="NoSpacing">
    <w:name w:val="No Spacing"/>
    <w:uiPriority w:val="1"/>
    <w:qFormat/>
    <w:rsid w:val="00881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093716">
      <w:bodyDiv w:val="1"/>
      <w:marLeft w:val="0"/>
      <w:marRight w:val="0"/>
      <w:marTop w:val="0"/>
      <w:marBottom w:val="0"/>
      <w:divBdr>
        <w:top w:val="none" w:sz="0" w:space="0" w:color="auto"/>
        <w:left w:val="none" w:sz="0" w:space="0" w:color="auto"/>
        <w:bottom w:val="none" w:sz="0" w:space="0" w:color="auto"/>
        <w:right w:val="none" w:sz="0" w:space="0" w:color="auto"/>
      </w:divBdr>
      <w:divsChild>
        <w:div w:id="998844343">
          <w:marLeft w:val="0"/>
          <w:marRight w:val="0"/>
          <w:marTop w:val="0"/>
          <w:marBottom w:val="0"/>
          <w:divBdr>
            <w:top w:val="none" w:sz="0" w:space="0" w:color="auto"/>
            <w:left w:val="none" w:sz="0" w:space="0" w:color="auto"/>
            <w:bottom w:val="none" w:sz="0" w:space="0" w:color="auto"/>
            <w:right w:val="none" w:sz="0" w:space="0" w:color="auto"/>
          </w:divBdr>
          <w:divsChild>
            <w:div w:id="366831818">
              <w:marLeft w:val="0"/>
              <w:marRight w:val="0"/>
              <w:marTop w:val="0"/>
              <w:marBottom w:val="0"/>
              <w:divBdr>
                <w:top w:val="none" w:sz="0" w:space="0" w:color="auto"/>
                <w:left w:val="none" w:sz="0" w:space="0" w:color="auto"/>
                <w:bottom w:val="none" w:sz="0" w:space="0" w:color="auto"/>
                <w:right w:val="none" w:sz="0" w:space="0" w:color="auto"/>
              </w:divBdr>
              <w:divsChild>
                <w:div w:id="955524913">
                  <w:marLeft w:val="0"/>
                  <w:marRight w:val="0"/>
                  <w:marTop w:val="0"/>
                  <w:marBottom w:val="0"/>
                  <w:divBdr>
                    <w:top w:val="none" w:sz="0" w:space="0" w:color="auto"/>
                    <w:left w:val="none" w:sz="0" w:space="0" w:color="auto"/>
                    <w:bottom w:val="none" w:sz="0" w:space="0" w:color="auto"/>
                    <w:right w:val="none" w:sz="0" w:space="0" w:color="auto"/>
                  </w:divBdr>
                  <w:divsChild>
                    <w:div w:id="396053961">
                      <w:marLeft w:val="0"/>
                      <w:marRight w:val="0"/>
                      <w:marTop w:val="0"/>
                      <w:marBottom w:val="0"/>
                      <w:divBdr>
                        <w:top w:val="none" w:sz="0" w:space="0" w:color="auto"/>
                        <w:left w:val="none" w:sz="0" w:space="0" w:color="auto"/>
                        <w:bottom w:val="none" w:sz="0" w:space="0" w:color="auto"/>
                        <w:right w:val="none" w:sz="0" w:space="0" w:color="auto"/>
                      </w:divBdr>
                      <w:divsChild>
                        <w:div w:id="1216315124">
                          <w:marLeft w:val="0"/>
                          <w:marRight w:val="0"/>
                          <w:marTop w:val="0"/>
                          <w:marBottom w:val="0"/>
                          <w:divBdr>
                            <w:top w:val="none" w:sz="0" w:space="0" w:color="auto"/>
                            <w:left w:val="none" w:sz="0" w:space="0" w:color="auto"/>
                            <w:bottom w:val="none" w:sz="0" w:space="0" w:color="auto"/>
                            <w:right w:val="none" w:sz="0" w:space="0" w:color="auto"/>
                          </w:divBdr>
                          <w:divsChild>
                            <w:div w:id="199053259">
                              <w:marLeft w:val="0"/>
                              <w:marRight w:val="0"/>
                              <w:marTop w:val="0"/>
                              <w:marBottom w:val="0"/>
                              <w:divBdr>
                                <w:top w:val="none" w:sz="0" w:space="0" w:color="auto"/>
                                <w:left w:val="none" w:sz="0" w:space="0" w:color="auto"/>
                                <w:bottom w:val="none" w:sz="0" w:space="0" w:color="auto"/>
                                <w:right w:val="none" w:sz="0" w:space="0" w:color="auto"/>
                              </w:divBdr>
                              <w:divsChild>
                                <w:div w:id="365915641">
                                  <w:marLeft w:val="0"/>
                                  <w:marRight w:val="0"/>
                                  <w:marTop w:val="0"/>
                                  <w:marBottom w:val="0"/>
                                  <w:divBdr>
                                    <w:top w:val="none" w:sz="0" w:space="0" w:color="auto"/>
                                    <w:left w:val="none" w:sz="0" w:space="0" w:color="auto"/>
                                    <w:bottom w:val="none" w:sz="0" w:space="0" w:color="auto"/>
                                    <w:right w:val="none" w:sz="0" w:space="0" w:color="auto"/>
                                  </w:divBdr>
                                  <w:divsChild>
                                    <w:div w:id="1166239044">
                                      <w:marLeft w:val="0"/>
                                      <w:marRight w:val="0"/>
                                      <w:marTop w:val="0"/>
                                      <w:marBottom w:val="0"/>
                                      <w:divBdr>
                                        <w:top w:val="none" w:sz="0" w:space="0" w:color="auto"/>
                                        <w:left w:val="none" w:sz="0" w:space="0" w:color="auto"/>
                                        <w:bottom w:val="none" w:sz="0" w:space="0" w:color="auto"/>
                                        <w:right w:val="none" w:sz="0" w:space="0" w:color="auto"/>
                                      </w:divBdr>
                                      <w:divsChild>
                                        <w:div w:id="2087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413170E7B6344B83C654CE3C1E102A" ma:contentTypeVersion="9" ma:contentTypeDescription="Create a new document." ma:contentTypeScope="" ma:versionID="04cc3383fffe97afdcd3b6a5f46f8d36">
  <xsd:schema xmlns:xsd="http://www.w3.org/2001/XMLSchema" xmlns:xs="http://www.w3.org/2001/XMLSchema" xmlns:p="http://schemas.microsoft.com/office/2006/metadata/properties" xmlns:ns3="9a91af99-e702-47df-8952-fa35189c10ea" targetNamespace="http://schemas.microsoft.com/office/2006/metadata/properties" ma:root="true" ma:fieldsID="958f708852f512d790906d51b9063b87" ns3:_="">
    <xsd:import namespace="9a91af99-e702-47df-8952-fa35189c10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af99-e702-47df-8952-fa35189c1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61F94-3705-42AF-A637-623AEA529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9A24F-CE13-4703-B366-F79D853C2285}">
  <ds:schemaRefs>
    <ds:schemaRef ds:uri="http://schemas.openxmlformats.org/officeDocument/2006/bibliography"/>
  </ds:schemaRefs>
</ds:datastoreItem>
</file>

<file path=customXml/itemProps3.xml><?xml version="1.0" encoding="utf-8"?>
<ds:datastoreItem xmlns:ds="http://schemas.openxmlformats.org/officeDocument/2006/customXml" ds:itemID="{D0CD1AA3-2B7D-4257-931C-07987F78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af99-e702-47df-8952-fa35189c1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9E43A-0134-413E-959A-AFE82C4D8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4736</Words>
  <Characters>26996</Characters>
  <Application>Microsoft Office Word</Application>
  <DocSecurity>0</DocSecurity>
  <Lines>224</Lines>
  <Paragraphs>63</Paragraphs>
  <ScaleCrop>false</ScaleCrop>
  <Company>WMDC</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Johnson</dc:creator>
  <cp:lastModifiedBy>Philip Burton</cp:lastModifiedBy>
  <cp:revision>4</cp:revision>
  <cp:lastPrinted>2019-02-04T14:25:00Z</cp:lastPrinted>
  <dcterms:created xsi:type="dcterms:W3CDTF">2024-10-31T14:21:00Z</dcterms:created>
  <dcterms:modified xsi:type="dcterms:W3CDTF">2024-11-11T20:19:00Z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0x0101000C413170E7B6344B83C654CE3C1E102A</vt:lpwstr>
  </property>
</Properties>
</file>